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A59" w:rsidRPr="00B319EA" w:rsidRDefault="00BE1A59" w:rsidP="00BE1A59">
      <w:pPr>
        <w:jc w:val="center"/>
        <w:rPr>
          <w:rFonts w:ascii="Arial" w:hAnsi="Arial" w:cs="Arial"/>
          <w:b/>
          <w:sz w:val="18"/>
          <w:szCs w:val="18"/>
          <w:lang w:val="it-IT"/>
        </w:rPr>
      </w:pPr>
      <w:r w:rsidRPr="00B319EA">
        <w:rPr>
          <w:rFonts w:ascii="Arial" w:hAnsi="Arial" w:cs="Arial"/>
          <w:b/>
          <w:sz w:val="18"/>
          <w:szCs w:val="18"/>
          <w:lang w:val="it-IT"/>
        </w:rPr>
        <w:t>REPUBLIKA E SHQIPËRISË</w:t>
      </w:r>
    </w:p>
    <w:p w:rsidR="00243439" w:rsidRDefault="009E15CE" w:rsidP="009E15CE">
      <w:pPr>
        <w:jc w:val="center"/>
        <w:rPr>
          <w:rFonts w:ascii="Times New Roman" w:hAnsi="Times New Roman" w:cs="Times New Roman"/>
          <w:b/>
          <w:sz w:val="24"/>
          <w:szCs w:val="24"/>
          <w:lang w:val="it-IT"/>
        </w:rPr>
      </w:pPr>
      <w:r>
        <w:rPr>
          <w:rFonts w:ascii="Times New Roman" w:hAnsi="Times New Roman" w:cs="Times New Roman"/>
          <w:b/>
          <w:sz w:val="24"/>
          <w:szCs w:val="24"/>
          <w:lang w:val="it-IT"/>
        </w:rPr>
        <w:t>BASHKIA RROGOZHI</w:t>
      </w:r>
      <w:r w:rsidR="007B08E4">
        <w:rPr>
          <w:rFonts w:ascii="Times New Roman" w:hAnsi="Times New Roman" w:cs="Times New Roman"/>
          <w:b/>
          <w:sz w:val="24"/>
          <w:szCs w:val="24"/>
          <w:lang w:val="it-IT"/>
        </w:rPr>
        <w:t>NË</w:t>
      </w:r>
    </w:p>
    <w:p w:rsidR="00DC001F" w:rsidRDefault="00DC001F" w:rsidP="009E15CE">
      <w:pPr>
        <w:spacing w:after="0"/>
        <w:jc w:val="both"/>
        <w:rPr>
          <w:rFonts w:ascii="Times New Roman" w:hAnsi="Times New Roman" w:cs="Times New Roman"/>
        </w:rPr>
      </w:pPr>
    </w:p>
    <w:p w:rsidR="007C2206" w:rsidRDefault="007C2206"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SHPALLJE PËR NËPUNËS CIVIL,</w:t>
      </w:r>
    </w:p>
    <w:p w:rsidR="007C2206" w:rsidRDefault="007C2206"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LËVIZJE PARALELE DHE PËR NGRITJEN NË DETYRË</w:t>
      </w:r>
    </w:p>
    <w:p w:rsidR="00784283" w:rsidRDefault="00784283"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 xml:space="preserve">KATEGORIA E MESME DREJTUESE </w:t>
      </w:r>
    </w:p>
    <w:p w:rsidR="007C2206" w:rsidRDefault="007C2206" w:rsidP="007C2206">
      <w:pPr>
        <w:spacing w:after="0"/>
        <w:jc w:val="center"/>
        <w:rPr>
          <w:rFonts w:ascii="Times New Roman" w:hAnsi="Times New Roman"/>
          <w:color w:val="C00000"/>
          <w:sz w:val="24"/>
          <w:szCs w:val="24"/>
        </w:rPr>
      </w:pPr>
    </w:p>
    <w:p w:rsidR="007C2206" w:rsidRPr="00242CB6" w:rsidRDefault="006744AB" w:rsidP="007C2206">
      <w:pPr>
        <w:spacing w:after="0"/>
        <w:jc w:val="center"/>
        <w:rPr>
          <w:rFonts w:ascii="Times New Roman" w:hAnsi="Times New Roman"/>
          <w:color w:val="FF0000"/>
          <w:sz w:val="24"/>
          <w:szCs w:val="24"/>
          <w:lang w:val="de-DE"/>
        </w:rPr>
      </w:pPr>
      <w:r>
        <w:rPr>
          <w:rFonts w:ascii="Times New Roman" w:hAnsi="Times New Roman"/>
          <w:color w:val="FF0000"/>
          <w:sz w:val="24"/>
          <w:szCs w:val="24"/>
          <w:lang w:val="de-DE"/>
        </w:rPr>
        <w:t>P</w:t>
      </w:r>
      <w:r w:rsidR="003047C3">
        <w:rPr>
          <w:rFonts w:ascii="Times New Roman" w:hAnsi="Times New Roman"/>
          <w:color w:val="FF0000"/>
          <w:sz w:val="24"/>
          <w:szCs w:val="24"/>
          <w:lang w:val="de-DE"/>
        </w:rPr>
        <w:t>ë</w:t>
      </w:r>
      <w:r>
        <w:rPr>
          <w:rFonts w:ascii="Times New Roman" w:hAnsi="Times New Roman"/>
          <w:color w:val="FF0000"/>
          <w:sz w:val="24"/>
          <w:szCs w:val="24"/>
          <w:lang w:val="de-DE"/>
        </w:rPr>
        <w:t>rgjegj</w:t>
      </w:r>
      <w:r w:rsidR="003047C3">
        <w:rPr>
          <w:rFonts w:ascii="Times New Roman" w:hAnsi="Times New Roman"/>
          <w:color w:val="FF0000"/>
          <w:sz w:val="24"/>
          <w:szCs w:val="24"/>
          <w:lang w:val="de-DE"/>
        </w:rPr>
        <w:t>ë</w:t>
      </w:r>
      <w:r>
        <w:rPr>
          <w:rFonts w:ascii="Times New Roman" w:hAnsi="Times New Roman"/>
          <w:color w:val="FF0000"/>
          <w:sz w:val="24"/>
          <w:szCs w:val="24"/>
          <w:lang w:val="de-DE"/>
        </w:rPr>
        <w:t>s i</w:t>
      </w:r>
      <w:r w:rsidR="006C2A00">
        <w:rPr>
          <w:rFonts w:ascii="Times New Roman" w:hAnsi="Times New Roman"/>
          <w:color w:val="FF0000"/>
          <w:sz w:val="24"/>
          <w:szCs w:val="24"/>
          <w:lang w:val="de-DE"/>
        </w:rPr>
        <w:t xml:space="preserve"> Arsimit,Kultures,Rinis</w:t>
      </w:r>
      <w:r w:rsidR="003047C3">
        <w:rPr>
          <w:rFonts w:ascii="Times New Roman" w:hAnsi="Times New Roman"/>
          <w:color w:val="FF0000"/>
          <w:sz w:val="24"/>
          <w:szCs w:val="24"/>
          <w:lang w:val="de-DE"/>
        </w:rPr>
        <w:t>ë</w:t>
      </w:r>
      <w:r w:rsidR="006C2A00">
        <w:rPr>
          <w:rFonts w:ascii="Times New Roman" w:hAnsi="Times New Roman"/>
          <w:color w:val="FF0000"/>
          <w:sz w:val="24"/>
          <w:szCs w:val="24"/>
          <w:lang w:val="de-DE"/>
        </w:rPr>
        <w:t xml:space="preserve"> dhe Sportit</w:t>
      </w:r>
    </w:p>
    <w:p w:rsidR="007C2206" w:rsidRDefault="007C2206" w:rsidP="007C2206">
      <w:pPr>
        <w:spacing w:after="0"/>
        <w:jc w:val="center"/>
        <w:rPr>
          <w:rFonts w:ascii="Times New Roman" w:hAnsi="Times New Roman"/>
          <w:color w:val="FF0000"/>
          <w:sz w:val="24"/>
          <w:szCs w:val="24"/>
          <w:lang w:val="de-DE"/>
        </w:rPr>
      </w:pPr>
      <w:r>
        <w:rPr>
          <w:rFonts w:ascii="Times New Roman" w:hAnsi="Times New Roman"/>
          <w:color w:val="FF0000"/>
          <w:sz w:val="24"/>
          <w:szCs w:val="24"/>
          <w:lang w:val="de-DE"/>
        </w:rPr>
        <w:t>Kategoria e pagës II</w:t>
      </w:r>
      <w:r w:rsidR="00535EAE">
        <w:rPr>
          <w:rFonts w:ascii="Times New Roman" w:hAnsi="Times New Roman"/>
          <w:color w:val="FF0000"/>
          <w:sz w:val="24"/>
          <w:szCs w:val="24"/>
          <w:lang w:val="de-DE"/>
        </w:rPr>
        <w:t>I-b</w:t>
      </w:r>
      <w:r w:rsidR="006744AB">
        <w:rPr>
          <w:rFonts w:ascii="Times New Roman" w:hAnsi="Times New Roman"/>
          <w:color w:val="FF0000"/>
          <w:sz w:val="24"/>
          <w:szCs w:val="24"/>
          <w:lang w:val="de-DE"/>
        </w:rPr>
        <w:t>/1</w:t>
      </w:r>
      <w:r w:rsidRPr="00242CB6">
        <w:rPr>
          <w:rFonts w:ascii="Times New Roman" w:hAnsi="Times New Roman"/>
          <w:color w:val="FF0000"/>
          <w:sz w:val="24"/>
          <w:szCs w:val="24"/>
          <w:lang w:val="de-DE"/>
        </w:rPr>
        <w:t>.</w:t>
      </w:r>
    </w:p>
    <w:p w:rsidR="00784283" w:rsidRPr="00242CB6" w:rsidRDefault="00784283" w:rsidP="007C2206">
      <w:pPr>
        <w:spacing w:after="0"/>
        <w:jc w:val="center"/>
        <w:rPr>
          <w:rFonts w:ascii="Times New Roman" w:hAnsi="Times New Roman"/>
          <w:color w:val="FF0000"/>
          <w:sz w:val="24"/>
          <w:szCs w:val="24"/>
          <w:lang w:val="de-DE"/>
        </w:rPr>
      </w:pPr>
    </w:p>
    <w:p w:rsidR="007C2206" w:rsidRDefault="007C2206" w:rsidP="007C2206">
      <w:pPr>
        <w:jc w:val="both"/>
        <w:rPr>
          <w:rFonts w:ascii="Times New Roman" w:hAnsi="Times New Roman"/>
          <w:sz w:val="24"/>
          <w:szCs w:val="24"/>
          <w:lang w:val="de-DE"/>
        </w:rPr>
      </w:pPr>
    </w:p>
    <w:p w:rsidR="007C2206" w:rsidRDefault="007C2206" w:rsidP="007C2206">
      <w:pPr>
        <w:spacing w:after="240"/>
        <w:jc w:val="both"/>
        <w:rPr>
          <w:rFonts w:ascii="Times New Roman" w:hAnsi="Times New Roman"/>
          <w:sz w:val="24"/>
          <w:szCs w:val="24"/>
          <w:lang w:val="de-DE"/>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xml:space="preserve">”, i ndryshuar, si dhe të Kreut II dhe III, të Vendimit Nr. 242, datë 18/03/2015, të Këshillit të Ministrave, </w:t>
      </w:r>
      <w:r>
        <w:rPr>
          <w:rFonts w:ascii="Times New Roman" w:hAnsi="Times New Roman"/>
          <w:color w:val="FF0000"/>
          <w:sz w:val="24"/>
          <w:szCs w:val="24"/>
          <w:lang w:val="de-DE"/>
        </w:rPr>
        <w:t xml:space="preserve">Institucioni Bashkia Rrogozhinë </w:t>
      </w:r>
      <w:r>
        <w:rPr>
          <w:rFonts w:ascii="Times New Roman" w:hAnsi="Times New Roman"/>
          <w:sz w:val="24"/>
          <w:szCs w:val="24"/>
          <w:lang w:val="de-DE"/>
        </w:rPr>
        <w:t>shpall procedurat e lëvizjes paralele dhe të ngritjes në detyrë për pozicionin:</w:t>
      </w:r>
    </w:p>
    <w:p w:rsidR="007C2206" w:rsidRPr="00242CB6" w:rsidRDefault="006744AB" w:rsidP="00FE0884">
      <w:pPr>
        <w:pStyle w:val="ListParagraph"/>
        <w:numPr>
          <w:ilvl w:val="0"/>
          <w:numId w:val="1"/>
        </w:numPr>
        <w:spacing w:after="240"/>
        <w:jc w:val="both"/>
        <w:rPr>
          <w:rFonts w:ascii="Times New Roman" w:hAnsi="Times New Roman"/>
          <w:color w:val="FF0000"/>
          <w:sz w:val="24"/>
          <w:szCs w:val="24"/>
        </w:rPr>
      </w:pPr>
      <w:proofErr w:type="spellStart"/>
      <w:r>
        <w:rPr>
          <w:rFonts w:ascii="Times New Roman" w:hAnsi="Times New Roman"/>
          <w:color w:val="FF0000"/>
          <w:sz w:val="24"/>
          <w:szCs w:val="24"/>
        </w:rPr>
        <w:t>P</w:t>
      </w:r>
      <w:r w:rsidR="003047C3">
        <w:rPr>
          <w:rFonts w:ascii="Times New Roman" w:hAnsi="Times New Roman"/>
          <w:color w:val="FF0000"/>
          <w:sz w:val="24"/>
          <w:szCs w:val="24"/>
        </w:rPr>
        <w:t>ë</w:t>
      </w:r>
      <w:r>
        <w:rPr>
          <w:rFonts w:ascii="Times New Roman" w:hAnsi="Times New Roman"/>
          <w:color w:val="FF0000"/>
          <w:sz w:val="24"/>
          <w:szCs w:val="24"/>
        </w:rPr>
        <w:t>rgjegj</w:t>
      </w:r>
      <w:r w:rsidR="003047C3">
        <w:rPr>
          <w:rFonts w:ascii="Times New Roman" w:hAnsi="Times New Roman"/>
          <w:color w:val="FF0000"/>
          <w:sz w:val="24"/>
          <w:szCs w:val="24"/>
        </w:rPr>
        <w:t>ë</w:t>
      </w:r>
      <w:r>
        <w:rPr>
          <w:rFonts w:ascii="Times New Roman" w:hAnsi="Times New Roman"/>
          <w:color w:val="FF0000"/>
          <w:sz w:val="24"/>
          <w:szCs w:val="24"/>
        </w:rPr>
        <w:t>s</w:t>
      </w:r>
      <w:proofErr w:type="spellEnd"/>
      <w:r>
        <w:rPr>
          <w:rFonts w:ascii="Times New Roman" w:hAnsi="Times New Roman"/>
          <w:color w:val="FF0000"/>
          <w:sz w:val="24"/>
          <w:szCs w:val="24"/>
        </w:rPr>
        <w:t xml:space="preserve"> </w:t>
      </w:r>
      <w:proofErr w:type="spellStart"/>
      <w:r>
        <w:rPr>
          <w:rFonts w:ascii="Times New Roman" w:hAnsi="Times New Roman"/>
          <w:color w:val="FF0000"/>
          <w:sz w:val="24"/>
          <w:szCs w:val="24"/>
        </w:rPr>
        <w:t>në</w:t>
      </w:r>
      <w:proofErr w:type="spellEnd"/>
      <w:r>
        <w:rPr>
          <w:rFonts w:ascii="Times New Roman" w:hAnsi="Times New Roman"/>
          <w:color w:val="FF0000"/>
          <w:sz w:val="24"/>
          <w:szCs w:val="24"/>
        </w:rPr>
        <w:t xml:space="preserve"> </w:t>
      </w:r>
      <w:proofErr w:type="spellStart"/>
      <w:r>
        <w:rPr>
          <w:rFonts w:ascii="Times New Roman" w:hAnsi="Times New Roman"/>
          <w:color w:val="FF0000"/>
          <w:sz w:val="24"/>
          <w:szCs w:val="24"/>
        </w:rPr>
        <w:t>Sektorin</w:t>
      </w:r>
      <w:proofErr w:type="spellEnd"/>
      <w:r w:rsidR="007C2206" w:rsidRPr="00242CB6">
        <w:rPr>
          <w:rFonts w:ascii="Times New Roman" w:hAnsi="Times New Roman"/>
          <w:color w:val="FF0000"/>
          <w:sz w:val="24"/>
          <w:szCs w:val="24"/>
        </w:rPr>
        <w:t xml:space="preserve"> e</w:t>
      </w:r>
      <w:r w:rsidR="006C2A00">
        <w:rPr>
          <w:rFonts w:ascii="Times New Roman" w:hAnsi="Times New Roman"/>
          <w:color w:val="FF0000"/>
          <w:sz w:val="24"/>
          <w:szCs w:val="24"/>
        </w:rPr>
        <w:t xml:space="preserve"> </w:t>
      </w:r>
      <w:proofErr w:type="spellStart"/>
      <w:r w:rsidR="006C2A00">
        <w:rPr>
          <w:rFonts w:ascii="Times New Roman" w:hAnsi="Times New Roman"/>
          <w:color w:val="FF0000"/>
          <w:sz w:val="24"/>
          <w:szCs w:val="24"/>
        </w:rPr>
        <w:t>Arsimit</w:t>
      </w:r>
      <w:proofErr w:type="spellEnd"/>
    </w:p>
    <w:p w:rsidR="007C2206" w:rsidRPr="00242CB6" w:rsidRDefault="007C2206" w:rsidP="00FE0884">
      <w:pPr>
        <w:pStyle w:val="ListParagraph"/>
        <w:numPr>
          <w:ilvl w:val="0"/>
          <w:numId w:val="2"/>
        </w:numPr>
        <w:spacing w:after="240"/>
        <w:jc w:val="both"/>
        <w:rPr>
          <w:rFonts w:ascii="Times New Roman" w:hAnsi="Times New Roman"/>
          <w:color w:val="FF0000"/>
          <w:sz w:val="24"/>
          <w:szCs w:val="24"/>
        </w:rPr>
      </w:pPr>
      <w:proofErr w:type="spellStart"/>
      <w:r w:rsidRPr="00242CB6">
        <w:rPr>
          <w:rFonts w:ascii="Times New Roman" w:hAnsi="Times New Roman"/>
          <w:color w:val="FF0000"/>
          <w:sz w:val="24"/>
          <w:szCs w:val="24"/>
        </w:rPr>
        <w:t>Kategoria</w:t>
      </w:r>
      <w:proofErr w:type="spellEnd"/>
      <w:r w:rsidRPr="00242CB6">
        <w:rPr>
          <w:rFonts w:ascii="Times New Roman" w:hAnsi="Times New Roman"/>
          <w:color w:val="FF0000"/>
          <w:sz w:val="24"/>
          <w:szCs w:val="24"/>
        </w:rPr>
        <w:t xml:space="preserve"> e </w:t>
      </w:r>
      <w:r w:rsidR="00535EAE">
        <w:rPr>
          <w:rFonts w:ascii="Times New Roman" w:hAnsi="Times New Roman"/>
          <w:color w:val="FF0000"/>
          <w:sz w:val="24"/>
          <w:szCs w:val="24"/>
        </w:rPr>
        <w:t>pages III-b</w:t>
      </w:r>
      <w:r w:rsidR="006744AB">
        <w:rPr>
          <w:rFonts w:ascii="Times New Roman" w:hAnsi="Times New Roman"/>
          <w:color w:val="FF0000"/>
          <w:sz w:val="24"/>
          <w:szCs w:val="24"/>
        </w:rPr>
        <w:t>/1</w:t>
      </w:r>
      <w:r>
        <w:rPr>
          <w:rFonts w:ascii="Times New Roman" w:hAnsi="Times New Roman"/>
          <w:color w:val="FF0000"/>
          <w:sz w:val="24"/>
          <w:szCs w:val="24"/>
        </w:rPr>
        <w:t>.</w:t>
      </w:r>
    </w:p>
    <w:p w:rsidR="007C2206" w:rsidRDefault="007C2206" w:rsidP="007C2206">
      <w:pPr>
        <w:pStyle w:val="ListParagraph"/>
        <w:spacing w:after="240"/>
        <w:ind w:left="357"/>
        <w:jc w:val="center"/>
        <w:rPr>
          <w:rFonts w:ascii="Times New Roman" w:hAnsi="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firstRow="1" w:lastRow="0" w:firstColumn="1" w:lastColumn="0" w:noHBand="0" w:noVBand="0"/>
      </w:tblPr>
      <w:tblGrid>
        <w:gridCol w:w="9586"/>
      </w:tblGrid>
      <w:tr w:rsidR="007C2206" w:rsidTr="009664A7">
        <w:tc>
          <w:tcPr>
            <w:tcW w:w="9855" w:type="dxa"/>
            <w:tcBorders>
              <w:top w:val="single" w:sz="4" w:space="0" w:color="FF0000"/>
              <w:left w:val="single" w:sz="4" w:space="0" w:color="FF0000"/>
              <w:bottom w:val="single" w:sz="4" w:space="0" w:color="FF0000"/>
              <w:right w:val="single" w:sz="4" w:space="0" w:color="FF0000"/>
            </w:tcBorders>
            <w:shd w:val="clear" w:color="auto" w:fill="FFFFCC"/>
            <w:hideMark/>
          </w:tcPr>
          <w:p w:rsidR="007C2206" w:rsidRDefault="007C2206" w:rsidP="00784283">
            <w:pPr>
              <w:spacing w:after="0" w:line="240" w:lineRule="auto"/>
              <w:jc w:val="both"/>
              <w:rPr>
                <w:rFonts w:ascii="Times New Roman" w:hAnsi="Times New Roman"/>
                <w:i/>
                <w:sz w:val="24"/>
                <w:szCs w:val="24"/>
              </w:rPr>
            </w:pPr>
            <w:proofErr w:type="spellStart"/>
            <w:r>
              <w:rPr>
                <w:rFonts w:ascii="Times New Roman" w:hAnsi="Times New Roman"/>
                <w:i/>
                <w:color w:val="FF0000"/>
                <w:sz w:val="24"/>
                <w:szCs w:val="24"/>
              </w:rPr>
              <w:t>Plotësimi</w:t>
            </w:r>
            <w:proofErr w:type="spellEnd"/>
            <w:r>
              <w:rPr>
                <w:rFonts w:ascii="Times New Roman" w:hAnsi="Times New Roman"/>
                <w:i/>
                <w:color w:val="FF0000"/>
                <w:sz w:val="24"/>
                <w:szCs w:val="24"/>
              </w:rPr>
              <w:t xml:space="preserve"> i </w:t>
            </w:r>
            <w:proofErr w:type="spellStart"/>
            <w:r>
              <w:rPr>
                <w:rFonts w:ascii="Times New Roman" w:hAnsi="Times New Roman"/>
                <w:i/>
                <w:color w:val="FF0000"/>
                <w:sz w:val="24"/>
                <w:szCs w:val="24"/>
              </w:rPr>
              <w:t>pozicionit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më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sipër</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bëhet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nëpërmjet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procedurëssë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lëvizjes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paralele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dhe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ngritjes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detyrë</w:t>
            </w:r>
            <w:proofErr w:type="spellEnd"/>
            <w:r>
              <w:rPr>
                <w:rFonts w:ascii="Times New Roman" w:hAnsi="Times New Roman"/>
                <w:i/>
                <w:color w:val="FF0000"/>
                <w:sz w:val="24"/>
                <w:szCs w:val="24"/>
              </w:rPr>
              <w:t xml:space="preserve">. </w:t>
            </w:r>
          </w:p>
        </w:tc>
      </w:tr>
    </w:tbl>
    <w:p w:rsidR="007C2206" w:rsidRDefault="007C2206" w:rsidP="007C2206">
      <w:pPr>
        <w:jc w:val="both"/>
        <w:rPr>
          <w:rFonts w:ascii="Times New Roman" w:hAnsi="Times New Roman"/>
          <w:sz w:val="24"/>
          <w:szCs w:val="24"/>
        </w:rPr>
      </w:pPr>
    </w:p>
    <w:p w:rsidR="007C2206" w:rsidRDefault="007C2206" w:rsidP="007C2206">
      <w:pPr>
        <w:jc w:val="center"/>
        <w:rPr>
          <w:rFonts w:ascii="Times New Roman" w:hAnsi="Times New Roman"/>
          <w:b/>
          <w:sz w:val="24"/>
          <w:szCs w:val="24"/>
        </w:rPr>
      </w:pPr>
      <w:proofErr w:type="spellStart"/>
      <w:r>
        <w:rPr>
          <w:rFonts w:ascii="Times New Roman" w:hAnsi="Times New Roman"/>
          <w:b/>
          <w:sz w:val="24"/>
          <w:szCs w:val="24"/>
        </w:rPr>
        <w:t>Për</w:t>
      </w:r>
      <w:proofErr w:type="spellEnd"/>
      <w:r>
        <w:rPr>
          <w:rFonts w:ascii="Times New Roman" w:hAnsi="Times New Roman"/>
          <w:b/>
          <w:sz w:val="24"/>
          <w:szCs w:val="24"/>
        </w:rPr>
        <w:t xml:space="preserve">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proofErr w:type="gramStart"/>
      <w:r>
        <w:rPr>
          <w:rFonts w:ascii="Times New Roman" w:hAnsi="Times New Roman"/>
          <w:b/>
          <w:sz w:val="24"/>
          <w:szCs w:val="24"/>
        </w:rPr>
        <w:t>dy</w:t>
      </w:r>
      <w:proofErr w:type="spellEnd"/>
      <w:proofErr w:type="gramEnd"/>
      <w:r>
        <w:rPr>
          <w:rFonts w:ascii="Times New Roman" w:hAnsi="Times New Roman"/>
          <w:b/>
          <w:sz w:val="24"/>
          <w:szCs w:val="24"/>
        </w:rPr>
        <w:t xml:space="preserve"> </w:t>
      </w:r>
      <w:proofErr w:type="spellStart"/>
      <w:r>
        <w:rPr>
          <w:rFonts w:ascii="Times New Roman" w:hAnsi="Times New Roman"/>
          <w:b/>
          <w:sz w:val="24"/>
          <w:szCs w:val="24"/>
        </w:rPr>
        <w:t>Procedurat</w:t>
      </w:r>
      <w:proofErr w:type="spellEnd"/>
      <w:r>
        <w:rPr>
          <w:rFonts w:ascii="Times New Roman" w:hAnsi="Times New Roman"/>
          <w:b/>
          <w:sz w:val="24"/>
          <w:szCs w:val="24"/>
        </w:rPr>
        <w:t xml:space="preserve"> (</w:t>
      </w:r>
      <w:proofErr w:type="spellStart"/>
      <w:r>
        <w:rPr>
          <w:rFonts w:ascii="Times New Roman" w:hAnsi="Times New Roman"/>
          <w:b/>
          <w:sz w:val="24"/>
          <w:szCs w:val="24"/>
        </w:rPr>
        <w:t>lëvizje</w:t>
      </w:r>
      <w:proofErr w:type="spellEnd"/>
      <w:r>
        <w:rPr>
          <w:rFonts w:ascii="Times New Roman" w:hAnsi="Times New Roman"/>
          <w:b/>
          <w:sz w:val="24"/>
          <w:szCs w:val="24"/>
        </w:rPr>
        <w:t xml:space="preserve"> </w:t>
      </w:r>
      <w:proofErr w:type="spellStart"/>
      <w:r>
        <w:rPr>
          <w:rFonts w:ascii="Times New Roman" w:hAnsi="Times New Roman"/>
          <w:b/>
          <w:sz w:val="24"/>
          <w:szCs w:val="24"/>
        </w:rPr>
        <w:t>paralele</w:t>
      </w:r>
      <w:proofErr w:type="spellEnd"/>
      <w:r>
        <w:rPr>
          <w:rFonts w:ascii="Times New Roman" w:hAnsi="Times New Roman"/>
          <w:b/>
          <w:sz w:val="24"/>
          <w:szCs w:val="24"/>
        </w:rPr>
        <w:t xml:space="preserve"> </w:t>
      </w:r>
      <w:proofErr w:type="spellStart"/>
      <w:r>
        <w:rPr>
          <w:rFonts w:ascii="Times New Roman" w:hAnsi="Times New Roman"/>
          <w:b/>
          <w:sz w:val="24"/>
          <w:szCs w:val="24"/>
        </w:rPr>
        <w:t>dhe</w:t>
      </w:r>
      <w:proofErr w:type="spellEnd"/>
      <w:r>
        <w:rPr>
          <w:rFonts w:ascii="Times New Roman" w:hAnsi="Times New Roman"/>
          <w:b/>
          <w:sz w:val="24"/>
          <w:szCs w:val="24"/>
        </w:rPr>
        <w:t xml:space="preserve"> </w:t>
      </w:r>
      <w:proofErr w:type="spellStart"/>
      <w:r>
        <w:rPr>
          <w:rFonts w:ascii="Times New Roman" w:hAnsi="Times New Roman"/>
          <w:b/>
          <w:sz w:val="24"/>
          <w:szCs w:val="24"/>
        </w:rPr>
        <w:t>ngritje</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detyrë</w:t>
      </w:r>
      <w:proofErr w:type="spellEnd"/>
      <w:r>
        <w:rPr>
          <w:rFonts w:ascii="Times New Roman" w:hAnsi="Times New Roman"/>
          <w:b/>
          <w:sz w:val="24"/>
          <w:szCs w:val="24"/>
        </w:rPr>
        <w:t xml:space="preserve">) </w:t>
      </w:r>
    </w:p>
    <w:p w:rsidR="007C2206" w:rsidRDefault="007C2206" w:rsidP="007C2206">
      <w:pPr>
        <w:jc w:val="center"/>
        <w:rPr>
          <w:rFonts w:ascii="Times New Roman" w:hAnsi="Times New Roman"/>
          <w:b/>
          <w:sz w:val="24"/>
          <w:szCs w:val="24"/>
        </w:rPr>
      </w:pPr>
      <w:proofErr w:type="spellStart"/>
      <w:proofErr w:type="gramStart"/>
      <w:r>
        <w:rPr>
          <w:rFonts w:ascii="Times New Roman" w:hAnsi="Times New Roman"/>
          <w:b/>
          <w:sz w:val="24"/>
          <w:szCs w:val="24"/>
        </w:rPr>
        <w:t>aplikohet</w:t>
      </w:r>
      <w:proofErr w:type="spellEnd"/>
      <w:proofErr w:type="gram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r>
        <w:rPr>
          <w:rFonts w:ascii="Times New Roman" w:hAnsi="Times New Roman"/>
          <w:b/>
          <w:sz w:val="24"/>
          <w:szCs w:val="24"/>
        </w:rPr>
        <w:t>njëjtën</w:t>
      </w:r>
      <w:proofErr w:type="spellEnd"/>
      <w:r>
        <w:rPr>
          <w:rFonts w:ascii="Times New Roman" w:hAnsi="Times New Roman"/>
          <w:b/>
          <w:sz w:val="24"/>
          <w:szCs w:val="24"/>
        </w:rPr>
        <w:t xml:space="preserve"> </w:t>
      </w:r>
      <w:proofErr w:type="spellStart"/>
      <w:r>
        <w:rPr>
          <w:rFonts w:ascii="Times New Roman" w:hAnsi="Times New Roman"/>
          <w:b/>
          <w:sz w:val="24"/>
          <w:szCs w:val="24"/>
        </w:rPr>
        <w:t>kohë</w:t>
      </w:r>
      <w:proofErr w:type="spellEnd"/>
      <w:r>
        <w:rPr>
          <w:rFonts w:ascii="Times New Roman" w:hAnsi="Times New Roman"/>
          <w:b/>
          <w:sz w:val="24"/>
          <w:szCs w:val="24"/>
        </w:rPr>
        <w:t>!</w:t>
      </w:r>
    </w:p>
    <w:p w:rsidR="007C2206" w:rsidRDefault="007C2206" w:rsidP="007C2206">
      <w:pPr>
        <w:jc w:val="center"/>
        <w:rPr>
          <w:rFonts w:ascii="Times New Roman" w:hAnsi="Times New Roman"/>
          <w:b/>
          <w:sz w:val="24"/>
          <w:szCs w:val="24"/>
        </w:rPr>
      </w:pPr>
    </w:p>
    <w:tbl>
      <w:tblPr>
        <w:tblStyle w:val="TableGrid"/>
        <w:tblW w:w="0" w:type="auto"/>
        <w:tblLook w:val="04A0" w:firstRow="1" w:lastRow="0" w:firstColumn="1" w:lastColumn="0" w:noHBand="0" w:noVBand="1"/>
      </w:tblPr>
      <w:tblGrid>
        <w:gridCol w:w="9576"/>
      </w:tblGrid>
      <w:tr w:rsidR="007C2206" w:rsidTr="009664A7">
        <w:tc>
          <w:tcPr>
            <w:tcW w:w="9855" w:type="dxa"/>
          </w:tcPr>
          <w:p w:rsidR="007C2206" w:rsidRDefault="007C2206" w:rsidP="009664A7">
            <w:pPr>
              <w:jc w:val="both"/>
              <w:rPr>
                <w:rFonts w:ascii="Times New Roman" w:hAnsi="Times New Roman"/>
                <w:b/>
                <w:sz w:val="24"/>
                <w:szCs w:val="24"/>
              </w:rPr>
            </w:pPr>
          </w:p>
          <w:p w:rsidR="007C2206" w:rsidRDefault="007C2206" w:rsidP="009664A7">
            <w:pPr>
              <w:jc w:val="both"/>
              <w:rPr>
                <w:rFonts w:ascii="Times New Roman" w:hAnsi="Times New Roman"/>
                <w:b/>
                <w:sz w:val="24"/>
                <w:szCs w:val="24"/>
              </w:rPr>
            </w:pPr>
            <w:proofErr w:type="spellStart"/>
            <w:r>
              <w:rPr>
                <w:rFonts w:ascii="Times New Roman" w:hAnsi="Times New Roman"/>
                <w:b/>
                <w:sz w:val="24"/>
                <w:szCs w:val="24"/>
              </w:rPr>
              <w:t>Afati</w:t>
            </w:r>
            <w:proofErr w:type="spellEnd"/>
            <w:r>
              <w:rPr>
                <w:rFonts w:ascii="Times New Roman" w:hAnsi="Times New Roman"/>
                <w:b/>
                <w:sz w:val="24"/>
                <w:szCs w:val="24"/>
              </w:rPr>
              <w:t xml:space="preserve"> </w:t>
            </w:r>
            <w:proofErr w:type="spellStart"/>
            <w:r>
              <w:rPr>
                <w:rFonts w:ascii="Times New Roman" w:hAnsi="Times New Roman"/>
                <w:b/>
                <w:sz w:val="24"/>
                <w:szCs w:val="24"/>
              </w:rPr>
              <w:t>për</w:t>
            </w:r>
            <w:proofErr w:type="spellEnd"/>
            <w:r>
              <w:rPr>
                <w:rFonts w:ascii="Times New Roman" w:hAnsi="Times New Roman"/>
                <w:b/>
                <w:sz w:val="24"/>
                <w:szCs w:val="24"/>
              </w:rPr>
              <w:t xml:space="preserve"> </w:t>
            </w:r>
            <w:proofErr w:type="spellStart"/>
            <w:r>
              <w:rPr>
                <w:rFonts w:ascii="Times New Roman" w:hAnsi="Times New Roman"/>
                <w:b/>
                <w:sz w:val="24"/>
                <w:szCs w:val="24"/>
              </w:rPr>
              <w:t>dorëzimin</w:t>
            </w:r>
            <w:proofErr w:type="spellEnd"/>
            <w:r>
              <w:rPr>
                <w:rFonts w:ascii="Times New Roman" w:hAnsi="Times New Roman"/>
                <w:b/>
                <w:sz w:val="24"/>
                <w:szCs w:val="24"/>
              </w:rPr>
              <w:t xml:space="preserve"> e </w:t>
            </w:r>
            <w:proofErr w:type="spellStart"/>
            <w:r>
              <w:rPr>
                <w:rFonts w:ascii="Times New Roman" w:hAnsi="Times New Roman"/>
                <w:b/>
                <w:sz w:val="24"/>
                <w:szCs w:val="24"/>
              </w:rPr>
              <w:t>dokumetave</w:t>
            </w:r>
            <w:proofErr w:type="spellEnd"/>
            <w:r>
              <w:rPr>
                <w:rFonts w:ascii="Times New Roman" w:hAnsi="Times New Roman"/>
                <w:b/>
                <w:sz w:val="24"/>
                <w:szCs w:val="24"/>
              </w:rPr>
              <w:t xml:space="preserve"> </w:t>
            </w:r>
            <w:proofErr w:type="spellStart"/>
            <w:r>
              <w:rPr>
                <w:rFonts w:ascii="Times New Roman" w:hAnsi="Times New Roman"/>
                <w:b/>
                <w:sz w:val="24"/>
                <w:szCs w:val="24"/>
              </w:rPr>
              <w:t>për</w:t>
            </w:r>
            <w:proofErr w:type="spellEnd"/>
            <w:r>
              <w:rPr>
                <w:rFonts w:ascii="Times New Roman" w:hAnsi="Times New Roman"/>
                <w:b/>
                <w:sz w:val="24"/>
                <w:szCs w:val="24"/>
              </w:rPr>
              <w:t xml:space="preserve"> – LËVIZJE PARALELE :</w:t>
            </w:r>
            <w:r w:rsidR="00535EAE">
              <w:rPr>
                <w:rFonts w:ascii="Times New Roman" w:hAnsi="Times New Roman"/>
                <w:b/>
                <w:sz w:val="24"/>
                <w:szCs w:val="24"/>
              </w:rPr>
              <w:t xml:space="preserve"> 24/10/2021</w:t>
            </w:r>
          </w:p>
          <w:p w:rsidR="007C2206" w:rsidRDefault="007C2206" w:rsidP="009664A7">
            <w:pPr>
              <w:jc w:val="both"/>
              <w:rPr>
                <w:rFonts w:ascii="Times New Roman" w:hAnsi="Times New Roman"/>
                <w:b/>
                <w:sz w:val="24"/>
                <w:szCs w:val="24"/>
              </w:rPr>
            </w:pPr>
          </w:p>
          <w:p w:rsidR="007C2206" w:rsidRDefault="007C2206" w:rsidP="00784283">
            <w:pPr>
              <w:jc w:val="both"/>
              <w:rPr>
                <w:rFonts w:ascii="Times New Roman" w:hAnsi="Times New Roman"/>
                <w:b/>
                <w:sz w:val="24"/>
                <w:szCs w:val="24"/>
              </w:rPr>
            </w:pPr>
            <w:proofErr w:type="spellStart"/>
            <w:r>
              <w:rPr>
                <w:rFonts w:ascii="Times New Roman" w:hAnsi="Times New Roman"/>
                <w:b/>
                <w:sz w:val="24"/>
                <w:szCs w:val="24"/>
              </w:rPr>
              <w:t>Afati</w:t>
            </w:r>
            <w:proofErr w:type="spellEnd"/>
            <w:r>
              <w:rPr>
                <w:rFonts w:ascii="Times New Roman" w:hAnsi="Times New Roman"/>
                <w:b/>
                <w:sz w:val="24"/>
                <w:szCs w:val="24"/>
              </w:rPr>
              <w:t xml:space="preserve"> </w:t>
            </w:r>
            <w:proofErr w:type="spellStart"/>
            <w:r>
              <w:rPr>
                <w:rFonts w:ascii="Times New Roman" w:hAnsi="Times New Roman"/>
                <w:b/>
                <w:sz w:val="24"/>
                <w:szCs w:val="24"/>
              </w:rPr>
              <w:t>për</w:t>
            </w:r>
            <w:proofErr w:type="spellEnd"/>
            <w:r>
              <w:rPr>
                <w:rFonts w:ascii="Times New Roman" w:hAnsi="Times New Roman"/>
                <w:b/>
                <w:sz w:val="24"/>
                <w:szCs w:val="24"/>
              </w:rPr>
              <w:t xml:space="preserve"> </w:t>
            </w:r>
            <w:proofErr w:type="spellStart"/>
            <w:r>
              <w:rPr>
                <w:rFonts w:ascii="Times New Roman" w:hAnsi="Times New Roman"/>
                <w:b/>
                <w:sz w:val="24"/>
                <w:szCs w:val="24"/>
              </w:rPr>
              <w:t>dorëzimin</w:t>
            </w:r>
            <w:proofErr w:type="spellEnd"/>
            <w:r>
              <w:rPr>
                <w:rFonts w:ascii="Times New Roman" w:hAnsi="Times New Roman"/>
                <w:b/>
                <w:sz w:val="24"/>
                <w:szCs w:val="24"/>
              </w:rPr>
              <w:t xml:space="preserve"> e </w:t>
            </w:r>
            <w:proofErr w:type="spellStart"/>
            <w:r>
              <w:rPr>
                <w:rFonts w:ascii="Times New Roman" w:hAnsi="Times New Roman"/>
                <w:b/>
                <w:sz w:val="24"/>
                <w:szCs w:val="24"/>
              </w:rPr>
              <w:t>dokumentave</w:t>
            </w:r>
            <w:proofErr w:type="spellEnd"/>
            <w:r>
              <w:rPr>
                <w:rFonts w:ascii="Times New Roman" w:hAnsi="Times New Roman"/>
                <w:b/>
                <w:sz w:val="24"/>
                <w:szCs w:val="24"/>
              </w:rPr>
              <w:t xml:space="preserve"> </w:t>
            </w:r>
            <w:proofErr w:type="spellStart"/>
            <w:r>
              <w:rPr>
                <w:rFonts w:ascii="Times New Roman" w:hAnsi="Times New Roman"/>
                <w:b/>
                <w:sz w:val="24"/>
                <w:szCs w:val="24"/>
              </w:rPr>
              <w:t>për</w:t>
            </w:r>
            <w:proofErr w:type="spellEnd"/>
            <w:r>
              <w:rPr>
                <w:rFonts w:ascii="Times New Roman" w:hAnsi="Times New Roman"/>
                <w:b/>
                <w:sz w:val="24"/>
                <w:szCs w:val="24"/>
              </w:rPr>
              <w:t xml:space="preserve"> – NGRITJE NË DETYRË: </w:t>
            </w:r>
            <w:r w:rsidR="00535EAE">
              <w:rPr>
                <w:rFonts w:ascii="Times New Roman" w:hAnsi="Times New Roman"/>
                <w:b/>
                <w:sz w:val="24"/>
                <w:szCs w:val="24"/>
              </w:rPr>
              <w:t>28/10/2021</w:t>
            </w:r>
          </w:p>
        </w:tc>
      </w:tr>
    </w:tbl>
    <w:p w:rsidR="007C2206" w:rsidRDefault="007C2206" w:rsidP="007C2206">
      <w:pPr>
        <w:jc w:val="both"/>
        <w:rPr>
          <w:rFonts w:ascii="Times New Roman" w:hAnsi="Times New Roman"/>
          <w:b/>
          <w:sz w:val="24"/>
          <w:szCs w:val="24"/>
        </w:rPr>
      </w:pPr>
    </w:p>
    <w:p w:rsidR="007C2206" w:rsidRDefault="007C2206" w:rsidP="007C2206">
      <w:pPr>
        <w:rPr>
          <w:rFonts w:ascii="Times New Roman" w:hAnsi="Times New Roman"/>
          <w:b/>
          <w:color w:val="C00000"/>
          <w:sz w:val="24"/>
          <w:szCs w:val="24"/>
        </w:rPr>
      </w:pPr>
    </w:p>
    <w:p w:rsidR="007C2206" w:rsidRDefault="007C2206" w:rsidP="007C2206">
      <w:pPr>
        <w:rPr>
          <w:rFonts w:ascii="Times New Roman" w:hAnsi="Times New Roman"/>
          <w:b/>
          <w:color w:val="C00000"/>
          <w:sz w:val="24"/>
          <w:szCs w:val="24"/>
        </w:rPr>
      </w:pPr>
    </w:p>
    <w:p w:rsidR="007C2206" w:rsidRDefault="007C2206" w:rsidP="007C2206">
      <w:pPr>
        <w:rPr>
          <w:rFonts w:ascii="Times New Roman" w:hAnsi="Times New Roman"/>
          <w:b/>
          <w:color w:val="C00000"/>
          <w:sz w:val="24"/>
          <w:szCs w:val="24"/>
        </w:rPr>
      </w:pPr>
    </w:p>
    <w:p w:rsidR="007C2206" w:rsidRDefault="007C2206" w:rsidP="007C2206">
      <w:pPr>
        <w:rPr>
          <w:rFonts w:ascii="Times New Roman" w:hAnsi="Times New Roman"/>
          <w:b/>
          <w:color w:val="C00000"/>
          <w:sz w:val="24"/>
          <w:szCs w:val="24"/>
        </w:rPr>
      </w:pPr>
    </w:p>
    <w:p w:rsidR="007C2206" w:rsidRDefault="007C2206" w:rsidP="007C2206">
      <w:pPr>
        <w:rPr>
          <w:rFonts w:ascii="Times New Roman" w:hAnsi="Times New Roman"/>
          <w:b/>
          <w:color w:val="C00000"/>
          <w:sz w:val="24"/>
          <w:szCs w:val="24"/>
        </w:rPr>
      </w:pPr>
    </w:p>
    <w:tbl>
      <w:tblPr>
        <w:tblW w:w="0" w:type="auto"/>
        <w:tblCellMar>
          <w:top w:w="113" w:type="dxa"/>
          <w:bottom w:w="113" w:type="dxa"/>
        </w:tblCellMar>
        <w:tblLook w:val="00A0" w:firstRow="1" w:lastRow="0" w:firstColumn="1" w:lastColumn="0" w:noHBand="0" w:noVBand="0"/>
      </w:tblPr>
      <w:tblGrid>
        <w:gridCol w:w="9576"/>
      </w:tblGrid>
      <w:tr w:rsidR="007C2206" w:rsidTr="009664A7">
        <w:trPr>
          <w:trHeight w:val="517"/>
        </w:trPr>
        <w:tc>
          <w:tcPr>
            <w:tcW w:w="9855" w:type="dxa"/>
            <w:shd w:val="clear" w:color="auto" w:fill="C00000"/>
            <w:hideMark/>
          </w:tcPr>
          <w:p w:rsidR="007C2206" w:rsidRDefault="007C2206" w:rsidP="009664A7">
            <w:pPr>
              <w:spacing w:after="0" w:line="240" w:lineRule="auto"/>
              <w:rPr>
                <w:rFonts w:ascii="Times New Roman" w:hAnsi="Times New Roman"/>
                <w:b/>
                <w:color w:val="FFFF00"/>
                <w:sz w:val="24"/>
                <w:szCs w:val="24"/>
              </w:rPr>
            </w:pPr>
            <w:proofErr w:type="spellStart"/>
            <w:r>
              <w:rPr>
                <w:rFonts w:ascii="Times New Roman" w:hAnsi="Times New Roman"/>
                <w:b/>
                <w:color w:val="FFFF00"/>
                <w:sz w:val="24"/>
                <w:szCs w:val="24"/>
              </w:rPr>
              <w:t>Përshkrimi</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përgjithësues</w:t>
            </w:r>
            <w:proofErr w:type="spellEnd"/>
            <w:r>
              <w:rPr>
                <w:rFonts w:ascii="Times New Roman" w:hAnsi="Times New Roman"/>
                <w:b/>
                <w:color w:val="FFFF00"/>
                <w:sz w:val="24"/>
                <w:szCs w:val="24"/>
              </w:rPr>
              <w:t xml:space="preserve"> i </w:t>
            </w:r>
            <w:proofErr w:type="spellStart"/>
            <w:r>
              <w:rPr>
                <w:rFonts w:ascii="Times New Roman" w:hAnsi="Times New Roman"/>
                <w:b/>
                <w:color w:val="FFFF00"/>
                <w:sz w:val="24"/>
                <w:szCs w:val="24"/>
              </w:rPr>
              <w:t>punës</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për</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pozicionin</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si</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më</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sipër</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është</w:t>
            </w:r>
            <w:proofErr w:type="spellEnd"/>
            <w:r>
              <w:rPr>
                <w:rFonts w:ascii="Times New Roman" w:hAnsi="Times New Roman"/>
                <w:b/>
                <w:color w:val="FFFF00"/>
                <w:sz w:val="24"/>
                <w:szCs w:val="24"/>
              </w:rPr>
              <w:t>:</w:t>
            </w:r>
          </w:p>
        </w:tc>
      </w:tr>
      <w:tr w:rsidR="007C2206" w:rsidTr="009664A7">
        <w:tc>
          <w:tcPr>
            <w:tcW w:w="9855" w:type="dxa"/>
          </w:tcPr>
          <w:p w:rsidR="00535EAE" w:rsidRPr="00535EAE" w:rsidRDefault="00535EAE" w:rsidP="00535EAE">
            <w:pPr>
              <w:widowControl w:val="0"/>
              <w:numPr>
                <w:ilvl w:val="0"/>
                <w:numId w:val="15"/>
              </w:numPr>
              <w:spacing w:after="0"/>
              <w:contextualSpacing/>
              <w:jc w:val="both"/>
              <w:rPr>
                <w:rFonts w:ascii="Times New Roman" w:eastAsia="MS Mincho" w:hAnsi="Times New Roman" w:cs="Times New Roman"/>
                <w:iCs/>
                <w:lang w:bidi="ne-NP"/>
              </w:rPr>
            </w:pPr>
            <w:proofErr w:type="spellStart"/>
            <w:r w:rsidRPr="00535EAE">
              <w:rPr>
                <w:rFonts w:ascii="Times New Roman" w:eastAsia="MS Mincho" w:hAnsi="Times New Roman" w:cs="Times New Roman"/>
                <w:iCs/>
                <w:lang w:bidi="ne-NP"/>
              </w:rPr>
              <w:t>Eshte</w:t>
            </w:r>
            <w:proofErr w:type="spellEnd"/>
            <w:r w:rsidRPr="00535EAE">
              <w:rPr>
                <w:rFonts w:ascii="Times New Roman" w:eastAsia="MS Mincho" w:hAnsi="Times New Roman" w:cs="Times New Roman"/>
                <w:iCs/>
                <w:lang w:bidi="ne-NP"/>
              </w:rPr>
              <w:t xml:space="preserve"> </w:t>
            </w:r>
            <w:proofErr w:type="spellStart"/>
            <w:r w:rsidRPr="00535EAE">
              <w:rPr>
                <w:rFonts w:ascii="Times New Roman" w:eastAsia="MS Mincho" w:hAnsi="Times New Roman" w:cs="Times New Roman"/>
                <w:iCs/>
                <w:lang w:bidi="ne-NP"/>
              </w:rPr>
              <w:t>pergjegjes</w:t>
            </w:r>
            <w:proofErr w:type="spellEnd"/>
            <w:r w:rsidRPr="00535EAE">
              <w:rPr>
                <w:rFonts w:ascii="Times New Roman" w:eastAsia="MS Mincho" w:hAnsi="Times New Roman" w:cs="Times New Roman"/>
                <w:iCs/>
                <w:lang w:bidi="ne-NP"/>
              </w:rPr>
              <w:t xml:space="preserve"> per </w:t>
            </w:r>
            <w:proofErr w:type="spellStart"/>
            <w:r w:rsidRPr="00535EAE">
              <w:rPr>
                <w:rFonts w:ascii="Times New Roman" w:eastAsia="MS Mincho" w:hAnsi="Times New Roman" w:cs="Times New Roman"/>
                <w:iCs/>
                <w:lang w:bidi="ne-NP"/>
              </w:rPr>
              <w:t>zbatimin</w:t>
            </w:r>
            <w:proofErr w:type="spellEnd"/>
            <w:r w:rsidRPr="00535EAE">
              <w:rPr>
                <w:rFonts w:ascii="Times New Roman" w:eastAsia="MS Mincho" w:hAnsi="Times New Roman" w:cs="Times New Roman"/>
                <w:iCs/>
                <w:lang w:bidi="ne-NP"/>
              </w:rPr>
              <w:t xml:space="preserve"> e </w:t>
            </w:r>
            <w:proofErr w:type="spellStart"/>
            <w:r w:rsidRPr="00535EAE">
              <w:rPr>
                <w:rFonts w:ascii="Times New Roman" w:eastAsia="MS Mincho" w:hAnsi="Times New Roman" w:cs="Times New Roman"/>
                <w:iCs/>
                <w:lang w:bidi="ne-NP"/>
              </w:rPr>
              <w:t>procedurave</w:t>
            </w:r>
            <w:proofErr w:type="spellEnd"/>
            <w:r w:rsidRPr="00535EAE">
              <w:rPr>
                <w:rFonts w:ascii="Times New Roman" w:eastAsia="MS Mincho" w:hAnsi="Times New Roman" w:cs="Times New Roman"/>
                <w:iCs/>
                <w:lang w:bidi="ne-NP"/>
              </w:rPr>
              <w:t xml:space="preserve"> </w:t>
            </w:r>
            <w:proofErr w:type="spellStart"/>
            <w:r w:rsidRPr="00535EAE">
              <w:rPr>
                <w:rFonts w:ascii="Times New Roman" w:eastAsia="MS Mincho" w:hAnsi="Times New Roman" w:cs="Times New Roman"/>
                <w:iCs/>
                <w:lang w:bidi="ne-NP"/>
              </w:rPr>
              <w:t>ligjore</w:t>
            </w:r>
            <w:proofErr w:type="spellEnd"/>
            <w:r w:rsidRPr="00535EAE">
              <w:rPr>
                <w:rFonts w:ascii="Times New Roman" w:eastAsia="MS Mincho" w:hAnsi="Times New Roman" w:cs="Times New Roman"/>
                <w:iCs/>
                <w:lang w:bidi="ne-NP"/>
              </w:rPr>
              <w:t xml:space="preserve"> ne </w:t>
            </w:r>
            <w:proofErr w:type="spellStart"/>
            <w:r w:rsidRPr="00535EAE">
              <w:rPr>
                <w:rFonts w:ascii="Times New Roman" w:eastAsia="MS Mincho" w:hAnsi="Times New Roman" w:cs="Times New Roman"/>
                <w:iCs/>
                <w:lang w:bidi="ne-NP"/>
              </w:rPr>
              <w:t>praktiken</w:t>
            </w:r>
            <w:proofErr w:type="spellEnd"/>
            <w:r w:rsidRPr="00535EAE">
              <w:rPr>
                <w:rFonts w:ascii="Times New Roman" w:eastAsia="MS Mincho" w:hAnsi="Times New Roman" w:cs="Times New Roman"/>
                <w:iCs/>
                <w:lang w:bidi="ne-NP"/>
              </w:rPr>
              <w:t xml:space="preserve"> e </w:t>
            </w:r>
            <w:proofErr w:type="spellStart"/>
            <w:r w:rsidRPr="00535EAE">
              <w:rPr>
                <w:rFonts w:ascii="Times New Roman" w:eastAsia="MS Mincho" w:hAnsi="Times New Roman" w:cs="Times New Roman"/>
                <w:iCs/>
                <w:lang w:bidi="ne-NP"/>
              </w:rPr>
              <w:t>punes</w:t>
            </w:r>
            <w:proofErr w:type="spellEnd"/>
            <w:r w:rsidRPr="00535EAE">
              <w:rPr>
                <w:rFonts w:ascii="Times New Roman" w:eastAsia="MS Mincho" w:hAnsi="Times New Roman" w:cs="Times New Roman"/>
                <w:iCs/>
                <w:lang w:bidi="ne-NP"/>
              </w:rPr>
              <w:t xml:space="preserve">. </w:t>
            </w:r>
          </w:p>
          <w:p w:rsidR="00535EAE" w:rsidRPr="00535EAE" w:rsidRDefault="00535EAE" w:rsidP="00535EAE">
            <w:pPr>
              <w:widowControl w:val="0"/>
              <w:numPr>
                <w:ilvl w:val="0"/>
                <w:numId w:val="15"/>
              </w:numPr>
              <w:spacing w:after="0"/>
              <w:contextualSpacing/>
              <w:jc w:val="both"/>
              <w:rPr>
                <w:rFonts w:ascii="Times New Roman" w:eastAsia="MS Mincho" w:hAnsi="Times New Roman" w:cs="Times New Roman"/>
                <w:iCs/>
                <w:lang w:bidi="ne-NP"/>
              </w:rPr>
            </w:pPr>
            <w:proofErr w:type="spellStart"/>
            <w:r w:rsidRPr="00535EAE">
              <w:rPr>
                <w:rFonts w:ascii="Times New Roman" w:eastAsia="MS Mincho" w:hAnsi="Times New Roman" w:cs="Times New Roman"/>
                <w:iCs/>
                <w:lang w:bidi="ne-NP"/>
              </w:rPr>
              <w:t>Jep</w:t>
            </w:r>
            <w:proofErr w:type="spellEnd"/>
            <w:r w:rsidRPr="00535EAE">
              <w:rPr>
                <w:rFonts w:ascii="Times New Roman" w:eastAsia="MS Mincho" w:hAnsi="Times New Roman" w:cs="Times New Roman"/>
                <w:iCs/>
                <w:lang w:bidi="ne-NP"/>
              </w:rPr>
              <w:t xml:space="preserve"> </w:t>
            </w:r>
            <w:proofErr w:type="spellStart"/>
            <w:r w:rsidRPr="00535EAE">
              <w:rPr>
                <w:rFonts w:ascii="Times New Roman" w:eastAsia="MS Mincho" w:hAnsi="Times New Roman" w:cs="Times New Roman"/>
                <w:iCs/>
                <w:lang w:bidi="ne-NP"/>
              </w:rPr>
              <w:t>pergjigje</w:t>
            </w:r>
            <w:proofErr w:type="spellEnd"/>
            <w:r w:rsidRPr="00535EAE">
              <w:rPr>
                <w:rFonts w:ascii="Times New Roman" w:eastAsia="MS Mincho" w:hAnsi="Times New Roman" w:cs="Times New Roman"/>
                <w:iCs/>
                <w:lang w:bidi="ne-NP"/>
              </w:rPr>
              <w:t xml:space="preserve"> </w:t>
            </w:r>
            <w:proofErr w:type="spellStart"/>
            <w:r w:rsidRPr="00535EAE">
              <w:rPr>
                <w:rFonts w:ascii="Times New Roman" w:eastAsia="MS Mincho" w:hAnsi="Times New Roman" w:cs="Times New Roman"/>
                <w:iCs/>
                <w:lang w:bidi="ne-NP"/>
              </w:rPr>
              <w:t>ligjore</w:t>
            </w:r>
            <w:proofErr w:type="spellEnd"/>
            <w:r w:rsidRPr="00535EAE">
              <w:rPr>
                <w:rFonts w:ascii="Times New Roman" w:eastAsia="MS Mincho" w:hAnsi="Times New Roman" w:cs="Times New Roman"/>
                <w:iCs/>
                <w:lang w:bidi="ne-NP"/>
              </w:rPr>
              <w:t xml:space="preserve"> </w:t>
            </w:r>
            <w:proofErr w:type="spellStart"/>
            <w:r w:rsidRPr="00535EAE">
              <w:rPr>
                <w:rFonts w:ascii="Times New Roman" w:eastAsia="MS Mincho" w:hAnsi="Times New Roman" w:cs="Times New Roman"/>
                <w:iCs/>
                <w:lang w:bidi="ne-NP"/>
              </w:rPr>
              <w:t>dhe</w:t>
            </w:r>
            <w:proofErr w:type="spellEnd"/>
            <w:r w:rsidRPr="00535EAE">
              <w:rPr>
                <w:rFonts w:ascii="Times New Roman" w:eastAsia="MS Mincho" w:hAnsi="Times New Roman" w:cs="Times New Roman"/>
                <w:iCs/>
                <w:lang w:bidi="ne-NP"/>
              </w:rPr>
              <w:t xml:space="preserve"> </w:t>
            </w:r>
            <w:proofErr w:type="spellStart"/>
            <w:r w:rsidRPr="00535EAE">
              <w:rPr>
                <w:rFonts w:ascii="Times New Roman" w:eastAsia="MS Mincho" w:hAnsi="Times New Roman" w:cs="Times New Roman"/>
                <w:iCs/>
                <w:lang w:bidi="ne-NP"/>
              </w:rPr>
              <w:t>teknike</w:t>
            </w:r>
            <w:proofErr w:type="spellEnd"/>
            <w:r w:rsidRPr="00535EAE">
              <w:rPr>
                <w:rFonts w:ascii="Times New Roman" w:eastAsia="MS Mincho" w:hAnsi="Times New Roman" w:cs="Times New Roman"/>
                <w:iCs/>
                <w:lang w:bidi="ne-NP"/>
              </w:rPr>
              <w:t xml:space="preserve"> per </w:t>
            </w:r>
            <w:proofErr w:type="spellStart"/>
            <w:r w:rsidRPr="00535EAE">
              <w:rPr>
                <w:rFonts w:ascii="Times New Roman" w:eastAsia="MS Mincho" w:hAnsi="Times New Roman" w:cs="Times New Roman"/>
                <w:iCs/>
                <w:lang w:bidi="ne-NP"/>
              </w:rPr>
              <w:t>problemet</w:t>
            </w:r>
            <w:proofErr w:type="spellEnd"/>
            <w:r w:rsidRPr="00535EAE">
              <w:rPr>
                <w:rFonts w:ascii="Times New Roman" w:eastAsia="MS Mincho" w:hAnsi="Times New Roman" w:cs="Times New Roman"/>
                <w:iCs/>
                <w:lang w:bidi="ne-NP"/>
              </w:rPr>
              <w:t xml:space="preserve"> </w:t>
            </w:r>
            <w:proofErr w:type="spellStart"/>
            <w:r w:rsidRPr="00535EAE">
              <w:rPr>
                <w:rFonts w:ascii="Times New Roman" w:eastAsia="MS Mincho" w:hAnsi="Times New Roman" w:cs="Times New Roman"/>
                <w:iCs/>
                <w:lang w:bidi="ne-NP"/>
              </w:rPr>
              <w:t>qe</w:t>
            </w:r>
            <w:proofErr w:type="spellEnd"/>
            <w:r w:rsidRPr="00535EAE">
              <w:rPr>
                <w:rFonts w:ascii="Times New Roman" w:eastAsia="MS Mincho" w:hAnsi="Times New Roman" w:cs="Times New Roman"/>
                <w:iCs/>
                <w:lang w:bidi="ne-NP"/>
              </w:rPr>
              <w:t xml:space="preserve"> </w:t>
            </w:r>
            <w:proofErr w:type="spellStart"/>
            <w:r w:rsidRPr="00535EAE">
              <w:rPr>
                <w:rFonts w:ascii="Times New Roman" w:eastAsia="MS Mincho" w:hAnsi="Times New Roman" w:cs="Times New Roman"/>
                <w:iCs/>
                <w:lang w:bidi="ne-NP"/>
              </w:rPr>
              <w:t>mbulon</w:t>
            </w:r>
            <w:proofErr w:type="spellEnd"/>
            <w:r w:rsidRPr="00535EAE">
              <w:rPr>
                <w:rFonts w:ascii="Times New Roman" w:eastAsia="MS Mincho" w:hAnsi="Times New Roman" w:cs="Times New Roman"/>
                <w:iCs/>
                <w:lang w:bidi="ne-NP"/>
              </w:rPr>
              <w:t xml:space="preserve"> </w:t>
            </w:r>
            <w:proofErr w:type="spellStart"/>
            <w:r w:rsidRPr="00535EAE">
              <w:rPr>
                <w:rFonts w:ascii="Times New Roman" w:eastAsia="MS Mincho" w:hAnsi="Times New Roman" w:cs="Times New Roman"/>
                <w:iCs/>
                <w:lang w:bidi="ne-NP"/>
              </w:rPr>
              <w:t>sipas</w:t>
            </w:r>
            <w:proofErr w:type="spellEnd"/>
            <w:r w:rsidRPr="00535EAE">
              <w:rPr>
                <w:rFonts w:ascii="Times New Roman" w:eastAsia="MS Mincho" w:hAnsi="Times New Roman" w:cs="Times New Roman"/>
                <w:iCs/>
                <w:lang w:bidi="ne-NP"/>
              </w:rPr>
              <w:t xml:space="preserve"> </w:t>
            </w:r>
            <w:proofErr w:type="spellStart"/>
            <w:r w:rsidRPr="00535EAE">
              <w:rPr>
                <w:rFonts w:ascii="Times New Roman" w:eastAsia="MS Mincho" w:hAnsi="Times New Roman" w:cs="Times New Roman"/>
                <w:iCs/>
                <w:lang w:bidi="ne-NP"/>
              </w:rPr>
              <w:t>detyrave</w:t>
            </w:r>
            <w:proofErr w:type="spellEnd"/>
            <w:r w:rsidRPr="00535EAE">
              <w:rPr>
                <w:rFonts w:ascii="Times New Roman" w:eastAsia="MS Mincho" w:hAnsi="Times New Roman" w:cs="Times New Roman"/>
                <w:iCs/>
                <w:lang w:bidi="ne-NP"/>
              </w:rPr>
              <w:t xml:space="preserve"> </w:t>
            </w:r>
            <w:proofErr w:type="spellStart"/>
            <w:r w:rsidRPr="00535EAE">
              <w:rPr>
                <w:rFonts w:ascii="Times New Roman" w:eastAsia="MS Mincho" w:hAnsi="Times New Roman" w:cs="Times New Roman"/>
                <w:iCs/>
                <w:lang w:bidi="ne-NP"/>
              </w:rPr>
              <w:t>qe</w:t>
            </w:r>
            <w:proofErr w:type="spellEnd"/>
            <w:r w:rsidRPr="00535EAE">
              <w:rPr>
                <w:rFonts w:ascii="Times New Roman" w:eastAsia="MS Mincho" w:hAnsi="Times New Roman" w:cs="Times New Roman"/>
                <w:iCs/>
                <w:lang w:bidi="ne-NP"/>
              </w:rPr>
              <w:t xml:space="preserve"> i </w:t>
            </w:r>
            <w:proofErr w:type="spellStart"/>
            <w:r w:rsidRPr="00535EAE">
              <w:rPr>
                <w:rFonts w:ascii="Times New Roman" w:eastAsia="MS Mincho" w:hAnsi="Times New Roman" w:cs="Times New Roman"/>
                <w:iCs/>
                <w:lang w:bidi="ne-NP"/>
              </w:rPr>
              <w:t>ngarkohen</w:t>
            </w:r>
            <w:proofErr w:type="spellEnd"/>
            <w:r w:rsidRPr="00535EAE">
              <w:rPr>
                <w:rFonts w:ascii="Times New Roman" w:eastAsia="MS Mincho" w:hAnsi="Times New Roman" w:cs="Times New Roman"/>
                <w:iCs/>
                <w:lang w:bidi="ne-NP"/>
              </w:rPr>
              <w:t xml:space="preserve"> </w:t>
            </w:r>
            <w:proofErr w:type="spellStart"/>
            <w:proofErr w:type="gramStart"/>
            <w:r w:rsidRPr="00535EAE">
              <w:rPr>
                <w:rFonts w:ascii="Times New Roman" w:eastAsia="MS Mincho" w:hAnsi="Times New Roman" w:cs="Times New Roman"/>
                <w:iCs/>
                <w:lang w:bidi="ne-NP"/>
              </w:rPr>
              <w:t>brenda</w:t>
            </w:r>
            <w:proofErr w:type="spellEnd"/>
            <w:proofErr w:type="gramEnd"/>
            <w:r w:rsidRPr="00535EAE">
              <w:rPr>
                <w:rFonts w:ascii="Times New Roman" w:eastAsia="MS Mincho" w:hAnsi="Times New Roman" w:cs="Times New Roman"/>
                <w:iCs/>
                <w:lang w:bidi="ne-NP"/>
              </w:rPr>
              <w:t xml:space="preserve"> </w:t>
            </w:r>
            <w:proofErr w:type="spellStart"/>
            <w:r w:rsidRPr="00535EAE">
              <w:rPr>
                <w:rFonts w:ascii="Times New Roman" w:eastAsia="MS Mincho" w:hAnsi="Times New Roman" w:cs="Times New Roman"/>
                <w:iCs/>
                <w:lang w:bidi="ne-NP"/>
              </w:rPr>
              <w:t>drejtorise</w:t>
            </w:r>
            <w:proofErr w:type="spellEnd"/>
            <w:r w:rsidRPr="00535EAE">
              <w:rPr>
                <w:rFonts w:ascii="Times New Roman" w:eastAsia="MS Mincho" w:hAnsi="Times New Roman" w:cs="Times New Roman"/>
                <w:iCs/>
                <w:lang w:bidi="ne-NP"/>
              </w:rPr>
              <w:t>.</w:t>
            </w:r>
          </w:p>
          <w:p w:rsidR="00535EAE" w:rsidRPr="00535EAE" w:rsidRDefault="00535EAE" w:rsidP="00535EAE">
            <w:pPr>
              <w:widowControl w:val="0"/>
              <w:numPr>
                <w:ilvl w:val="0"/>
                <w:numId w:val="15"/>
              </w:numPr>
              <w:spacing w:after="0"/>
              <w:contextualSpacing/>
              <w:jc w:val="both"/>
              <w:rPr>
                <w:rFonts w:ascii="Times New Roman" w:eastAsia="MS Mincho" w:hAnsi="Times New Roman" w:cs="Times New Roman"/>
                <w:iCs/>
                <w:lang w:bidi="ne-NP"/>
              </w:rPr>
            </w:pPr>
            <w:r w:rsidRPr="00535EAE">
              <w:rPr>
                <w:rFonts w:ascii="Times New Roman" w:eastAsia="MS Mincho" w:hAnsi="Times New Roman" w:cs="Times New Roman"/>
                <w:lang w:val="sq-AL" w:bidi="ne-NP"/>
              </w:rPr>
              <w:t>Kryen  kontroll ne terren ne lidhje me mire administrimin e godinave dhe insitucioneve arsimore dhe shendetesore dhe informon eprorin direkt.</w:t>
            </w:r>
          </w:p>
          <w:p w:rsidR="00535EAE" w:rsidRPr="00535EAE" w:rsidRDefault="00535EAE" w:rsidP="00535EAE">
            <w:pPr>
              <w:widowControl w:val="0"/>
              <w:numPr>
                <w:ilvl w:val="0"/>
                <w:numId w:val="15"/>
              </w:numPr>
              <w:spacing w:after="0"/>
              <w:contextualSpacing/>
              <w:jc w:val="both"/>
              <w:rPr>
                <w:rFonts w:ascii="Times New Roman" w:eastAsia="Calibri" w:hAnsi="Times New Roman" w:cs="Times New Roman"/>
                <w:lang w:val="sq-AL" w:bidi="ne-NP"/>
              </w:rPr>
            </w:pPr>
            <w:r w:rsidRPr="00535EAE">
              <w:rPr>
                <w:rFonts w:ascii="Times New Roman" w:eastAsia="Calibri" w:hAnsi="Times New Roman" w:cs="Times New Roman"/>
                <w:lang w:val="sq-AL" w:bidi="ne-NP"/>
              </w:rPr>
              <w:t xml:space="preserve">Ndjek problemet higjeno-sanitare te institucioneve arsimore, shendetesore te qytetit. </w:t>
            </w:r>
          </w:p>
          <w:p w:rsidR="00535EAE" w:rsidRPr="00535EAE" w:rsidRDefault="00535EAE" w:rsidP="00535EAE">
            <w:pPr>
              <w:widowControl w:val="0"/>
              <w:numPr>
                <w:ilvl w:val="0"/>
                <w:numId w:val="15"/>
              </w:numPr>
              <w:spacing w:after="0"/>
              <w:contextualSpacing/>
              <w:jc w:val="both"/>
              <w:rPr>
                <w:rFonts w:ascii="Times New Roman" w:eastAsia="Calibri" w:hAnsi="Times New Roman" w:cs="Times New Roman"/>
                <w:lang w:val="sq-AL" w:bidi="ne-NP"/>
              </w:rPr>
            </w:pPr>
            <w:r w:rsidRPr="00535EAE">
              <w:rPr>
                <w:rFonts w:ascii="Times New Roman" w:eastAsia="Calibri" w:hAnsi="Times New Roman" w:cs="Times New Roman"/>
                <w:lang w:val="sq-AL" w:bidi="ne-NP"/>
              </w:rPr>
              <w:t>Kryen pune per trajtimin e korrespondences .</w:t>
            </w:r>
          </w:p>
          <w:p w:rsidR="00535EAE" w:rsidRPr="00535EAE" w:rsidRDefault="00535EAE" w:rsidP="00535EAE">
            <w:pPr>
              <w:widowControl w:val="0"/>
              <w:numPr>
                <w:ilvl w:val="0"/>
                <w:numId w:val="15"/>
              </w:numPr>
              <w:spacing w:after="0"/>
              <w:contextualSpacing/>
              <w:jc w:val="both"/>
              <w:rPr>
                <w:rFonts w:ascii="Times New Roman" w:eastAsia="Calibri" w:hAnsi="Times New Roman" w:cs="Times New Roman"/>
                <w:lang w:val="sq-AL" w:bidi="ne-NP"/>
              </w:rPr>
            </w:pPr>
            <w:r w:rsidRPr="00535EAE">
              <w:rPr>
                <w:rFonts w:ascii="Times New Roman" w:eastAsia="Calibri" w:hAnsi="Times New Roman" w:cs="Times New Roman"/>
                <w:lang w:val="sq-AL" w:bidi="ne-NP"/>
              </w:rPr>
              <w:t xml:space="preserve">Asiston ne hartimin e projektbuxhetit te drejtorise se arsimit. </w:t>
            </w:r>
          </w:p>
          <w:p w:rsidR="00535EAE" w:rsidRPr="00535EAE" w:rsidRDefault="00535EAE" w:rsidP="00535EAE">
            <w:pPr>
              <w:numPr>
                <w:ilvl w:val="0"/>
                <w:numId w:val="15"/>
              </w:numPr>
              <w:spacing w:after="0" w:line="312" w:lineRule="atLeast"/>
              <w:contextualSpacing/>
              <w:jc w:val="both"/>
              <w:textAlignment w:val="baseline"/>
              <w:rPr>
                <w:rFonts w:ascii="Times New Roman" w:eastAsia="Times New Roman" w:hAnsi="Times New Roman" w:cs="Times New Roman"/>
              </w:rPr>
            </w:pPr>
            <w:proofErr w:type="spellStart"/>
            <w:r w:rsidRPr="00535EAE">
              <w:rPr>
                <w:rFonts w:ascii="Times New Roman" w:eastAsia="Times New Roman" w:hAnsi="Times New Roman" w:cs="Times New Roman"/>
              </w:rPr>
              <w:t>Përgatit</w:t>
            </w:r>
            <w:proofErr w:type="spellEnd"/>
            <w:r w:rsidRPr="00535EAE">
              <w:rPr>
                <w:rFonts w:ascii="Times New Roman" w:eastAsia="Times New Roman" w:hAnsi="Times New Roman" w:cs="Times New Roman"/>
              </w:rPr>
              <w:t xml:space="preserve"> </w:t>
            </w:r>
            <w:proofErr w:type="spellStart"/>
            <w:r w:rsidRPr="00535EAE">
              <w:rPr>
                <w:rFonts w:ascii="Times New Roman" w:eastAsia="Times New Roman" w:hAnsi="Times New Roman" w:cs="Times New Roman"/>
              </w:rPr>
              <w:t>materialet</w:t>
            </w:r>
            <w:proofErr w:type="spellEnd"/>
            <w:r w:rsidRPr="00535EAE">
              <w:rPr>
                <w:rFonts w:ascii="Times New Roman" w:eastAsia="Times New Roman" w:hAnsi="Times New Roman" w:cs="Times New Roman"/>
              </w:rPr>
              <w:t xml:space="preserve"> </w:t>
            </w:r>
            <w:proofErr w:type="spellStart"/>
            <w:r w:rsidRPr="00535EAE">
              <w:rPr>
                <w:rFonts w:ascii="Times New Roman" w:eastAsia="Times New Roman" w:hAnsi="Times New Roman" w:cs="Times New Roman"/>
              </w:rPr>
              <w:t>për</w:t>
            </w:r>
            <w:proofErr w:type="spellEnd"/>
            <w:r w:rsidRPr="00535EAE">
              <w:rPr>
                <w:rFonts w:ascii="Times New Roman" w:eastAsia="Times New Roman" w:hAnsi="Times New Roman" w:cs="Times New Roman"/>
              </w:rPr>
              <w:t xml:space="preserve"> </w:t>
            </w:r>
            <w:proofErr w:type="spellStart"/>
            <w:r w:rsidRPr="00535EAE">
              <w:rPr>
                <w:rFonts w:ascii="Times New Roman" w:eastAsia="Times New Roman" w:hAnsi="Times New Roman" w:cs="Times New Roman"/>
              </w:rPr>
              <w:t>problemet</w:t>
            </w:r>
            <w:proofErr w:type="spellEnd"/>
            <w:r w:rsidRPr="00535EAE">
              <w:rPr>
                <w:rFonts w:ascii="Times New Roman" w:eastAsia="Times New Roman" w:hAnsi="Times New Roman" w:cs="Times New Roman"/>
              </w:rPr>
              <w:t xml:space="preserve"> e </w:t>
            </w:r>
            <w:proofErr w:type="spellStart"/>
            <w:r w:rsidRPr="00535EAE">
              <w:rPr>
                <w:rFonts w:ascii="Times New Roman" w:eastAsia="Times New Roman" w:hAnsi="Times New Roman" w:cs="Times New Roman"/>
              </w:rPr>
              <w:t>sportit</w:t>
            </w:r>
            <w:proofErr w:type="spellEnd"/>
            <w:r w:rsidRPr="00535EAE">
              <w:rPr>
                <w:rFonts w:ascii="Times New Roman" w:eastAsia="Times New Roman" w:hAnsi="Times New Roman" w:cs="Times New Roman"/>
              </w:rPr>
              <w:t xml:space="preserve"> </w:t>
            </w:r>
            <w:proofErr w:type="spellStart"/>
            <w:r w:rsidRPr="00535EAE">
              <w:rPr>
                <w:rFonts w:ascii="Times New Roman" w:eastAsia="Times New Roman" w:hAnsi="Times New Roman" w:cs="Times New Roman"/>
              </w:rPr>
              <w:t>për</w:t>
            </w:r>
            <w:proofErr w:type="spellEnd"/>
            <w:r w:rsidRPr="00535EAE">
              <w:rPr>
                <w:rFonts w:ascii="Times New Roman" w:eastAsia="Times New Roman" w:hAnsi="Times New Roman" w:cs="Times New Roman"/>
              </w:rPr>
              <w:t xml:space="preserve"> </w:t>
            </w:r>
            <w:proofErr w:type="spellStart"/>
            <w:r w:rsidRPr="00535EAE">
              <w:rPr>
                <w:rFonts w:ascii="Times New Roman" w:eastAsia="Times New Roman" w:hAnsi="Times New Roman" w:cs="Times New Roman"/>
              </w:rPr>
              <w:t>Këshillin</w:t>
            </w:r>
            <w:proofErr w:type="spellEnd"/>
            <w:r w:rsidRPr="00535EAE">
              <w:rPr>
                <w:rFonts w:ascii="Times New Roman" w:eastAsia="Times New Roman" w:hAnsi="Times New Roman" w:cs="Times New Roman"/>
              </w:rPr>
              <w:t xml:space="preserve"> </w:t>
            </w:r>
            <w:proofErr w:type="spellStart"/>
            <w:r w:rsidRPr="00535EAE">
              <w:rPr>
                <w:rFonts w:ascii="Times New Roman" w:eastAsia="Times New Roman" w:hAnsi="Times New Roman" w:cs="Times New Roman"/>
              </w:rPr>
              <w:t>Bashkiak</w:t>
            </w:r>
            <w:proofErr w:type="spellEnd"/>
            <w:r w:rsidRPr="00535EAE">
              <w:rPr>
                <w:rFonts w:ascii="Times New Roman" w:eastAsia="Times New Roman" w:hAnsi="Times New Roman" w:cs="Times New Roman"/>
              </w:rPr>
              <w:t xml:space="preserve"> </w:t>
            </w:r>
            <w:proofErr w:type="spellStart"/>
            <w:r w:rsidRPr="00535EAE">
              <w:rPr>
                <w:rFonts w:ascii="Times New Roman" w:eastAsia="Times New Roman" w:hAnsi="Times New Roman" w:cs="Times New Roman"/>
              </w:rPr>
              <w:t>dhe</w:t>
            </w:r>
            <w:proofErr w:type="spellEnd"/>
            <w:r w:rsidRPr="00535EAE">
              <w:rPr>
                <w:rFonts w:ascii="Times New Roman" w:eastAsia="Times New Roman" w:hAnsi="Times New Roman" w:cs="Times New Roman"/>
              </w:rPr>
              <w:t xml:space="preserve"> i </w:t>
            </w:r>
            <w:proofErr w:type="spellStart"/>
            <w:r w:rsidRPr="00535EAE">
              <w:rPr>
                <w:rFonts w:ascii="Times New Roman" w:eastAsia="Times New Roman" w:hAnsi="Times New Roman" w:cs="Times New Roman"/>
              </w:rPr>
              <w:t>mbron</w:t>
            </w:r>
            <w:proofErr w:type="spellEnd"/>
            <w:r w:rsidRPr="00535EAE">
              <w:rPr>
                <w:rFonts w:ascii="Times New Roman" w:eastAsia="Times New Roman" w:hAnsi="Times New Roman" w:cs="Times New Roman"/>
              </w:rPr>
              <w:t xml:space="preserve"> </w:t>
            </w:r>
            <w:proofErr w:type="spellStart"/>
            <w:r w:rsidRPr="00535EAE">
              <w:rPr>
                <w:rFonts w:ascii="Times New Roman" w:eastAsia="Times New Roman" w:hAnsi="Times New Roman" w:cs="Times New Roman"/>
              </w:rPr>
              <w:t>ato</w:t>
            </w:r>
            <w:proofErr w:type="spellEnd"/>
            <w:r w:rsidRPr="00535EAE">
              <w:rPr>
                <w:rFonts w:ascii="Times New Roman" w:eastAsia="Times New Roman" w:hAnsi="Times New Roman" w:cs="Times New Roman"/>
              </w:rPr>
              <w:t xml:space="preserve">. </w:t>
            </w:r>
          </w:p>
          <w:p w:rsidR="00535EAE" w:rsidRPr="00535EAE" w:rsidRDefault="00535EAE" w:rsidP="00535EAE">
            <w:pPr>
              <w:widowControl w:val="0"/>
              <w:numPr>
                <w:ilvl w:val="0"/>
                <w:numId w:val="15"/>
              </w:numPr>
              <w:spacing w:after="0"/>
              <w:contextualSpacing/>
              <w:jc w:val="both"/>
              <w:rPr>
                <w:rFonts w:ascii="Times New Roman" w:eastAsia="Calibri" w:hAnsi="Times New Roman" w:cs="Times New Roman"/>
                <w:lang w:val="sq-AL" w:bidi="ne-NP"/>
              </w:rPr>
            </w:pPr>
            <w:r w:rsidRPr="00535EAE">
              <w:rPr>
                <w:rFonts w:ascii="Times New Roman" w:eastAsia="Calibri" w:hAnsi="Times New Roman" w:cs="Times New Roman"/>
                <w:lang w:val="sq-AL" w:bidi="ne-NP"/>
              </w:rPr>
              <w:t xml:space="preserve">Ne baze te planit te ardhur te bursave te nxenesve dhe studenteve, administron dokumentacionin e duhur ligjor te paraqitur prej tyre dhe ndjek proceduren perkatese per shqyrtimin dhe miratimin e kerkesave per burse.  </w:t>
            </w:r>
          </w:p>
          <w:p w:rsidR="00535EAE" w:rsidRPr="00535EAE" w:rsidRDefault="00535EAE" w:rsidP="00535EAE">
            <w:pPr>
              <w:widowControl w:val="0"/>
              <w:numPr>
                <w:ilvl w:val="0"/>
                <w:numId w:val="15"/>
              </w:numPr>
              <w:spacing w:after="0"/>
              <w:contextualSpacing/>
              <w:jc w:val="both"/>
              <w:rPr>
                <w:rFonts w:ascii="Times New Roman" w:eastAsia="Calibri" w:hAnsi="Times New Roman" w:cs="Times New Roman"/>
                <w:lang w:val="sq-AL" w:bidi="ne-NP"/>
              </w:rPr>
            </w:pPr>
            <w:r w:rsidRPr="00535EAE">
              <w:rPr>
                <w:rFonts w:ascii="Times New Roman" w:eastAsia="Calibri" w:hAnsi="Times New Roman" w:cs="Times New Roman"/>
                <w:lang w:val="sq-AL"/>
              </w:rPr>
              <w:t xml:space="preserve">Trajton kerkesat, ankesat, kur  i adresohen nga eprori direkt. </w:t>
            </w:r>
          </w:p>
          <w:p w:rsidR="00535EAE" w:rsidRPr="00535EAE" w:rsidRDefault="00535EAE" w:rsidP="00535EAE">
            <w:pPr>
              <w:widowControl w:val="0"/>
              <w:numPr>
                <w:ilvl w:val="0"/>
                <w:numId w:val="15"/>
              </w:numPr>
              <w:spacing w:after="0"/>
              <w:contextualSpacing/>
              <w:jc w:val="both"/>
              <w:rPr>
                <w:rFonts w:ascii="Times New Roman" w:eastAsia="Calibri" w:hAnsi="Times New Roman" w:cs="Times New Roman"/>
                <w:lang w:val="sq-AL" w:bidi="ne-NP"/>
              </w:rPr>
            </w:pPr>
            <w:r w:rsidRPr="00535EAE">
              <w:rPr>
                <w:rFonts w:ascii="Times New Roman" w:eastAsia="Calibri" w:hAnsi="Times New Roman" w:cs="Times New Roman"/>
                <w:lang w:val="sq-AL" w:bidi="ne-NP"/>
              </w:rPr>
              <w:t>Mbledh dhe shkëmben informacione dhe komunikime me drejtoret e shkollave dhe te kopshteve.</w:t>
            </w:r>
          </w:p>
          <w:p w:rsidR="00535EAE" w:rsidRPr="00535EAE" w:rsidRDefault="00535EAE" w:rsidP="00535EAE">
            <w:pPr>
              <w:numPr>
                <w:ilvl w:val="0"/>
                <w:numId w:val="15"/>
              </w:numPr>
              <w:contextualSpacing/>
              <w:rPr>
                <w:rFonts w:ascii="Times New Roman" w:eastAsia="Calibri" w:hAnsi="Times New Roman" w:cs="Times New Roman"/>
                <w:lang w:val="sq-AL" w:bidi="ne-NP"/>
              </w:rPr>
            </w:pPr>
            <w:r w:rsidRPr="00535EAE">
              <w:rPr>
                <w:rFonts w:ascii="Times New Roman" w:eastAsia="Calibri" w:hAnsi="Times New Roman" w:cs="Times New Roman"/>
                <w:lang w:val="sq-AL" w:bidi="ne-NP"/>
              </w:rPr>
              <w:t>Kontorllon materialet e bëra nga punonjëist e sektorit në varësi përpara se të paraqiten për miratim tek eprori si dhe këshillon dhe i orienton ato me qëllim kryerjen realizimin e sukseshsem te detyrave.</w:t>
            </w:r>
          </w:p>
          <w:p w:rsidR="00535EAE" w:rsidRPr="00535EAE" w:rsidRDefault="00535EAE" w:rsidP="00535EAE">
            <w:pPr>
              <w:widowControl w:val="0"/>
              <w:numPr>
                <w:ilvl w:val="0"/>
                <w:numId w:val="15"/>
              </w:numPr>
              <w:spacing w:after="0"/>
              <w:contextualSpacing/>
              <w:jc w:val="both"/>
              <w:rPr>
                <w:rFonts w:ascii="Times New Roman" w:eastAsia="Calibri" w:hAnsi="Times New Roman" w:cs="Times New Roman"/>
                <w:lang w:val="sq-AL" w:bidi="ne-NP"/>
              </w:rPr>
            </w:pPr>
            <w:r w:rsidRPr="00535EAE">
              <w:rPr>
                <w:rFonts w:ascii="Times New Roman" w:eastAsia="Calibri" w:hAnsi="Times New Roman" w:cs="Times New Roman"/>
                <w:lang w:val="sq-AL" w:bidi="ne-NP"/>
              </w:rPr>
              <w:t xml:space="preserve">Kontrollon gjendjen e terreneve sportive, ne administrim te bashkise, nga pikepamja funksionale teknike, të sigurisë dhe të normave higjeno-sanitare dhe bën konkluzionet. </w:t>
            </w:r>
          </w:p>
          <w:p w:rsidR="00535EAE" w:rsidRPr="00535EAE" w:rsidRDefault="00535EAE" w:rsidP="00535EAE">
            <w:pPr>
              <w:widowControl w:val="0"/>
              <w:numPr>
                <w:ilvl w:val="0"/>
                <w:numId w:val="15"/>
              </w:numPr>
              <w:spacing w:after="0"/>
              <w:contextualSpacing/>
              <w:jc w:val="both"/>
              <w:rPr>
                <w:rFonts w:ascii="Times New Roman" w:eastAsia="Calibri" w:hAnsi="Times New Roman" w:cs="Times New Roman"/>
                <w:lang w:val="sq-AL" w:bidi="ne-NP"/>
              </w:rPr>
            </w:pPr>
            <w:r w:rsidRPr="00535EAE">
              <w:rPr>
                <w:rFonts w:ascii="Times New Roman" w:eastAsia="Calibri" w:hAnsi="Times New Roman" w:cs="Times New Roman"/>
                <w:lang w:val="sq-AL" w:bidi="ne-NP"/>
              </w:rPr>
              <w:t xml:space="preserve"> Raporton tek eprori direkt për problemet që ndeshen gjatë realizmit të punës. </w:t>
            </w:r>
          </w:p>
          <w:p w:rsidR="00535EAE" w:rsidRPr="00535EAE" w:rsidRDefault="00535EAE" w:rsidP="00535EAE">
            <w:pPr>
              <w:widowControl w:val="0"/>
              <w:numPr>
                <w:ilvl w:val="0"/>
                <w:numId w:val="15"/>
              </w:numPr>
              <w:spacing w:after="0"/>
              <w:contextualSpacing/>
              <w:jc w:val="both"/>
              <w:rPr>
                <w:rFonts w:ascii="Times New Roman" w:eastAsia="Calibri" w:hAnsi="Times New Roman" w:cs="Times New Roman"/>
                <w:lang w:val="sq-AL" w:bidi="ne-NP"/>
              </w:rPr>
            </w:pPr>
            <w:r w:rsidRPr="00535EAE">
              <w:rPr>
                <w:rFonts w:ascii="Times New Roman" w:eastAsia="Calibri" w:hAnsi="Times New Roman" w:cs="Times New Roman"/>
                <w:lang w:val="sq-AL" w:bidi="ne-NP"/>
              </w:rPr>
              <w:t xml:space="preserve"> Kryen detyrat e caktuara nga eprori direkt.</w:t>
            </w:r>
          </w:p>
          <w:p w:rsidR="00535EAE" w:rsidRPr="00535EAE" w:rsidRDefault="00535EAE" w:rsidP="00535EAE">
            <w:pPr>
              <w:widowControl w:val="0"/>
              <w:numPr>
                <w:ilvl w:val="0"/>
                <w:numId w:val="15"/>
              </w:numPr>
              <w:spacing w:after="0"/>
              <w:contextualSpacing/>
              <w:jc w:val="both"/>
              <w:rPr>
                <w:rFonts w:ascii="Times New Roman" w:eastAsia="Calibri" w:hAnsi="Times New Roman" w:cs="Times New Roman"/>
                <w:lang w:val="sq-AL" w:bidi="ne-NP"/>
              </w:rPr>
            </w:pPr>
            <w:r w:rsidRPr="00535EAE">
              <w:rPr>
                <w:rFonts w:ascii="Times New Roman" w:eastAsia="Calibri" w:hAnsi="Times New Roman" w:cs="Times New Roman"/>
                <w:lang w:val="sq-AL" w:bidi="ne-NP"/>
              </w:rPr>
              <w:t>Koordinon dhe bashkëpunon me Zyrën Vendore Arsimore të Rrethit për problemet e ndryshme në fushën e arsimit, në përputhje me aktet ligjore dhe nënligjore.\</w:t>
            </w:r>
          </w:p>
          <w:p w:rsidR="00862AB9" w:rsidRDefault="00862AB9" w:rsidP="00EF507F">
            <w:pPr>
              <w:pStyle w:val="ListParagraph"/>
              <w:spacing w:after="0" w:line="312" w:lineRule="atLeast"/>
              <w:jc w:val="both"/>
              <w:textAlignment w:val="baseline"/>
              <w:rPr>
                <w:rFonts w:ascii="Times New Roman" w:hAnsi="Times New Roman"/>
                <w:sz w:val="24"/>
                <w:szCs w:val="24"/>
              </w:rPr>
            </w:pPr>
          </w:p>
        </w:tc>
      </w:tr>
    </w:tbl>
    <w:p w:rsidR="007C2206" w:rsidRDefault="007C2206" w:rsidP="007C2206">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7C2206" w:rsidTr="009664A7">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7C2206" w:rsidRDefault="007C2206" w:rsidP="009664A7">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1</w:t>
            </w:r>
          </w:p>
        </w:tc>
        <w:tc>
          <w:tcPr>
            <w:tcW w:w="9038" w:type="dxa"/>
            <w:tcBorders>
              <w:top w:val="nil"/>
              <w:left w:val="single" w:sz="4" w:space="0" w:color="C00000"/>
              <w:bottom w:val="single" w:sz="12" w:space="0" w:color="C00000"/>
              <w:right w:val="nil"/>
            </w:tcBorders>
            <w:vAlign w:val="center"/>
            <w:hideMark/>
          </w:tcPr>
          <w:p w:rsidR="007C2206" w:rsidRDefault="007C2206" w:rsidP="009664A7">
            <w:pPr>
              <w:spacing w:after="0" w:line="240" w:lineRule="auto"/>
              <w:rPr>
                <w:rFonts w:ascii="Times New Roman" w:hAnsi="Times New Roman"/>
                <w:b/>
                <w:color w:val="C00000"/>
                <w:sz w:val="24"/>
                <w:szCs w:val="24"/>
              </w:rPr>
            </w:pPr>
            <w:r>
              <w:rPr>
                <w:rFonts w:ascii="Times New Roman" w:hAnsi="Times New Roman"/>
                <w:b/>
                <w:color w:val="C00000"/>
                <w:sz w:val="24"/>
                <w:szCs w:val="24"/>
              </w:rPr>
              <w:t xml:space="preserve">LËVIZJA PARALELE </w:t>
            </w: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roofErr w:type="spellStart"/>
      <w:proofErr w:type="gramStart"/>
      <w:r>
        <w:rPr>
          <w:rFonts w:ascii="Times New Roman" w:hAnsi="Times New Roman"/>
          <w:sz w:val="24"/>
          <w:szCs w:val="24"/>
        </w:rPr>
        <w:t>Kanë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drejtë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aplikojnë</w:t>
      </w:r>
      <w:proofErr w:type="spellEnd"/>
      <w:r>
        <w:rPr>
          <w:rFonts w:ascii="Times New Roman" w:hAnsi="Times New Roman"/>
          <w:sz w:val="24"/>
          <w:szCs w:val="24"/>
        </w:rPr>
        <w:t xml:space="preserve">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këtë</w:t>
      </w:r>
      <w:proofErr w:type="spellEnd"/>
      <w:r>
        <w:rPr>
          <w:rFonts w:ascii="Times New Roman" w:hAnsi="Times New Roman"/>
          <w:sz w:val="24"/>
          <w:szCs w:val="24"/>
        </w:rPr>
        <w:t xml:space="preserve"> </w:t>
      </w:r>
      <w:proofErr w:type="spellStart"/>
      <w:r>
        <w:rPr>
          <w:rFonts w:ascii="Times New Roman" w:hAnsi="Times New Roman"/>
          <w:sz w:val="24"/>
          <w:szCs w:val="24"/>
        </w:rPr>
        <w:t>procedurë</w:t>
      </w:r>
      <w:proofErr w:type="spellEnd"/>
      <w:r>
        <w:rPr>
          <w:rFonts w:ascii="Times New Roman" w:hAnsi="Times New Roman"/>
          <w:sz w:val="24"/>
          <w:szCs w:val="24"/>
        </w:rPr>
        <w:t xml:space="preserve"> </w:t>
      </w:r>
      <w:proofErr w:type="spellStart"/>
      <w:r>
        <w:rPr>
          <w:rFonts w:ascii="Times New Roman" w:hAnsi="Times New Roman"/>
          <w:sz w:val="24"/>
          <w:szCs w:val="24"/>
        </w:rPr>
        <w:t>vetëm</w:t>
      </w:r>
      <w:proofErr w:type="spellEnd"/>
      <w:r>
        <w:rPr>
          <w:rFonts w:ascii="Times New Roman" w:hAnsi="Times New Roman"/>
          <w:sz w:val="24"/>
          <w:szCs w:val="24"/>
        </w:rPr>
        <w:t xml:space="preserve"> </w:t>
      </w:r>
      <w:proofErr w:type="spellStart"/>
      <w:r>
        <w:rPr>
          <w:rFonts w:ascii="Times New Roman" w:hAnsi="Times New Roman"/>
          <w:sz w:val="24"/>
          <w:szCs w:val="24"/>
        </w:rPr>
        <w:t>nëpunësit</w:t>
      </w:r>
      <w:proofErr w:type="spellEnd"/>
      <w:r>
        <w:rPr>
          <w:rFonts w:ascii="Times New Roman" w:hAnsi="Times New Roman"/>
          <w:sz w:val="24"/>
          <w:szCs w:val="24"/>
        </w:rPr>
        <w:t xml:space="preserve"> </w:t>
      </w:r>
      <w:proofErr w:type="spellStart"/>
      <w:r>
        <w:rPr>
          <w:rFonts w:ascii="Times New Roman" w:hAnsi="Times New Roman"/>
          <w:sz w:val="24"/>
          <w:szCs w:val="24"/>
        </w:rPr>
        <w:t>civilë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njëjtës</w:t>
      </w:r>
      <w:proofErr w:type="spellEnd"/>
      <w:r>
        <w:rPr>
          <w:rFonts w:ascii="Times New Roman" w:hAnsi="Times New Roman"/>
          <w:sz w:val="24"/>
          <w:szCs w:val="24"/>
        </w:rPr>
        <w:t xml:space="preserve"> </w:t>
      </w:r>
      <w:proofErr w:type="spellStart"/>
      <w:r>
        <w:rPr>
          <w:rFonts w:ascii="Times New Roman" w:hAnsi="Times New Roman"/>
          <w:sz w:val="24"/>
          <w:szCs w:val="24"/>
        </w:rPr>
        <w:t>kategori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gjitha</w:t>
      </w:r>
      <w:proofErr w:type="spellEnd"/>
      <w:r>
        <w:rPr>
          <w:rFonts w:ascii="Times New Roman" w:hAnsi="Times New Roman"/>
          <w:sz w:val="24"/>
          <w:szCs w:val="24"/>
        </w:rPr>
        <w:t xml:space="preserve"> </w:t>
      </w:r>
      <w:proofErr w:type="spellStart"/>
      <w:r>
        <w:rPr>
          <w:rFonts w:ascii="Times New Roman" w:hAnsi="Times New Roman"/>
          <w:sz w:val="24"/>
          <w:szCs w:val="24"/>
        </w:rPr>
        <w:t>insitucionet</w:t>
      </w:r>
      <w:proofErr w:type="spellEnd"/>
      <w:r>
        <w:rPr>
          <w:rFonts w:ascii="Times New Roman" w:hAnsi="Times New Roman"/>
          <w:sz w:val="24"/>
          <w:szCs w:val="24"/>
        </w:rPr>
        <w:t xml:space="preserve"> </w:t>
      </w:r>
      <w:proofErr w:type="spellStart"/>
      <w:r>
        <w:rPr>
          <w:rFonts w:ascii="Times New Roman" w:hAnsi="Times New Roman"/>
          <w:sz w:val="24"/>
          <w:szCs w:val="24"/>
        </w:rPr>
        <w:t>pjesë</w:t>
      </w:r>
      <w:proofErr w:type="spellEnd"/>
      <w:r>
        <w:rPr>
          <w:rFonts w:ascii="Times New Roman" w:hAnsi="Times New Roman"/>
          <w:sz w:val="24"/>
          <w:szCs w:val="24"/>
        </w:rPr>
        <w:t xml:space="preserve"> e </w:t>
      </w:r>
      <w:proofErr w:type="spellStart"/>
      <w:r>
        <w:rPr>
          <w:rFonts w:ascii="Times New Roman" w:hAnsi="Times New Roman"/>
          <w:sz w:val="24"/>
          <w:szCs w:val="24"/>
        </w:rPr>
        <w:t>shërbimit</w:t>
      </w:r>
      <w:proofErr w:type="spellEnd"/>
      <w:r>
        <w:rPr>
          <w:rFonts w:ascii="Times New Roman" w:hAnsi="Times New Roman"/>
          <w:sz w:val="24"/>
          <w:szCs w:val="24"/>
        </w:rPr>
        <w:t xml:space="preserve"> civil.</w:t>
      </w:r>
      <w:proofErr w:type="gramEnd"/>
    </w:p>
    <w:p w:rsidR="007C2206" w:rsidRDefault="007C2206" w:rsidP="007C2206">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3"/>
        <w:gridCol w:w="8727"/>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KUSHTET PËR LËVIZJEN PARALELE DHE KRITERET E VEÇANTA</w:t>
            </w:r>
          </w:p>
        </w:tc>
      </w:tr>
    </w:tbl>
    <w:p w:rsidR="007C2206" w:rsidRDefault="007C2206" w:rsidP="007C2206">
      <w:pPr>
        <w:jc w:val="both"/>
        <w:rPr>
          <w:rFonts w:ascii="Times New Roman" w:hAnsi="Times New Roman"/>
          <w:sz w:val="24"/>
          <w:szCs w:val="24"/>
          <w:lang w:val="de-DE"/>
        </w:rPr>
      </w:pPr>
    </w:p>
    <w:p w:rsidR="007C2206" w:rsidRDefault="007C2206" w:rsidP="007C2206">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rsidR="007C2206" w:rsidRDefault="007C2206" w:rsidP="00FE0884">
      <w:pPr>
        <w:pStyle w:val="ListParagraph"/>
        <w:numPr>
          <w:ilvl w:val="0"/>
          <w:numId w:val="3"/>
        </w:numPr>
        <w:jc w:val="both"/>
        <w:rPr>
          <w:rFonts w:ascii="Times New Roman" w:hAnsi="Times New Roman"/>
          <w:sz w:val="24"/>
          <w:szCs w:val="24"/>
          <w:lang w:val="de-DE"/>
        </w:rPr>
      </w:pPr>
      <w:r>
        <w:rPr>
          <w:rFonts w:ascii="Times New Roman" w:hAnsi="Times New Roman"/>
          <w:sz w:val="24"/>
          <w:szCs w:val="24"/>
          <w:lang w:val="de-DE"/>
        </w:rPr>
        <w:t>Të jenë nëpunës civil të konfirmuar, brenda së njëjtës kategori (kategoria II</w:t>
      </w:r>
      <w:r w:rsidR="00535EAE">
        <w:rPr>
          <w:rFonts w:ascii="Times New Roman" w:hAnsi="Times New Roman"/>
          <w:sz w:val="24"/>
          <w:szCs w:val="24"/>
          <w:lang w:val="de-DE"/>
        </w:rPr>
        <w:t>I-b</w:t>
      </w:r>
      <w:r w:rsidR="006744AB">
        <w:rPr>
          <w:rFonts w:ascii="Times New Roman" w:hAnsi="Times New Roman"/>
          <w:sz w:val="24"/>
          <w:szCs w:val="24"/>
          <w:lang w:val="de-DE"/>
        </w:rPr>
        <w:t>/1</w:t>
      </w:r>
      <w:r>
        <w:rPr>
          <w:rFonts w:ascii="Times New Roman" w:hAnsi="Times New Roman"/>
          <w:sz w:val="24"/>
          <w:szCs w:val="24"/>
          <w:lang w:val="de-DE"/>
        </w:rPr>
        <w:t>);</w:t>
      </w:r>
    </w:p>
    <w:p w:rsidR="007C2206" w:rsidRDefault="007C2206" w:rsidP="00FE0884">
      <w:pPr>
        <w:pStyle w:val="ListParagraph"/>
        <w:numPr>
          <w:ilvl w:val="0"/>
          <w:numId w:val="3"/>
        </w:numPr>
        <w:jc w:val="both"/>
        <w:rPr>
          <w:rFonts w:ascii="Times New Roman" w:hAnsi="Times New Roman"/>
          <w:sz w:val="24"/>
          <w:szCs w:val="24"/>
          <w:lang w:val="de-DE"/>
        </w:rPr>
      </w:pPr>
      <w:r>
        <w:rPr>
          <w:rFonts w:ascii="Times New Roman" w:hAnsi="Times New Roman"/>
          <w:sz w:val="24"/>
          <w:szCs w:val="24"/>
          <w:lang w:val="de-DE"/>
        </w:rPr>
        <w:lastRenderedPageBreak/>
        <w:t>Të mos kenë masë disiplinore në fuqi;</w:t>
      </w:r>
    </w:p>
    <w:p w:rsidR="007C2206" w:rsidRDefault="007C2206" w:rsidP="00FE0884">
      <w:pPr>
        <w:pStyle w:val="ListParagraph"/>
        <w:numPr>
          <w:ilvl w:val="0"/>
          <w:numId w:val="3"/>
        </w:numPr>
        <w:jc w:val="both"/>
        <w:rPr>
          <w:rFonts w:ascii="Times New Roman" w:hAnsi="Times New Roman"/>
          <w:sz w:val="24"/>
          <w:szCs w:val="24"/>
          <w:lang w:val="de-DE"/>
        </w:rPr>
      </w:pPr>
      <w:r>
        <w:rPr>
          <w:rFonts w:ascii="Times New Roman" w:hAnsi="Times New Roman"/>
          <w:sz w:val="24"/>
          <w:szCs w:val="24"/>
          <w:lang w:val="de-DE"/>
        </w:rPr>
        <w:t>Të kenë të paktën vlerësimin e fundit “mirë” apo “shumë mirë”;</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rsidR="006744AB" w:rsidRPr="006744AB" w:rsidRDefault="006744AB" w:rsidP="006C2A00">
      <w:pPr>
        <w:shd w:val="clear" w:color="auto" w:fill="FFFFFF"/>
        <w:spacing w:after="0" w:line="240" w:lineRule="auto"/>
        <w:textAlignment w:val="baseline"/>
        <w:rPr>
          <w:rFonts w:ascii="Times New Roman" w:hAnsi="Times New Roman" w:cs="Times New Roman"/>
          <w:sz w:val="24"/>
          <w:szCs w:val="24"/>
        </w:rPr>
      </w:pPr>
      <w:proofErr w:type="gramStart"/>
      <w:r w:rsidRPr="006744AB">
        <w:rPr>
          <w:rFonts w:ascii="Times New Roman" w:hAnsi="Times New Roman" w:cs="Times New Roman"/>
          <w:sz w:val="24"/>
          <w:szCs w:val="24"/>
        </w:rPr>
        <w:t xml:space="preserve">a- </w:t>
      </w:r>
      <w:proofErr w:type="spellStart"/>
      <w:r w:rsidRPr="006744AB">
        <w:rPr>
          <w:rFonts w:ascii="Times New Roman" w:hAnsi="Times New Roman" w:cs="Times New Roman"/>
          <w:sz w:val="24"/>
          <w:szCs w:val="24"/>
        </w:rPr>
        <w:t>Të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zotërojnë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një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diplomë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sistem</w:t>
      </w:r>
      <w:proofErr w:type="spellEnd"/>
      <w:r w:rsidRPr="006744AB">
        <w:rPr>
          <w:rFonts w:ascii="Times New Roman" w:hAnsi="Times New Roman" w:cs="Times New Roman"/>
          <w:sz w:val="24"/>
          <w:szCs w:val="24"/>
        </w:rPr>
        <w:t xml:space="preserve"> 4 – </w:t>
      </w:r>
      <w:proofErr w:type="spellStart"/>
      <w:r w:rsidRPr="006744AB">
        <w:rPr>
          <w:rFonts w:ascii="Times New Roman" w:hAnsi="Times New Roman" w:cs="Times New Roman"/>
          <w:sz w:val="24"/>
          <w:szCs w:val="24"/>
        </w:rPr>
        <w:t>vjeçar</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apo</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Diplomë</w:t>
      </w:r>
      <w:proofErr w:type="spellEnd"/>
      <w:r w:rsidRPr="006744AB">
        <w:rPr>
          <w:rFonts w:ascii="Times New Roman" w:hAnsi="Times New Roman" w:cs="Times New Roman"/>
          <w:sz w:val="24"/>
          <w:szCs w:val="24"/>
        </w:rPr>
        <w:t xml:space="preserve"> Master </w:t>
      </w:r>
      <w:proofErr w:type="spellStart"/>
      <w:r w:rsidRPr="006744AB">
        <w:rPr>
          <w:rFonts w:ascii="Times New Roman" w:hAnsi="Times New Roman" w:cs="Times New Roman"/>
          <w:sz w:val="24"/>
          <w:szCs w:val="24"/>
        </w:rPr>
        <w:t>Shkencor</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në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fushën</w:t>
      </w:r>
      <w:proofErr w:type="spellEnd"/>
      <w:r w:rsidRPr="006744AB">
        <w:rPr>
          <w:rFonts w:ascii="Times New Roman" w:hAnsi="Times New Roman" w:cs="Times New Roman"/>
          <w:sz w:val="24"/>
          <w:szCs w:val="24"/>
        </w:rPr>
        <w:t xml:space="preserve"> e </w:t>
      </w:r>
      <w:proofErr w:type="spellStart"/>
      <w:r w:rsidRPr="006744AB">
        <w:rPr>
          <w:rFonts w:ascii="Times New Roman" w:hAnsi="Times New Roman" w:cs="Times New Roman"/>
          <w:sz w:val="24"/>
          <w:szCs w:val="24"/>
        </w:rPr>
        <w:t>Arsimit</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Sportit</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dhe</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Shkencat</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Sociale</w:t>
      </w:r>
      <w:proofErr w:type="spellEnd"/>
      <w:r w:rsidRPr="006744AB">
        <w:rPr>
          <w:rFonts w:ascii="Times New Roman" w:hAnsi="Times New Roman" w:cs="Times New Roman"/>
          <w:sz w:val="24"/>
          <w:szCs w:val="24"/>
        </w:rPr>
        <w:t>.</w:t>
      </w:r>
      <w:proofErr w:type="gramEnd"/>
      <w:r w:rsidRPr="006744AB">
        <w:rPr>
          <w:rFonts w:ascii="Times New Roman" w:hAnsi="Times New Roman" w:cs="Times New Roman"/>
          <w:sz w:val="24"/>
          <w:szCs w:val="24"/>
        </w:rPr>
        <w:t xml:space="preserve"> </w:t>
      </w:r>
      <w:proofErr w:type="spellStart"/>
      <w:proofErr w:type="gramStart"/>
      <w:r w:rsidRPr="006744AB">
        <w:rPr>
          <w:rFonts w:ascii="Times New Roman" w:hAnsi="Times New Roman" w:cs="Times New Roman"/>
          <w:sz w:val="24"/>
          <w:szCs w:val="24"/>
        </w:rPr>
        <w:t>Edhe</w:t>
      </w:r>
      <w:proofErr w:type="spellEnd"/>
      <w:r w:rsidRPr="006744AB">
        <w:rPr>
          <w:rFonts w:ascii="Times New Roman" w:hAnsi="Times New Roman" w:cs="Times New Roman"/>
          <w:sz w:val="24"/>
          <w:szCs w:val="24"/>
        </w:rPr>
        <w:t xml:space="preserve"> diploma e </w:t>
      </w:r>
      <w:proofErr w:type="spellStart"/>
      <w:r w:rsidRPr="006744AB">
        <w:rPr>
          <w:rFonts w:ascii="Times New Roman" w:hAnsi="Times New Roman" w:cs="Times New Roman"/>
          <w:sz w:val="24"/>
          <w:szCs w:val="24"/>
        </w:rPr>
        <w:t>nivelit</w:t>
      </w:r>
      <w:proofErr w:type="spellEnd"/>
      <w:r w:rsidRPr="006744AB">
        <w:rPr>
          <w:rFonts w:ascii="Times New Roman" w:hAnsi="Times New Roman" w:cs="Times New Roman"/>
          <w:sz w:val="24"/>
          <w:szCs w:val="24"/>
        </w:rPr>
        <w:t xml:space="preserve"> “Bachelor” </w:t>
      </w:r>
      <w:proofErr w:type="spellStart"/>
      <w:r w:rsidRPr="006744AB">
        <w:rPr>
          <w:rFonts w:ascii="Times New Roman" w:hAnsi="Times New Roman" w:cs="Times New Roman"/>
          <w:sz w:val="24"/>
          <w:szCs w:val="24"/>
        </w:rPr>
        <w:t>duhet</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të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jetë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në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të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njëjtën</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fushë</w:t>
      </w:r>
      <w:proofErr w:type="spellEnd"/>
      <w:r w:rsidRPr="006744AB">
        <w:rPr>
          <w:rFonts w:ascii="Times New Roman" w:hAnsi="Times New Roman" w:cs="Times New Roman"/>
          <w:sz w:val="24"/>
          <w:szCs w:val="24"/>
        </w:rPr>
        <w:t>.</w:t>
      </w:r>
      <w:proofErr w:type="gramEnd"/>
      <w:r w:rsidRPr="006744AB">
        <w:rPr>
          <w:rFonts w:ascii="Times New Roman" w:hAnsi="Times New Roman" w:cs="Times New Roman"/>
          <w:sz w:val="24"/>
          <w:szCs w:val="24"/>
        </w:rPr>
        <w:t xml:space="preserve"> </w:t>
      </w:r>
      <w:proofErr w:type="gramStart"/>
      <w:r w:rsidRPr="006744AB">
        <w:rPr>
          <w:rFonts w:ascii="Times New Roman" w:hAnsi="Times New Roman" w:cs="Times New Roman"/>
          <w:sz w:val="24"/>
          <w:szCs w:val="24"/>
        </w:rPr>
        <w:t xml:space="preserve">(Diplomat </w:t>
      </w:r>
      <w:proofErr w:type="spellStart"/>
      <w:r w:rsidRPr="006744AB">
        <w:rPr>
          <w:rFonts w:ascii="Times New Roman" w:hAnsi="Times New Roman" w:cs="Times New Roman"/>
          <w:sz w:val="24"/>
          <w:szCs w:val="24"/>
        </w:rPr>
        <w:t>të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cilat</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janë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marrë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jashtë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vendit</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duhet</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të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jenë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të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njohura</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paraprakisht</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pranë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institucionit</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përgjegjës</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për</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njehsimin</w:t>
      </w:r>
      <w:proofErr w:type="spellEnd"/>
      <w:r w:rsidRPr="006744AB">
        <w:rPr>
          <w:rFonts w:ascii="Times New Roman" w:hAnsi="Times New Roman" w:cs="Times New Roman"/>
          <w:sz w:val="24"/>
          <w:szCs w:val="24"/>
        </w:rPr>
        <w:t xml:space="preserve"> e </w:t>
      </w:r>
      <w:proofErr w:type="spellStart"/>
      <w:r w:rsidRPr="006744AB">
        <w:rPr>
          <w:rFonts w:ascii="Times New Roman" w:hAnsi="Times New Roman" w:cs="Times New Roman"/>
          <w:sz w:val="24"/>
          <w:szCs w:val="24"/>
        </w:rPr>
        <w:t>diplomave</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sipas</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legjislacionit</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në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fuqi</w:t>
      </w:r>
      <w:proofErr w:type="spellEnd"/>
      <w:r w:rsidRPr="006744AB">
        <w:rPr>
          <w:rFonts w:ascii="Times New Roman" w:hAnsi="Times New Roman" w:cs="Times New Roman"/>
          <w:sz w:val="24"/>
          <w:szCs w:val="24"/>
        </w:rPr>
        <w:t>).</w:t>
      </w:r>
      <w:proofErr w:type="gramEnd"/>
    </w:p>
    <w:p w:rsidR="006744AB" w:rsidRDefault="006744AB" w:rsidP="006C2A00">
      <w:pPr>
        <w:shd w:val="clear" w:color="auto" w:fill="FFFFFF"/>
        <w:spacing w:after="0" w:line="240" w:lineRule="auto"/>
        <w:textAlignment w:val="baseline"/>
        <w:rPr>
          <w:rFonts w:ascii="Times New Roman" w:hAnsi="Times New Roman" w:cs="Times New Roman"/>
          <w:sz w:val="24"/>
          <w:szCs w:val="24"/>
        </w:rPr>
      </w:pPr>
      <w:r w:rsidRPr="006744AB">
        <w:rPr>
          <w:rFonts w:ascii="Times New Roman" w:hAnsi="Times New Roman" w:cs="Times New Roman"/>
          <w:sz w:val="24"/>
          <w:szCs w:val="24"/>
        </w:rPr>
        <w:t xml:space="preserve"> b- </w:t>
      </w:r>
      <w:proofErr w:type="spellStart"/>
      <w:r w:rsidRPr="006744AB">
        <w:rPr>
          <w:rFonts w:ascii="Times New Roman" w:hAnsi="Times New Roman" w:cs="Times New Roman"/>
          <w:sz w:val="24"/>
          <w:szCs w:val="24"/>
        </w:rPr>
        <w:t>Të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kenë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eksperiencë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pune</w:t>
      </w:r>
      <w:proofErr w:type="spellEnd"/>
      <w:r w:rsidRPr="006744AB">
        <w:rPr>
          <w:rFonts w:ascii="Times New Roman" w:hAnsi="Times New Roman" w:cs="Times New Roman"/>
          <w:sz w:val="24"/>
          <w:szCs w:val="24"/>
        </w:rPr>
        <w:t xml:space="preserve"> </w:t>
      </w:r>
      <w:proofErr w:type="spellStart"/>
      <w:proofErr w:type="gramStart"/>
      <w:r w:rsidRPr="006744AB">
        <w:rPr>
          <w:rFonts w:ascii="Times New Roman" w:hAnsi="Times New Roman" w:cs="Times New Roman"/>
          <w:sz w:val="24"/>
          <w:szCs w:val="24"/>
        </w:rPr>
        <w:t>jo</w:t>
      </w:r>
      <w:proofErr w:type="spellEnd"/>
      <w:proofErr w:type="gram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më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pak</w:t>
      </w:r>
      <w:proofErr w:type="spellEnd"/>
      <w:r w:rsidRPr="006744AB">
        <w:rPr>
          <w:rFonts w:ascii="Times New Roman" w:hAnsi="Times New Roman" w:cs="Times New Roman"/>
          <w:sz w:val="24"/>
          <w:szCs w:val="24"/>
        </w:rPr>
        <w:t xml:space="preserve"> se 3 </w:t>
      </w:r>
      <w:proofErr w:type="spellStart"/>
      <w:r w:rsidRPr="006744AB">
        <w:rPr>
          <w:rFonts w:ascii="Times New Roman" w:hAnsi="Times New Roman" w:cs="Times New Roman"/>
          <w:sz w:val="24"/>
          <w:szCs w:val="24"/>
        </w:rPr>
        <w:t>vjet</w:t>
      </w:r>
      <w:proofErr w:type="spellEnd"/>
      <w:r w:rsidRPr="006744AB">
        <w:rPr>
          <w:rFonts w:ascii="Times New Roman" w:hAnsi="Times New Roman" w:cs="Times New Roman"/>
          <w:sz w:val="24"/>
          <w:szCs w:val="24"/>
        </w:rPr>
        <w:t xml:space="preserve">. </w:t>
      </w:r>
    </w:p>
    <w:p w:rsidR="006C2A00" w:rsidRPr="006744AB" w:rsidRDefault="006744AB" w:rsidP="006C2A00">
      <w:pPr>
        <w:shd w:val="clear" w:color="auto" w:fill="FFFFFF"/>
        <w:spacing w:after="0" w:line="240" w:lineRule="auto"/>
        <w:textAlignment w:val="baseline"/>
        <w:rPr>
          <w:rFonts w:ascii="Times New Roman" w:hAnsi="Times New Roman" w:cs="Times New Roman"/>
          <w:sz w:val="24"/>
          <w:szCs w:val="24"/>
        </w:rPr>
      </w:pPr>
      <w:r w:rsidRPr="006744AB">
        <w:rPr>
          <w:rFonts w:ascii="Times New Roman" w:hAnsi="Times New Roman" w:cs="Times New Roman"/>
          <w:sz w:val="24"/>
          <w:szCs w:val="24"/>
        </w:rPr>
        <w:t xml:space="preserve">c- </w:t>
      </w:r>
      <w:proofErr w:type="spellStart"/>
      <w:r w:rsidRPr="006744AB">
        <w:rPr>
          <w:rFonts w:ascii="Times New Roman" w:hAnsi="Times New Roman" w:cs="Times New Roman"/>
          <w:sz w:val="24"/>
          <w:szCs w:val="24"/>
        </w:rPr>
        <w:t>Të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kenë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aftësi</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të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mira</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komunikuese</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dhe</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të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punës</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në</w:t>
      </w:r>
      <w:proofErr w:type="spellEnd"/>
      <w:r w:rsidRPr="006744AB">
        <w:rPr>
          <w:rFonts w:ascii="Times New Roman" w:hAnsi="Times New Roman" w:cs="Times New Roman"/>
          <w:sz w:val="24"/>
          <w:szCs w:val="24"/>
        </w:rPr>
        <w:t xml:space="preserve"> </w:t>
      </w:r>
      <w:proofErr w:type="spellStart"/>
      <w:r w:rsidRPr="006744AB">
        <w:rPr>
          <w:rFonts w:ascii="Times New Roman" w:hAnsi="Times New Roman" w:cs="Times New Roman"/>
          <w:sz w:val="24"/>
          <w:szCs w:val="24"/>
        </w:rPr>
        <w:t>grup</w:t>
      </w:r>
      <w:proofErr w:type="spellEnd"/>
      <w:r w:rsidRPr="006744AB">
        <w:rPr>
          <w:rFonts w:ascii="Times New Roman" w:hAnsi="Times New Roman" w:cs="Times New Roman"/>
          <w:sz w:val="24"/>
          <w:szCs w:val="24"/>
        </w:rPr>
        <w:t>.</w:t>
      </w:r>
    </w:p>
    <w:p w:rsidR="007C2206" w:rsidRDefault="007C2206" w:rsidP="007C2206">
      <w:pPr>
        <w:pStyle w:val="ListParagraph"/>
        <w:ind w:left="360"/>
        <w:jc w:val="both"/>
        <w:rPr>
          <w:rFonts w:ascii="Times New Roman" w:hAnsi="Times New Roman"/>
          <w:color w:val="00B050"/>
          <w:sz w:val="24"/>
          <w:szCs w:val="24"/>
          <w:lang w:val="de-DE"/>
        </w:rPr>
      </w:pPr>
    </w:p>
    <w:tbl>
      <w:tblPr>
        <w:tblW w:w="0" w:type="auto"/>
        <w:tblBorders>
          <w:bottom w:val="single" w:sz="8" w:space="0" w:color="auto"/>
        </w:tblBorders>
        <w:tblLook w:val="00A0" w:firstRow="1" w:lastRow="0" w:firstColumn="1" w:lastColumn="0" w:noHBand="0" w:noVBand="0"/>
      </w:tblPr>
      <w:tblGrid>
        <w:gridCol w:w="805"/>
        <w:gridCol w:w="8771"/>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7C2206" w:rsidRDefault="007C2206" w:rsidP="007C2206">
      <w:pPr>
        <w:jc w:val="both"/>
        <w:rPr>
          <w:rFonts w:ascii="Times New Roman" w:hAnsi="Times New Roman"/>
          <w:b/>
          <w:sz w:val="24"/>
          <w:szCs w:val="24"/>
        </w:rPr>
      </w:pPr>
    </w:p>
    <w:p w:rsidR="007C2206" w:rsidRDefault="007C2206" w:rsidP="007C2206">
      <w:pPr>
        <w:jc w:val="both"/>
        <w:rPr>
          <w:rFonts w:ascii="Times New Roman" w:hAnsi="Times New Roman"/>
          <w:sz w:val="24"/>
          <w:szCs w:val="24"/>
        </w:rPr>
      </w:pPr>
      <w:proofErr w:type="spellStart"/>
      <w:r>
        <w:rPr>
          <w:rFonts w:ascii="Times New Roman" w:hAnsi="Times New Roman"/>
          <w:sz w:val="24"/>
          <w:szCs w:val="24"/>
        </w:rPr>
        <w:t>Kandidatët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aplikojnë</w:t>
      </w:r>
      <w:proofErr w:type="spellEnd"/>
      <w:r>
        <w:rPr>
          <w:rFonts w:ascii="Times New Roman" w:hAnsi="Times New Roman"/>
          <w:sz w:val="24"/>
          <w:szCs w:val="24"/>
        </w:rPr>
        <w:t xml:space="preserve"> </w:t>
      </w:r>
      <w:proofErr w:type="spellStart"/>
      <w:r>
        <w:rPr>
          <w:rFonts w:ascii="Times New Roman" w:hAnsi="Times New Roman"/>
          <w:sz w:val="24"/>
          <w:szCs w:val="24"/>
        </w:rPr>
        <w:t>duhet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dorëzojnë</w:t>
      </w:r>
      <w:proofErr w:type="spellEnd"/>
      <w:r>
        <w:rPr>
          <w:rFonts w:ascii="Times New Roman" w:hAnsi="Times New Roman"/>
          <w:sz w:val="24"/>
          <w:szCs w:val="24"/>
        </w:rPr>
        <w:t xml:space="preserve"> </w:t>
      </w:r>
      <w:proofErr w:type="spellStart"/>
      <w:r>
        <w:rPr>
          <w:rFonts w:ascii="Times New Roman" w:hAnsi="Times New Roman"/>
          <w:sz w:val="24"/>
          <w:szCs w:val="24"/>
        </w:rPr>
        <w:t>dokumentat</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më</w:t>
      </w:r>
      <w:proofErr w:type="spellEnd"/>
      <w:r>
        <w:rPr>
          <w:rFonts w:ascii="Times New Roman" w:hAnsi="Times New Roman"/>
          <w:sz w:val="24"/>
          <w:szCs w:val="24"/>
        </w:rPr>
        <w:t xml:space="preserve"> </w:t>
      </w:r>
      <w:proofErr w:type="spellStart"/>
      <w:r>
        <w:rPr>
          <w:rFonts w:ascii="Times New Roman" w:hAnsi="Times New Roman"/>
          <w:sz w:val="24"/>
          <w:szCs w:val="24"/>
        </w:rPr>
        <w:t>poshtë</w:t>
      </w:r>
      <w:proofErr w:type="spellEnd"/>
      <w:r>
        <w:rPr>
          <w:rFonts w:ascii="Times New Roman" w:hAnsi="Times New Roman"/>
          <w:sz w:val="24"/>
          <w:szCs w:val="24"/>
        </w:rPr>
        <w:t xml:space="preserve">: </w:t>
      </w:r>
    </w:p>
    <w:p w:rsidR="007C2206" w:rsidRDefault="007C2206" w:rsidP="00FE0884">
      <w:pPr>
        <w:pStyle w:val="ListParagraph"/>
        <w:numPr>
          <w:ilvl w:val="0"/>
          <w:numId w:val="4"/>
        </w:numPr>
        <w:rPr>
          <w:rFonts w:ascii="Times New Roman" w:hAnsi="Times New Roman"/>
          <w:sz w:val="24"/>
          <w:szCs w:val="24"/>
        </w:rPr>
      </w:pPr>
      <w:proofErr w:type="spellStart"/>
      <w:r>
        <w:rPr>
          <w:rFonts w:ascii="Times New Roman" w:hAnsi="Times New Roman"/>
          <w:sz w:val="24"/>
          <w:szCs w:val="24"/>
        </w:rPr>
        <w:t>Jetëshkrim</w:t>
      </w:r>
      <w:proofErr w:type="spellEnd"/>
      <w:r>
        <w:rPr>
          <w:rFonts w:ascii="Times New Roman" w:hAnsi="Times New Roman"/>
          <w:sz w:val="24"/>
          <w:szCs w:val="24"/>
        </w:rPr>
        <w:t xml:space="preserve"> i </w:t>
      </w:r>
      <w:proofErr w:type="spellStart"/>
      <w:r>
        <w:rPr>
          <w:rFonts w:ascii="Times New Roman" w:hAnsi="Times New Roman"/>
          <w:sz w:val="24"/>
          <w:szCs w:val="24"/>
        </w:rPr>
        <w:t>plotësuar</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përputhje</w:t>
      </w:r>
      <w:proofErr w:type="spellEnd"/>
      <w:r>
        <w:rPr>
          <w:rFonts w:ascii="Times New Roman" w:hAnsi="Times New Roman"/>
          <w:sz w:val="24"/>
          <w:szCs w:val="24"/>
        </w:rPr>
        <w:t xml:space="preserve"> me </w:t>
      </w:r>
      <w:proofErr w:type="spellStart"/>
      <w:r>
        <w:rPr>
          <w:rFonts w:ascii="Times New Roman" w:hAnsi="Times New Roman"/>
          <w:sz w:val="24"/>
          <w:szCs w:val="24"/>
        </w:rPr>
        <w:t>dokumentin</w:t>
      </w:r>
      <w:proofErr w:type="spellEnd"/>
      <w:r>
        <w:rPr>
          <w:rFonts w:ascii="Times New Roman" w:hAnsi="Times New Roman"/>
          <w:sz w:val="24"/>
          <w:szCs w:val="24"/>
        </w:rPr>
        <w:t xml:space="preserve"> tip </w:t>
      </w:r>
      <w:proofErr w:type="spellStart"/>
      <w:r>
        <w:rPr>
          <w:rFonts w:ascii="Times New Roman" w:hAnsi="Times New Roman"/>
          <w:sz w:val="24"/>
          <w:szCs w:val="24"/>
        </w:rPr>
        <w:t>që</w:t>
      </w:r>
      <w:proofErr w:type="spellEnd"/>
      <w:r>
        <w:rPr>
          <w:rFonts w:ascii="Times New Roman" w:hAnsi="Times New Roman"/>
          <w:sz w:val="24"/>
          <w:szCs w:val="24"/>
        </w:rPr>
        <w:t xml:space="preserve"> e </w:t>
      </w:r>
      <w:proofErr w:type="spellStart"/>
      <w:r>
        <w:rPr>
          <w:rFonts w:ascii="Times New Roman" w:hAnsi="Times New Roman"/>
          <w:sz w:val="24"/>
          <w:szCs w:val="24"/>
        </w:rPr>
        <w:t>gjeni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linkun</w:t>
      </w:r>
      <w:proofErr w:type="spellEnd"/>
      <w:r>
        <w:rPr>
          <w:rFonts w:ascii="Times New Roman" w:hAnsi="Times New Roman"/>
          <w:sz w:val="24"/>
          <w:szCs w:val="24"/>
        </w:rPr>
        <w:t>:</w:t>
      </w:r>
    </w:p>
    <w:p w:rsidR="007C2206" w:rsidRDefault="00E40B77" w:rsidP="007C2206">
      <w:pPr>
        <w:pStyle w:val="ListParagraph"/>
        <w:ind w:left="360"/>
        <w:rPr>
          <w:rFonts w:ascii="Times New Roman" w:hAnsi="Times New Roman"/>
          <w:color w:val="0000FF"/>
          <w:sz w:val="24"/>
          <w:szCs w:val="24"/>
          <w:u w:val="single"/>
        </w:rPr>
      </w:pPr>
      <w:hyperlink r:id="rId9" w:history="1">
        <w:r w:rsidR="007C2206">
          <w:rPr>
            <w:rStyle w:val="Hyperlink"/>
            <w:sz w:val="24"/>
            <w:szCs w:val="24"/>
          </w:rPr>
          <w:t>http://dap.gov.al/vende-vakante/udhezime-Dokumente/219-udhezime-Dokumente</w:t>
        </w:r>
      </w:hyperlink>
    </w:p>
    <w:p w:rsidR="007C2206" w:rsidRDefault="007C2206" w:rsidP="00FE0884">
      <w:pPr>
        <w:pStyle w:val="ListParagraph"/>
        <w:numPr>
          <w:ilvl w:val="0"/>
          <w:numId w:val="4"/>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diplomës</w:t>
      </w:r>
      <w:proofErr w:type="spellEnd"/>
      <w:r>
        <w:rPr>
          <w:rFonts w:ascii="Times New Roman" w:hAnsi="Times New Roman"/>
          <w:sz w:val="24"/>
          <w:szCs w:val="24"/>
        </w:rPr>
        <w:t xml:space="preserve"> (</w:t>
      </w:r>
      <w:proofErr w:type="spellStart"/>
      <w:r>
        <w:rPr>
          <w:rFonts w:ascii="Times New Roman" w:hAnsi="Times New Roman"/>
          <w:sz w:val="24"/>
          <w:szCs w:val="24"/>
        </w:rPr>
        <w:t>përfshirë</w:t>
      </w:r>
      <w:proofErr w:type="spellEnd"/>
      <w:r>
        <w:rPr>
          <w:rFonts w:ascii="Times New Roman" w:hAnsi="Times New Roman"/>
          <w:sz w:val="24"/>
          <w:szCs w:val="24"/>
        </w:rPr>
        <w:t xml:space="preserve"> </w:t>
      </w:r>
      <w:proofErr w:type="spellStart"/>
      <w:r>
        <w:rPr>
          <w:rFonts w:ascii="Times New Roman" w:hAnsi="Times New Roman"/>
          <w:sz w:val="24"/>
          <w:szCs w:val="24"/>
        </w:rPr>
        <w:t>edhe</w:t>
      </w:r>
      <w:proofErr w:type="spellEnd"/>
      <w:r>
        <w:rPr>
          <w:rFonts w:ascii="Times New Roman" w:hAnsi="Times New Roman"/>
          <w:sz w:val="24"/>
          <w:szCs w:val="24"/>
        </w:rPr>
        <w:t xml:space="preserve"> </w:t>
      </w:r>
      <w:proofErr w:type="spellStart"/>
      <w:r>
        <w:rPr>
          <w:rFonts w:ascii="Times New Roman" w:hAnsi="Times New Roman"/>
          <w:sz w:val="24"/>
          <w:szCs w:val="24"/>
        </w:rPr>
        <w:t>diplomën</w:t>
      </w:r>
      <w:proofErr w:type="spellEnd"/>
      <w:r>
        <w:rPr>
          <w:rFonts w:ascii="Times New Roman" w:hAnsi="Times New Roman"/>
          <w:sz w:val="24"/>
          <w:szCs w:val="24"/>
        </w:rPr>
        <w:t xml:space="preserve"> bachelor);</w:t>
      </w:r>
    </w:p>
    <w:p w:rsidR="007C2206" w:rsidRDefault="007C2206" w:rsidP="00FE0884">
      <w:pPr>
        <w:pStyle w:val="ListParagraph"/>
        <w:numPr>
          <w:ilvl w:val="0"/>
          <w:numId w:val="4"/>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librezës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punës</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gjitha</w:t>
      </w:r>
      <w:proofErr w:type="spellEnd"/>
      <w:r>
        <w:rPr>
          <w:rFonts w:ascii="Times New Roman" w:hAnsi="Times New Roman"/>
          <w:sz w:val="24"/>
          <w:szCs w:val="24"/>
        </w:rPr>
        <w:t xml:space="preserve"> </w:t>
      </w:r>
      <w:proofErr w:type="spellStart"/>
      <w:r>
        <w:rPr>
          <w:rFonts w:ascii="Times New Roman" w:hAnsi="Times New Roman"/>
          <w:sz w:val="24"/>
          <w:szCs w:val="24"/>
        </w:rPr>
        <w:t>faqet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vërtetojnë</w:t>
      </w:r>
      <w:proofErr w:type="spellEnd"/>
      <w:r>
        <w:rPr>
          <w:rFonts w:ascii="Times New Roman" w:hAnsi="Times New Roman"/>
          <w:sz w:val="24"/>
          <w:szCs w:val="24"/>
        </w:rPr>
        <w:t xml:space="preserve"> </w:t>
      </w:r>
      <w:proofErr w:type="spellStart"/>
      <w:r>
        <w:rPr>
          <w:rFonts w:ascii="Times New Roman" w:hAnsi="Times New Roman"/>
          <w:sz w:val="24"/>
          <w:szCs w:val="24"/>
        </w:rPr>
        <w:t>eksperiencën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punë</w:t>
      </w:r>
      <w:proofErr w:type="spellEnd"/>
      <w:r>
        <w:rPr>
          <w:rFonts w:ascii="Times New Roman" w:hAnsi="Times New Roman"/>
          <w:sz w:val="24"/>
          <w:szCs w:val="24"/>
        </w:rPr>
        <w:t>);</w:t>
      </w:r>
    </w:p>
    <w:p w:rsidR="007C2206" w:rsidRDefault="007C2206" w:rsidP="00FE0884">
      <w:pPr>
        <w:pStyle w:val="ListParagraph"/>
        <w:numPr>
          <w:ilvl w:val="0"/>
          <w:numId w:val="4"/>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letërnjoftimit</w:t>
      </w:r>
      <w:proofErr w:type="spellEnd"/>
      <w:r>
        <w:rPr>
          <w:rFonts w:ascii="Times New Roman" w:hAnsi="Times New Roman"/>
          <w:sz w:val="24"/>
          <w:szCs w:val="24"/>
        </w:rPr>
        <w:t xml:space="preserve"> (ID);</w:t>
      </w:r>
    </w:p>
    <w:p w:rsidR="007C2206" w:rsidRDefault="007C2206" w:rsidP="00FE0884">
      <w:pPr>
        <w:pStyle w:val="ListParagraph"/>
        <w:numPr>
          <w:ilvl w:val="0"/>
          <w:numId w:val="4"/>
        </w:numPr>
        <w:rPr>
          <w:rFonts w:ascii="Times New Roman" w:hAnsi="Times New Roman"/>
          <w:sz w:val="24"/>
          <w:szCs w:val="24"/>
        </w:rPr>
      </w:pPr>
      <w:proofErr w:type="spellStart"/>
      <w:r>
        <w:rPr>
          <w:rFonts w:ascii="Times New Roman" w:hAnsi="Times New Roman"/>
          <w:sz w:val="24"/>
          <w:szCs w:val="24"/>
        </w:rPr>
        <w:t>Vërtetim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gjëndjes</w:t>
      </w:r>
      <w:proofErr w:type="spellEnd"/>
      <w:r>
        <w:rPr>
          <w:rFonts w:ascii="Times New Roman" w:hAnsi="Times New Roman"/>
          <w:sz w:val="24"/>
          <w:szCs w:val="24"/>
        </w:rPr>
        <w:t xml:space="preserve"> </w:t>
      </w:r>
      <w:proofErr w:type="spellStart"/>
      <w:r>
        <w:rPr>
          <w:rFonts w:ascii="Times New Roman" w:hAnsi="Times New Roman"/>
          <w:sz w:val="24"/>
          <w:szCs w:val="24"/>
        </w:rPr>
        <w:t>shëndetësore</w:t>
      </w:r>
      <w:proofErr w:type="spellEnd"/>
      <w:r>
        <w:rPr>
          <w:rFonts w:ascii="Times New Roman" w:hAnsi="Times New Roman"/>
          <w:sz w:val="24"/>
          <w:szCs w:val="24"/>
        </w:rPr>
        <w:t>;</w:t>
      </w:r>
    </w:p>
    <w:p w:rsidR="007C2206" w:rsidRDefault="007C2206" w:rsidP="00FE0884">
      <w:pPr>
        <w:pStyle w:val="ListParagraph"/>
        <w:numPr>
          <w:ilvl w:val="0"/>
          <w:numId w:val="4"/>
        </w:numPr>
        <w:rPr>
          <w:rFonts w:ascii="Times New Roman" w:hAnsi="Times New Roman"/>
          <w:sz w:val="24"/>
          <w:szCs w:val="24"/>
        </w:rPr>
      </w:pPr>
      <w:proofErr w:type="spellStart"/>
      <w:r>
        <w:rPr>
          <w:rFonts w:ascii="Times New Roman" w:hAnsi="Times New Roman"/>
          <w:sz w:val="24"/>
          <w:szCs w:val="24"/>
        </w:rPr>
        <w:t>Vetëdeklarim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gjëndjes</w:t>
      </w:r>
      <w:proofErr w:type="spellEnd"/>
      <w:r>
        <w:rPr>
          <w:rFonts w:ascii="Times New Roman" w:hAnsi="Times New Roman"/>
          <w:sz w:val="24"/>
          <w:szCs w:val="24"/>
        </w:rPr>
        <w:t xml:space="preserve"> </w:t>
      </w:r>
      <w:proofErr w:type="spellStart"/>
      <w:r>
        <w:rPr>
          <w:rFonts w:ascii="Times New Roman" w:hAnsi="Times New Roman"/>
          <w:sz w:val="24"/>
          <w:szCs w:val="24"/>
        </w:rPr>
        <w:t>gjyqësore</w:t>
      </w:r>
      <w:proofErr w:type="spellEnd"/>
      <w:r>
        <w:rPr>
          <w:rFonts w:ascii="Times New Roman" w:hAnsi="Times New Roman"/>
          <w:sz w:val="24"/>
          <w:szCs w:val="24"/>
        </w:rPr>
        <w:t>;</w:t>
      </w:r>
    </w:p>
    <w:p w:rsidR="007C2206" w:rsidRDefault="007C2206" w:rsidP="00FE0884">
      <w:pPr>
        <w:pStyle w:val="ListParagraph"/>
        <w:numPr>
          <w:ilvl w:val="0"/>
          <w:numId w:val="4"/>
        </w:numPr>
        <w:rPr>
          <w:rFonts w:ascii="Times New Roman" w:hAnsi="Times New Roman"/>
          <w:sz w:val="24"/>
          <w:szCs w:val="24"/>
          <w:lang w:val="de-DE"/>
        </w:rPr>
      </w:pPr>
      <w:r>
        <w:rPr>
          <w:rFonts w:ascii="Times New Roman" w:hAnsi="Times New Roman"/>
          <w:sz w:val="24"/>
          <w:szCs w:val="24"/>
          <w:lang w:val="de-DE"/>
        </w:rPr>
        <w:t>Vlerësimin e fundit nga eprori direkt;</w:t>
      </w:r>
    </w:p>
    <w:p w:rsidR="007C2206" w:rsidRDefault="007C2206" w:rsidP="00FE0884">
      <w:pPr>
        <w:pStyle w:val="ListParagraph"/>
        <w:numPr>
          <w:ilvl w:val="0"/>
          <w:numId w:val="4"/>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C2206" w:rsidRDefault="007C2206" w:rsidP="00FE0884">
      <w:pPr>
        <w:pStyle w:val="ListParagraph"/>
        <w:numPr>
          <w:ilvl w:val="0"/>
          <w:numId w:val="4"/>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arsimin shtesë, vlerësimet pozitive apo të tjera të përmendura në jetëshkrimin tuaj.</w:t>
      </w:r>
    </w:p>
    <w:p w:rsidR="007C2206" w:rsidRDefault="007C2206" w:rsidP="007C2206">
      <w:pPr>
        <w:pStyle w:val="ListParagraph"/>
        <w:ind w:left="360"/>
        <w:jc w:val="both"/>
        <w:rPr>
          <w:rFonts w:ascii="Times New Roman" w:hAnsi="Times New Roman"/>
          <w:b/>
          <w:i/>
          <w:sz w:val="24"/>
          <w:szCs w:val="24"/>
          <w:lang w:val="de-DE"/>
        </w:rPr>
      </w:pPr>
    </w:p>
    <w:p w:rsidR="007C2206" w:rsidRDefault="007C2206" w:rsidP="007C2206">
      <w:pPr>
        <w:jc w:val="both"/>
        <w:rPr>
          <w:rFonts w:ascii="Times New Roman" w:hAnsi="Times New Roman"/>
          <w:b/>
          <w:i/>
          <w:sz w:val="24"/>
          <w:szCs w:val="24"/>
          <w:lang w:val="de-DE"/>
        </w:rPr>
      </w:pPr>
      <w:r>
        <w:rPr>
          <w:rFonts w:ascii="Times New Roman" w:hAnsi="Times New Roman"/>
          <w:b/>
          <w:i/>
          <w:sz w:val="24"/>
          <w:szCs w:val="24"/>
          <w:lang w:val="de-DE"/>
        </w:rPr>
        <w:t xml:space="preserve">Dokumentet duhet të dorëzohen me postë apo drejtpërsëdrejti në institucion, brenda datës  </w:t>
      </w:r>
      <w:r w:rsidR="00535EAE">
        <w:rPr>
          <w:rFonts w:ascii="Times New Roman" w:hAnsi="Times New Roman"/>
          <w:b/>
          <w:i/>
          <w:sz w:val="24"/>
          <w:szCs w:val="24"/>
          <w:lang w:val="de-DE"/>
        </w:rPr>
        <w:t>24/10/2021</w:t>
      </w:r>
    </w:p>
    <w:p w:rsidR="007C2206" w:rsidRDefault="007C2206" w:rsidP="007C2206">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C2206" w:rsidRDefault="007C2206" w:rsidP="007C2206">
      <w:pPr>
        <w:jc w:val="both"/>
        <w:rPr>
          <w:rFonts w:ascii="Times New Roman" w:hAnsi="Times New Roman"/>
          <w:b/>
          <w:i/>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datën </w:t>
      </w:r>
      <w:r w:rsidR="00535EAE">
        <w:rPr>
          <w:rFonts w:ascii="Times New Roman" w:hAnsi="Times New Roman"/>
          <w:i/>
          <w:sz w:val="24"/>
          <w:szCs w:val="24"/>
          <w:lang w:val="de-DE"/>
        </w:rPr>
        <w:t>26/10/2021</w:t>
      </w:r>
      <w:r w:rsidR="00784283">
        <w:rPr>
          <w:rFonts w:ascii="Times New Roman" w:hAnsi="Times New Roman"/>
          <w:i/>
          <w:sz w:val="24"/>
          <w:szCs w:val="24"/>
          <w:lang w:val="de-DE"/>
        </w:rPr>
        <w:t xml:space="preserve"> </w:t>
      </w:r>
      <w:r>
        <w:rPr>
          <w:rFonts w:ascii="Times New Roman" w:hAnsi="Times New Roman"/>
          <w:sz w:val="24"/>
          <w:szCs w:val="24"/>
          <w:lang w:val="de-DE"/>
        </w:rPr>
        <w:t xml:space="preserve">njësia e menaxhimit të burimeve njerëzore të </w:t>
      </w:r>
      <w:r w:rsidRPr="007D0EC8">
        <w:rPr>
          <w:rFonts w:ascii="Times New Roman" w:hAnsi="Times New Roman"/>
          <w:color w:val="000000" w:themeColor="text1"/>
          <w:sz w:val="24"/>
          <w:szCs w:val="24"/>
          <w:lang w:val="de-DE"/>
        </w:rPr>
        <w:t>Institucionit Bashki</w:t>
      </w:r>
      <w:r w:rsidR="006744AB">
        <w:rPr>
          <w:rFonts w:ascii="Times New Roman" w:hAnsi="Times New Roman"/>
          <w:color w:val="000000" w:themeColor="text1"/>
          <w:sz w:val="24"/>
          <w:szCs w:val="24"/>
          <w:lang w:val="de-DE"/>
        </w:rPr>
        <w:t>n</w:t>
      </w:r>
      <w:r w:rsidR="003047C3">
        <w:rPr>
          <w:rFonts w:ascii="Times New Roman" w:hAnsi="Times New Roman"/>
          <w:color w:val="000000" w:themeColor="text1"/>
          <w:sz w:val="24"/>
          <w:szCs w:val="24"/>
          <w:lang w:val="de-DE"/>
        </w:rPr>
        <w:t>ë</w:t>
      </w:r>
      <w:r w:rsidRPr="007D0EC8">
        <w:rPr>
          <w:rFonts w:ascii="Times New Roman" w:hAnsi="Times New Roman"/>
          <w:color w:val="000000" w:themeColor="text1"/>
          <w:sz w:val="24"/>
          <w:szCs w:val="24"/>
          <w:lang w:val="de-DE"/>
        </w:rPr>
        <w:t xml:space="preserve"> Rrogozhin</w:t>
      </w:r>
      <w:r>
        <w:rPr>
          <w:rFonts w:ascii="Times New Roman" w:hAnsi="Times New Roman"/>
          <w:color w:val="000000" w:themeColor="text1"/>
          <w:sz w:val="24"/>
          <w:szCs w:val="24"/>
          <w:lang w:val="de-DE"/>
        </w:rPr>
        <w:t>ë</w:t>
      </w:r>
      <w:r w:rsidR="006744AB">
        <w:rPr>
          <w:rFonts w:ascii="Times New Roman" w:hAnsi="Times New Roman"/>
          <w:color w:val="000000" w:themeColor="text1"/>
          <w:sz w:val="24"/>
          <w:szCs w:val="24"/>
          <w:lang w:val="de-DE"/>
        </w:rPr>
        <w:t xml:space="preserve">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DB6118" w:rsidRPr="00CB2BCE" w:rsidRDefault="007C2206" w:rsidP="007C2206">
      <w:pPr>
        <w:jc w:val="both"/>
        <w:rPr>
          <w:rFonts w:ascii="Times New Roman" w:hAnsi="Times New Roman"/>
          <w:sz w:val="24"/>
          <w:szCs w:val="24"/>
          <w:lang w:val="de-DE"/>
        </w:rPr>
      </w:pPr>
      <w:r>
        <w:rPr>
          <w:rFonts w:ascii="Times New Roman" w:hAnsi="Times New Roman"/>
          <w:sz w:val="24"/>
          <w:szCs w:val="24"/>
          <w:lang w:val="de-DE"/>
        </w:rPr>
        <w:lastRenderedPageBreak/>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7C2206" w:rsidRDefault="007C2206" w:rsidP="007C2206">
      <w:pPr>
        <w:jc w:val="both"/>
        <w:rPr>
          <w:rFonts w:ascii="Times New Roman" w:hAnsi="Times New Roman"/>
          <w:sz w:val="24"/>
          <w:szCs w:val="24"/>
        </w:rPr>
      </w:pPr>
    </w:p>
    <w:p w:rsidR="008E6E63" w:rsidRDefault="007C2206" w:rsidP="008E6E63">
      <w:pPr>
        <w:pStyle w:val="NormalWeb"/>
        <w:shd w:val="clear" w:color="auto" w:fill="FFFFFF"/>
        <w:spacing w:before="0" w:beforeAutospacing="0" w:after="0" w:afterAutospacing="0"/>
        <w:textAlignment w:val="baseline"/>
        <w:rPr>
          <w:rFonts w:ascii="Helvetica" w:hAnsi="Helvetica" w:cs="Helvetica"/>
          <w:color w:val="666666"/>
          <w:sz w:val="17"/>
          <w:szCs w:val="17"/>
        </w:rPr>
      </w:pPr>
      <w:r>
        <w:t>Kandidatët do të vlerësohen në lidhje me:</w:t>
      </w:r>
      <w:r w:rsidR="008E6E63" w:rsidRPr="008E6E63">
        <w:rPr>
          <w:rFonts w:ascii="Helvetica" w:hAnsi="Helvetica" w:cs="Helvetica"/>
          <w:color w:val="666666"/>
          <w:sz w:val="17"/>
          <w:szCs w:val="17"/>
        </w:rPr>
        <w:t xml:space="preserve"> </w:t>
      </w:r>
    </w:p>
    <w:p w:rsidR="008E6E63" w:rsidRDefault="008E6E63" w:rsidP="008E6E63">
      <w:pPr>
        <w:pStyle w:val="NormalWeb"/>
        <w:shd w:val="clear" w:color="auto" w:fill="FFFFFF"/>
        <w:spacing w:before="0" w:beforeAutospacing="0" w:after="0" w:afterAutospacing="0"/>
        <w:textAlignment w:val="baseline"/>
        <w:rPr>
          <w:rFonts w:ascii="Helvetica" w:hAnsi="Helvetica" w:cs="Helvetica"/>
          <w:color w:val="666666"/>
          <w:sz w:val="17"/>
          <w:szCs w:val="17"/>
        </w:rPr>
      </w:pPr>
    </w:p>
    <w:p w:rsidR="006744AB" w:rsidRPr="006744AB" w:rsidRDefault="006744AB" w:rsidP="00FE0884">
      <w:pPr>
        <w:pStyle w:val="NormalWeb"/>
        <w:numPr>
          <w:ilvl w:val="0"/>
          <w:numId w:val="12"/>
        </w:numPr>
        <w:shd w:val="clear" w:color="auto" w:fill="FFFFFF"/>
        <w:spacing w:before="0" w:beforeAutospacing="0" w:after="0" w:afterAutospacing="0"/>
        <w:jc w:val="both"/>
        <w:textAlignment w:val="baseline"/>
        <w:rPr>
          <w:color w:val="666666"/>
        </w:rPr>
      </w:pPr>
      <w:r>
        <w:t>Njohuritë mbi legjislacionin për organizimin dhe funksionimin e qeverisjes vendore, Ligji 139/2015;</w:t>
      </w:r>
    </w:p>
    <w:p w:rsidR="006744AB" w:rsidRPr="006744AB" w:rsidRDefault="00B80A2C" w:rsidP="00FE0884">
      <w:pPr>
        <w:pStyle w:val="NormalWeb"/>
        <w:numPr>
          <w:ilvl w:val="0"/>
          <w:numId w:val="12"/>
        </w:numPr>
        <w:shd w:val="clear" w:color="auto" w:fill="FFFFFF"/>
        <w:spacing w:before="0" w:beforeAutospacing="0" w:after="0" w:afterAutospacing="0"/>
        <w:jc w:val="both"/>
        <w:textAlignment w:val="baseline"/>
        <w:rPr>
          <w:color w:val="666666"/>
        </w:rPr>
      </w:pPr>
      <w:r>
        <w:t xml:space="preserve"> </w:t>
      </w:r>
      <w:r w:rsidR="006744AB">
        <w:t xml:space="preserve">Njohuritë mbi ligjin nr.152/2013 “Për nëpunësin civil” i ndryshuar dhe aktet nënligjore në zbatim të tij; </w:t>
      </w:r>
    </w:p>
    <w:p w:rsidR="006744AB" w:rsidRPr="006744AB" w:rsidRDefault="006744AB" w:rsidP="00FE0884">
      <w:pPr>
        <w:pStyle w:val="NormalWeb"/>
        <w:numPr>
          <w:ilvl w:val="0"/>
          <w:numId w:val="12"/>
        </w:numPr>
        <w:shd w:val="clear" w:color="auto" w:fill="FFFFFF"/>
        <w:spacing w:before="0" w:beforeAutospacing="0" w:after="0" w:afterAutospacing="0"/>
        <w:jc w:val="both"/>
        <w:textAlignment w:val="baseline"/>
        <w:rPr>
          <w:color w:val="666666"/>
        </w:rPr>
      </w:pPr>
      <w:r>
        <w:t>Njohuritë mbi ligjin nr. 9131, datë 08.09.2003 “Për rregullat e etikës në administratën publike”;</w:t>
      </w:r>
    </w:p>
    <w:p w:rsidR="006744AB" w:rsidRPr="006744AB" w:rsidRDefault="00B80A2C" w:rsidP="00FE0884">
      <w:pPr>
        <w:pStyle w:val="NormalWeb"/>
        <w:numPr>
          <w:ilvl w:val="0"/>
          <w:numId w:val="12"/>
        </w:numPr>
        <w:shd w:val="clear" w:color="auto" w:fill="FFFFFF"/>
        <w:spacing w:before="0" w:beforeAutospacing="0" w:after="0" w:afterAutospacing="0"/>
        <w:jc w:val="both"/>
        <w:textAlignment w:val="baseline"/>
        <w:rPr>
          <w:color w:val="666666"/>
        </w:rPr>
      </w:pPr>
      <w:r>
        <w:t xml:space="preserve"> </w:t>
      </w:r>
      <w:r w:rsidR="006744AB">
        <w:t>Njohuritë mbi ligjin nr.7961, datë 12.7.1995 “Kodi i Punës i Republikës të Shqipërisë”;</w:t>
      </w:r>
    </w:p>
    <w:p w:rsidR="006744AB" w:rsidRPr="006744AB" w:rsidRDefault="00B80A2C" w:rsidP="00FE0884">
      <w:pPr>
        <w:pStyle w:val="NormalWeb"/>
        <w:numPr>
          <w:ilvl w:val="0"/>
          <w:numId w:val="12"/>
        </w:numPr>
        <w:shd w:val="clear" w:color="auto" w:fill="FFFFFF"/>
        <w:spacing w:before="0" w:beforeAutospacing="0" w:after="0" w:afterAutospacing="0"/>
        <w:jc w:val="both"/>
        <w:textAlignment w:val="baseline"/>
        <w:rPr>
          <w:color w:val="666666"/>
        </w:rPr>
      </w:pPr>
      <w:r>
        <w:t xml:space="preserve"> </w:t>
      </w:r>
      <w:r w:rsidR="006744AB">
        <w:t>Ligjin Nr. 69/2012 “Për Sistemin Arsimor Parauniversitar në Republikën e Shqipërisë” i ndryshuar</w:t>
      </w:r>
    </w:p>
    <w:p w:rsidR="00B80A2C" w:rsidRPr="00B80A2C" w:rsidRDefault="00B80A2C" w:rsidP="00FE0884">
      <w:pPr>
        <w:pStyle w:val="NormalWeb"/>
        <w:numPr>
          <w:ilvl w:val="0"/>
          <w:numId w:val="12"/>
        </w:numPr>
        <w:shd w:val="clear" w:color="auto" w:fill="FFFFFF"/>
        <w:spacing w:before="0" w:beforeAutospacing="0" w:after="0" w:afterAutospacing="0"/>
        <w:jc w:val="both"/>
        <w:textAlignment w:val="baseline"/>
        <w:rPr>
          <w:color w:val="666666"/>
        </w:rPr>
      </w:pPr>
      <w:r>
        <w:t xml:space="preserve"> </w:t>
      </w:r>
      <w:r w:rsidR="006744AB">
        <w:t xml:space="preserve">Ligjin Nr.10 352, datë 18.11.2010 “Për artin dhe kulturën” </w:t>
      </w:r>
    </w:p>
    <w:p w:rsidR="007C2206" w:rsidRPr="006744AB" w:rsidRDefault="00B80A2C" w:rsidP="00FE0884">
      <w:pPr>
        <w:pStyle w:val="NormalWeb"/>
        <w:numPr>
          <w:ilvl w:val="0"/>
          <w:numId w:val="12"/>
        </w:numPr>
        <w:shd w:val="clear" w:color="auto" w:fill="FFFFFF"/>
        <w:spacing w:before="0" w:beforeAutospacing="0" w:after="0" w:afterAutospacing="0"/>
        <w:jc w:val="both"/>
        <w:textAlignment w:val="baseline"/>
        <w:rPr>
          <w:color w:val="666666"/>
        </w:rPr>
      </w:pPr>
      <w:r>
        <w:t xml:space="preserve"> </w:t>
      </w:r>
      <w:r w:rsidR="006744AB">
        <w:t xml:space="preserve">Ligji Nr. 9376, datë 21.4.2005 “Për Sportin” </w:t>
      </w:r>
    </w:p>
    <w:p w:rsidR="00784283" w:rsidRPr="00CB2BCE" w:rsidRDefault="00784283" w:rsidP="00784283">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C2206" w:rsidRDefault="007C2206" w:rsidP="007C2206">
      <w:pPr>
        <w:jc w:val="both"/>
        <w:rPr>
          <w:rFonts w:ascii="Times New Roman" w:hAnsi="Times New Roman"/>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b/>
          <w:sz w:val="24"/>
          <w:szCs w:val="24"/>
          <w:lang w:val="de-DE"/>
        </w:rPr>
        <w:t>Kandidatët do të vlerësohen në lidhje me Dokumentacionin e dorëzuar:</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40 pikë.</w:t>
      </w:r>
    </w:p>
    <w:p w:rsidR="007C2206" w:rsidRDefault="007C2206" w:rsidP="007C2206">
      <w:pPr>
        <w:jc w:val="both"/>
        <w:rPr>
          <w:rFonts w:ascii="Times New Roman" w:hAnsi="Times New Roman"/>
          <w:b/>
          <w:sz w:val="24"/>
          <w:szCs w:val="24"/>
          <w:lang w:val="de-DE"/>
        </w:rPr>
      </w:pPr>
      <w:r>
        <w:rPr>
          <w:rFonts w:ascii="Times New Roman" w:hAnsi="Times New Roman"/>
          <w:b/>
          <w:sz w:val="24"/>
          <w:szCs w:val="24"/>
          <w:lang w:val="de-DE"/>
        </w:rPr>
        <w:t>Kandidatët gjatë intervistës së strukturuar me gojë do të vlerësohen në lidhje me:</w:t>
      </w:r>
    </w:p>
    <w:p w:rsidR="007C2206" w:rsidRDefault="007C2206" w:rsidP="00FE0884">
      <w:pPr>
        <w:pStyle w:val="ListParagraph"/>
        <w:numPr>
          <w:ilvl w:val="0"/>
          <w:numId w:val="5"/>
        </w:numPr>
        <w:jc w:val="both"/>
        <w:rPr>
          <w:rFonts w:ascii="Times New Roman" w:hAnsi="Times New Roman"/>
          <w:sz w:val="24"/>
          <w:szCs w:val="24"/>
          <w:lang w:val="de-DE"/>
        </w:rPr>
      </w:pPr>
      <w:r>
        <w:rPr>
          <w:rFonts w:ascii="Times New Roman" w:hAnsi="Times New Roman"/>
          <w:sz w:val="24"/>
          <w:szCs w:val="24"/>
          <w:lang w:val="de-DE"/>
        </w:rPr>
        <w:t>Njohuritë, aftësitë, kompetencën në lidhje me përshkrimin e pozicionit të punës;</w:t>
      </w:r>
    </w:p>
    <w:p w:rsidR="007C2206" w:rsidRDefault="007C2206" w:rsidP="00FE0884">
      <w:pPr>
        <w:pStyle w:val="ListParagraph"/>
        <w:numPr>
          <w:ilvl w:val="0"/>
          <w:numId w:val="5"/>
        </w:numPr>
        <w:jc w:val="both"/>
        <w:rPr>
          <w:rFonts w:ascii="Times New Roman" w:hAnsi="Times New Roman"/>
          <w:sz w:val="24"/>
          <w:szCs w:val="24"/>
        </w:rPr>
      </w:pPr>
      <w:proofErr w:type="spellStart"/>
      <w:r>
        <w:rPr>
          <w:rFonts w:ascii="Times New Roman" w:hAnsi="Times New Roman"/>
          <w:sz w:val="24"/>
          <w:szCs w:val="24"/>
        </w:rPr>
        <w:t>Eksperiencën</w:t>
      </w:r>
      <w:proofErr w:type="spellEnd"/>
      <w:r>
        <w:rPr>
          <w:rFonts w:ascii="Times New Roman" w:hAnsi="Times New Roman"/>
          <w:sz w:val="24"/>
          <w:szCs w:val="24"/>
        </w:rPr>
        <w:t xml:space="preserve"> e </w:t>
      </w:r>
      <w:proofErr w:type="spellStart"/>
      <w:r>
        <w:rPr>
          <w:rFonts w:ascii="Times New Roman" w:hAnsi="Times New Roman"/>
          <w:sz w:val="24"/>
          <w:szCs w:val="24"/>
        </w:rPr>
        <w:t>tyre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mëparshme</w:t>
      </w:r>
      <w:proofErr w:type="spellEnd"/>
      <w:r>
        <w:rPr>
          <w:rFonts w:ascii="Times New Roman" w:hAnsi="Times New Roman"/>
          <w:sz w:val="24"/>
          <w:szCs w:val="24"/>
        </w:rPr>
        <w:t>;</w:t>
      </w:r>
    </w:p>
    <w:p w:rsidR="007C2206" w:rsidRDefault="007C2206" w:rsidP="00FE0884">
      <w:pPr>
        <w:pStyle w:val="ListParagraph"/>
        <w:numPr>
          <w:ilvl w:val="0"/>
          <w:numId w:val="5"/>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Totali i pikëve për këtë vlerësim është 60 pikë.</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lang w:val="de-DE"/>
        </w:rPr>
        <w:t xml:space="preserve">Për proçesin e plotësimit të vendeve të lira në shërbimin civil nëpërmjet procedures së lëvizjes paralele, ngritjes në detyrë për kategorinë e mesme dhe të ulët drejtuese dhe pranimin në </w:t>
      </w:r>
      <w:r>
        <w:rPr>
          <w:rFonts w:ascii="Times New Roman" w:hAnsi="Times New Roman"/>
          <w:i/>
          <w:sz w:val="24"/>
          <w:szCs w:val="24"/>
          <w:lang w:val="de-DE"/>
        </w:rPr>
        <w:lastRenderedPageBreak/>
        <w:t>shërbimin civil në kategorinë ekzekutive nëpërmjet konkurrimit të hapur</w:t>
      </w:r>
      <w:r>
        <w:rPr>
          <w:rFonts w:ascii="Times New Roman" w:hAnsi="Times New Roman"/>
          <w:sz w:val="24"/>
          <w:szCs w:val="24"/>
          <w:lang w:val="de-DE"/>
        </w:rPr>
        <w:t>”</w:t>
      </w:r>
      <w:r>
        <w:rPr>
          <w:lang w:val="de-DE"/>
        </w:rPr>
        <w:t>,</w:t>
      </w:r>
      <w:r>
        <w:rPr>
          <w:rFonts w:ascii="Times New Roman" w:hAnsi="Times New Roman"/>
          <w:sz w:val="24"/>
          <w:szCs w:val="24"/>
          <w:lang w:val="de-DE"/>
        </w:rPr>
        <w:t xml:space="preserve"> të Departamentit të Administratës Publike </w:t>
      </w:r>
      <w:r w:rsidR="00BC6E78">
        <w:fldChar w:fldCharType="begin"/>
      </w:r>
      <w:r w:rsidR="00BC6E78">
        <w:instrText xml:space="preserve"> HYPERLINK "http://www.dap.gov.al" </w:instrText>
      </w:r>
      <w:r w:rsidR="00BC6E78">
        <w:fldChar w:fldCharType="separate"/>
      </w:r>
      <w:r w:rsidR="003047C3">
        <w:rPr>
          <w:rStyle w:val="Hyperlink"/>
          <w:sz w:val="24"/>
          <w:szCs w:val="24"/>
          <w:lang w:val="de-DE"/>
        </w:rPr>
        <w:t>Ë</w:t>
      </w:r>
      <w:r w:rsidR="00422F10">
        <w:rPr>
          <w:rStyle w:val="Hyperlink"/>
          <w:sz w:val="24"/>
          <w:szCs w:val="24"/>
          <w:lang w:val="de-DE"/>
        </w:rPr>
        <w:t>.</w:t>
      </w:r>
      <w:r w:rsidR="003047C3">
        <w:rPr>
          <w:rStyle w:val="Hyperlink"/>
          <w:sz w:val="24"/>
          <w:szCs w:val="24"/>
          <w:lang w:val="de-DE"/>
        </w:rPr>
        <w:t>Ë</w:t>
      </w:r>
      <w:r w:rsidR="00422F10">
        <w:rPr>
          <w:rStyle w:val="Hyperlink"/>
          <w:sz w:val="24"/>
          <w:szCs w:val="24"/>
          <w:lang w:val="de-DE"/>
        </w:rPr>
        <w:t>.</w:t>
      </w:r>
      <w:r w:rsidR="003047C3">
        <w:rPr>
          <w:rStyle w:val="Hyperlink"/>
          <w:sz w:val="24"/>
          <w:szCs w:val="24"/>
          <w:lang w:val="de-DE"/>
        </w:rPr>
        <w:t>Ë</w:t>
      </w:r>
      <w:r w:rsidR="00CB2BCE" w:rsidRPr="0040773D">
        <w:rPr>
          <w:rStyle w:val="Hyperlink"/>
          <w:sz w:val="24"/>
          <w:szCs w:val="24"/>
          <w:lang w:val="de-DE"/>
        </w:rPr>
        <w:t>.dap.gov.al</w:t>
      </w:r>
      <w:r w:rsidR="00BC6E78">
        <w:rPr>
          <w:rStyle w:val="Hyperlink"/>
          <w:sz w:val="24"/>
          <w:szCs w:val="24"/>
          <w:lang w:val="de-DE"/>
        </w:rPr>
        <w:fldChar w:fldCharType="end"/>
      </w:r>
      <w:r>
        <w:rPr>
          <w:rFonts w:ascii="Times New Roman" w:hAnsi="Times New Roman"/>
          <w:sz w:val="24"/>
          <w:szCs w:val="24"/>
          <w:lang w:val="de-DE"/>
        </w:rPr>
        <w:t>.</w:t>
      </w:r>
    </w:p>
    <w:p w:rsidR="007C2206" w:rsidRDefault="00E40B77" w:rsidP="007C2206">
      <w:pPr>
        <w:jc w:val="both"/>
        <w:rPr>
          <w:rFonts w:ascii="Times New Roman" w:hAnsi="Times New Roman"/>
          <w:sz w:val="24"/>
          <w:szCs w:val="24"/>
          <w:lang w:val="de-DE"/>
        </w:rPr>
      </w:pPr>
      <w:hyperlink r:id="rId10" w:history="1">
        <w:r w:rsidR="007C2206">
          <w:rPr>
            <w:rStyle w:val="Hyperlink"/>
            <w:sz w:val="24"/>
            <w:szCs w:val="24"/>
            <w:lang w:val="de-DE"/>
          </w:rPr>
          <w:t>http://dap.gov.al/2014-03-21-12-52-44/udhezime/426-udhezim-nr-2-date-27-03-2015</w:t>
        </w:r>
      </w:hyperlink>
    </w:p>
    <w:p w:rsidR="007C2206" w:rsidRDefault="007C2206" w:rsidP="007C2206">
      <w:pPr>
        <w:jc w:val="both"/>
        <w:rPr>
          <w:rStyle w:val="Hyperlink"/>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7C2206" w:rsidRDefault="007C2206" w:rsidP="007C2206">
      <w:pPr>
        <w:pStyle w:val="NoSpacing"/>
        <w:spacing w:line="288" w:lineRule="auto"/>
        <w:jc w:val="both"/>
        <w:rPr>
          <w:rFonts w:cstheme="minorHAnsi"/>
          <w:sz w:val="24"/>
          <w:szCs w:val="24"/>
          <w:lang w:val="de-DE"/>
        </w:rPr>
      </w:pPr>
    </w:p>
    <w:p w:rsidR="007C2206" w:rsidRDefault="007C2206" w:rsidP="007C2206">
      <w:pPr>
        <w:pStyle w:val="NoSpacing"/>
        <w:spacing w:line="288" w:lineRule="auto"/>
        <w:jc w:val="both"/>
        <w:rPr>
          <w:rFonts w:cstheme="minorHAnsi"/>
          <w:sz w:val="24"/>
          <w:szCs w:val="24"/>
          <w:lang w:val="de-DE"/>
        </w:rPr>
      </w:pPr>
      <w:r w:rsidRPr="00C45DBB">
        <w:rPr>
          <w:rFonts w:cstheme="minorHAnsi"/>
          <w:sz w:val="24"/>
          <w:szCs w:val="24"/>
          <w:lang w:val="de-DE"/>
        </w:rPr>
        <w:t xml:space="preserve">Në përfundim të vlerësimit të kandidatëve, </w:t>
      </w:r>
      <w:r>
        <w:rPr>
          <w:rFonts w:cstheme="minorHAnsi"/>
          <w:sz w:val="24"/>
          <w:szCs w:val="24"/>
          <w:lang w:val="de-DE"/>
        </w:rPr>
        <w:t xml:space="preserve">Sektori i </w:t>
      </w:r>
      <w:r w:rsidRPr="00C45DBB">
        <w:rPr>
          <w:rFonts w:cstheme="minorHAnsi"/>
          <w:sz w:val="24"/>
          <w:szCs w:val="24"/>
          <w:lang w:val="de-DE"/>
        </w:rPr>
        <w:t xml:space="preserve">Burimeve Njerëzore ne Bashkinë </w:t>
      </w:r>
      <w:r>
        <w:rPr>
          <w:rFonts w:cstheme="minorHAnsi"/>
          <w:sz w:val="24"/>
          <w:szCs w:val="24"/>
          <w:lang w:val="de-DE"/>
        </w:rPr>
        <w:t>Rrogozhinë</w:t>
      </w:r>
      <w:r w:rsidRPr="00C45DBB">
        <w:rPr>
          <w:rFonts w:cstheme="minorHAnsi"/>
          <w:sz w:val="24"/>
          <w:szCs w:val="24"/>
          <w:lang w:val="de-DE"/>
        </w:rPr>
        <w:t xml:space="preserve"> do të shpallë fituesin në portalin </w:t>
      </w:r>
      <w:r w:rsidRPr="00C45DBB">
        <w:rPr>
          <w:rFonts w:cstheme="minorHAnsi"/>
          <w:i/>
          <w:sz w:val="24"/>
          <w:szCs w:val="24"/>
          <w:lang w:val="de-DE"/>
        </w:rPr>
        <w:t>“Shërbimi Kombëtar i Punësimit”</w:t>
      </w:r>
      <w:r w:rsidRPr="00C45DBB">
        <w:rPr>
          <w:rFonts w:cstheme="minorHAnsi"/>
          <w:sz w:val="24"/>
          <w:szCs w:val="24"/>
          <w:lang w:val="de-DE"/>
        </w:rPr>
        <w:t xml:space="preserve"> në faqen zyrtare te internetit të institucionit dhe ne stenden  e informimit të publikut</w:t>
      </w:r>
      <w:r w:rsidRPr="00F46E3D">
        <w:rPr>
          <w:rFonts w:cstheme="minorHAnsi"/>
          <w:sz w:val="24"/>
          <w:szCs w:val="24"/>
          <w:lang w:val="de-DE"/>
        </w:rPr>
        <w:t>. Të gjithë kandidatët pjesëmarrës në këtë proçedurë do të njoftohen individualisht në mënyrë elektronike, për rezultatet (nëpërmjet adresës së e</w:t>
      </w:r>
      <w:r w:rsidRPr="00F46E3D">
        <w:rPr>
          <w:rFonts w:cstheme="minorHAnsi"/>
          <w:b/>
          <w:sz w:val="24"/>
          <w:szCs w:val="24"/>
          <w:lang w:val="de-DE"/>
        </w:rPr>
        <w:t>-</w:t>
      </w:r>
      <w:r w:rsidRPr="00F46E3D">
        <w:rPr>
          <w:rFonts w:cstheme="minorHAnsi"/>
          <w:sz w:val="24"/>
          <w:szCs w:val="24"/>
          <w:lang w:val="de-DE"/>
        </w:rPr>
        <w:t>mail).</w:t>
      </w:r>
    </w:p>
    <w:p w:rsidR="007C2206" w:rsidRDefault="007C2206" w:rsidP="007C2206">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7C2206" w:rsidTr="009664A7">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7C2206" w:rsidRDefault="007C2206" w:rsidP="009664A7">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2</w:t>
            </w:r>
          </w:p>
        </w:tc>
        <w:tc>
          <w:tcPr>
            <w:tcW w:w="9038" w:type="dxa"/>
            <w:tcBorders>
              <w:top w:val="nil"/>
              <w:left w:val="single" w:sz="4" w:space="0" w:color="C00000"/>
              <w:bottom w:val="single" w:sz="12" w:space="0" w:color="C00000"/>
              <w:right w:val="nil"/>
            </w:tcBorders>
            <w:vAlign w:val="center"/>
            <w:hideMark/>
          </w:tcPr>
          <w:p w:rsidR="007C2206" w:rsidRDefault="007C2206" w:rsidP="009664A7">
            <w:pPr>
              <w:spacing w:after="0" w:line="240" w:lineRule="auto"/>
              <w:rPr>
                <w:rFonts w:ascii="Times New Roman" w:hAnsi="Times New Roman"/>
                <w:b/>
                <w:color w:val="C00000"/>
                <w:sz w:val="24"/>
                <w:szCs w:val="24"/>
              </w:rPr>
            </w:pPr>
            <w:r>
              <w:rPr>
                <w:rFonts w:ascii="Times New Roman" w:hAnsi="Times New Roman"/>
                <w:b/>
                <w:color w:val="C00000"/>
                <w:sz w:val="24"/>
                <w:szCs w:val="24"/>
              </w:rPr>
              <w:t>NGRITJA NË DETYRË</w:t>
            </w:r>
          </w:p>
        </w:tc>
      </w:tr>
    </w:tbl>
    <w:p w:rsidR="007C2206" w:rsidRDefault="007C2206" w:rsidP="007C2206">
      <w:pPr>
        <w:rPr>
          <w:rFonts w:ascii="Times New Roman" w:hAnsi="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firstRow="1" w:lastRow="0" w:firstColumn="1" w:lastColumn="0" w:noHBand="0" w:noVBand="0"/>
      </w:tblPr>
      <w:tblGrid>
        <w:gridCol w:w="9586"/>
      </w:tblGrid>
      <w:tr w:rsidR="007C2206" w:rsidTr="009664A7">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7C2206" w:rsidRDefault="007C2206" w:rsidP="009664A7">
            <w:pPr>
              <w:spacing w:after="0" w:line="240" w:lineRule="auto"/>
              <w:jc w:val="both"/>
              <w:rPr>
                <w:rFonts w:ascii="Times New Roman" w:hAnsi="Times New Roman"/>
                <w:i/>
                <w:color w:val="FF0000"/>
                <w:sz w:val="24"/>
                <w:szCs w:val="24"/>
              </w:rPr>
            </w:pPr>
            <w:proofErr w:type="spellStart"/>
            <w:r>
              <w:rPr>
                <w:rFonts w:ascii="Times New Roman" w:hAnsi="Times New Roman"/>
                <w:i/>
                <w:color w:val="FF0000"/>
                <w:sz w:val="24"/>
                <w:szCs w:val="24"/>
              </w:rPr>
              <w:t>Vetëm</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rast</w:t>
            </w:r>
            <w:proofErr w:type="spellEnd"/>
            <w:r>
              <w:rPr>
                <w:rFonts w:ascii="Times New Roman" w:hAnsi="Times New Roman"/>
                <w:i/>
                <w:color w:val="FF0000"/>
                <w:sz w:val="24"/>
                <w:szCs w:val="24"/>
              </w:rPr>
              <w:t xml:space="preserve"> se </w:t>
            </w:r>
            <w:proofErr w:type="spellStart"/>
            <w:r>
              <w:rPr>
                <w:rFonts w:ascii="Times New Roman" w:hAnsi="Times New Roman"/>
                <w:i/>
                <w:color w:val="FF0000"/>
                <w:sz w:val="24"/>
                <w:szCs w:val="24"/>
              </w:rPr>
              <w:t>pozicioni</w:t>
            </w:r>
            <w:proofErr w:type="spellEnd"/>
            <w:r>
              <w:rPr>
                <w:rFonts w:ascii="Times New Roman" w:hAnsi="Times New Roman"/>
                <w:i/>
                <w:color w:val="FF0000"/>
                <w:sz w:val="24"/>
                <w:szCs w:val="24"/>
              </w:rPr>
              <w:t xml:space="preserve"> i </w:t>
            </w:r>
            <w:proofErr w:type="spellStart"/>
            <w:r>
              <w:rPr>
                <w:rFonts w:ascii="Times New Roman" w:hAnsi="Times New Roman"/>
                <w:i/>
                <w:color w:val="FF0000"/>
                <w:sz w:val="24"/>
                <w:szCs w:val="24"/>
              </w:rPr>
              <w:t>renditur</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fillim</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të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kësaj</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shpalljeje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përfundim</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të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procedurës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së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lëvizjes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paralele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rezulton</w:t>
            </w:r>
            <w:proofErr w:type="spellEnd"/>
            <w:r>
              <w:rPr>
                <w:rFonts w:ascii="Times New Roman" w:hAnsi="Times New Roman"/>
                <w:i/>
                <w:color w:val="FF0000"/>
                <w:sz w:val="24"/>
                <w:szCs w:val="24"/>
              </w:rPr>
              <w:t xml:space="preserve"> se </w:t>
            </w:r>
            <w:proofErr w:type="spellStart"/>
            <w:r>
              <w:rPr>
                <w:rFonts w:ascii="Times New Roman" w:hAnsi="Times New Roman"/>
                <w:i/>
                <w:color w:val="FF0000"/>
                <w:sz w:val="24"/>
                <w:szCs w:val="24"/>
              </w:rPr>
              <w:t>është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ende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vakant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ai</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është</w:t>
            </w:r>
            <w:proofErr w:type="spellEnd"/>
            <w:r>
              <w:rPr>
                <w:rFonts w:ascii="Times New Roman" w:hAnsi="Times New Roman"/>
                <w:i/>
                <w:color w:val="FF0000"/>
                <w:sz w:val="24"/>
                <w:szCs w:val="24"/>
              </w:rPr>
              <w:t xml:space="preserve"> i </w:t>
            </w:r>
            <w:proofErr w:type="spellStart"/>
            <w:r>
              <w:rPr>
                <w:rFonts w:ascii="Times New Roman" w:hAnsi="Times New Roman"/>
                <w:i/>
                <w:color w:val="FF0000"/>
                <w:sz w:val="24"/>
                <w:szCs w:val="24"/>
              </w:rPr>
              <w:t>vlefshëm</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për</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konkurimin</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nëpërmjet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procedurës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së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ngritjes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detyrë</w:t>
            </w:r>
            <w:proofErr w:type="spellEnd"/>
            <w:r>
              <w:rPr>
                <w:rFonts w:ascii="Times New Roman" w:hAnsi="Times New Roman"/>
                <w:i/>
                <w:color w:val="FF0000"/>
                <w:sz w:val="24"/>
                <w:szCs w:val="24"/>
              </w:rPr>
              <w:t xml:space="preserve">, </w:t>
            </w:r>
          </w:p>
          <w:p w:rsidR="007C2206" w:rsidRDefault="007C2206" w:rsidP="009664A7">
            <w:pPr>
              <w:spacing w:after="0" w:line="240" w:lineRule="auto"/>
              <w:jc w:val="both"/>
              <w:rPr>
                <w:rFonts w:ascii="Times New Roman" w:hAnsi="Times New Roman"/>
                <w:i/>
                <w:sz w:val="24"/>
                <w:szCs w:val="24"/>
              </w:rPr>
            </w:pP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rsidR="007C2206" w:rsidRDefault="007C2206" w:rsidP="007C2206">
      <w:pPr>
        <w:jc w:val="both"/>
        <w:rPr>
          <w:rFonts w:ascii="Times New Roman" w:hAnsi="Times New Roman"/>
          <w:b/>
          <w:sz w:val="24"/>
          <w:szCs w:val="24"/>
          <w:u w:val="single"/>
        </w:rPr>
      </w:pPr>
    </w:p>
    <w:p w:rsidR="007C2206" w:rsidRDefault="007C2206" w:rsidP="007C2206">
      <w:pPr>
        <w:jc w:val="both"/>
        <w:rPr>
          <w:rFonts w:ascii="Times New Roman" w:hAnsi="Times New Roman"/>
          <w:b/>
          <w:sz w:val="24"/>
          <w:szCs w:val="24"/>
        </w:rPr>
      </w:pPr>
      <w:proofErr w:type="spellStart"/>
      <w:r>
        <w:rPr>
          <w:rFonts w:ascii="Times New Roman" w:hAnsi="Times New Roman"/>
          <w:b/>
          <w:sz w:val="24"/>
          <w:szCs w:val="24"/>
        </w:rPr>
        <w:t>Kushtet</w:t>
      </w:r>
      <w:proofErr w:type="spellEnd"/>
      <w:r>
        <w:rPr>
          <w:rFonts w:ascii="Times New Roman" w:hAnsi="Times New Roman"/>
          <w:b/>
          <w:sz w:val="24"/>
          <w:szCs w:val="24"/>
        </w:rPr>
        <w:t xml:space="preserve"> </w:t>
      </w:r>
      <w:proofErr w:type="spellStart"/>
      <w:r>
        <w:rPr>
          <w:rFonts w:ascii="Times New Roman" w:hAnsi="Times New Roman"/>
          <w:b/>
          <w:sz w:val="24"/>
          <w:szCs w:val="24"/>
        </w:rPr>
        <w:t>që</w:t>
      </w:r>
      <w:proofErr w:type="spellEnd"/>
      <w:r>
        <w:rPr>
          <w:rFonts w:ascii="Times New Roman" w:hAnsi="Times New Roman"/>
          <w:b/>
          <w:sz w:val="24"/>
          <w:szCs w:val="24"/>
        </w:rPr>
        <w:t xml:space="preserve"> </w:t>
      </w:r>
      <w:proofErr w:type="spellStart"/>
      <w:r>
        <w:rPr>
          <w:rFonts w:ascii="Times New Roman" w:hAnsi="Times New Roman"/>
          <w:b/>
          <w:sz w:val="24"/>
          <w:szCs w:val="24"/>
        </w:rPr>
        <w:t>duhet</w:t>
      </w:r>
      <w:proofErr w:type="spellEnd"/>
      <w:r>
        <w:rPr>
          <w:rFonts w:ascii="Times New Roman" w:hAnsi="Times New Roman"/>
          <w:b/>
          <w:sz w:val="24"/>
          <w:szCs w:val="24"/>
        </w:rPr>
        <w:t xml:space="preserve">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r>
        <w:rPr>
          <w:rFonts w:ascii="Times New Roman" w:hAnsi="Times New Roman"/>
          <w:b/>
          <w:sz w:val="24"/>
          <w:szCs w:val="24"/>
        </w:rPr>
        <w:t>plotësojë</w:t>
      </w:r>
      <w:proofErr w:type="spellEnd"/>
      <w:r>
        <w:rPr>
          <w:rFonts w:ascii="Times New Roman" w:hAnsi="Times New Roman"/>
          <w:b/>
          <w:sz w:val="24"/>
          <w:szCs w:val="24"/>
        </w:rPr>
        <w:t xml:space="preserve"> </w:t>
      </w:r>
      <w:proofErr w:type="spellStart"/>
      <w:r>
        <w:rPr>
          <w:rFonts w:ascii="Times New Roman" w:hAnsi="Times New Roman"/>
          <w:b/>
          <w:sz w:val="24"/>
          <w:szCs w:val="24"/>
        </w:rPr>
        <w:t>kandidati</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procedurën</w:t>
      </w:r>
      <w:proofErr w:type="spellEnd"/>
      <w:r>
        <w:rPr>
          <w:rFonts w:ascii="Times New Roman" w:hAnsi="Times New Roman"/>
          <w:b/>
          <w:sz w:val="24"/>
          <w:szCs w:val="24"/>
        </w:rPr>
        <w:t xml:space="preserve"> e </w:t>
      </w:r>
      <w:proofErr w:type="spellStart"/>
      <w:r>
        <w:rPr>
          <w:rFonts w:ascii="Times New Roman" w:hAnsi="Times New Roman"/>
          <w:b/>
          <w:sz w:val="24"/>
          <w:szCs w:val="24"/>
        </w:rPr>
        <w:t>ngritjes</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detyrë</w:t>
      </w:r>
      <w:proofErr w:type="spellEnd"/>
      <w:r>
        <w:rPr>
          <w:rFonts w:ascii="Times New Roman" w:hAnsi="Times New Roman"/>
          <w:b/>
          <w:sz w:val="24"/>
          <w:szCs w:val="24"/>
        </w:rPr>
        <w:t xml:space="preserve"> </w:t>
      </w:r>
      <w:proofErr w:type="spellStart"/>
      <w:r>
        <w:rPr>
          <w:rFonts w:ascii="Times New Roman" w:hAnsi="Times New Roman"/>
          <w:b/>
          <w:sz w:val="24"/>
          <w:szCs w:val="24"/>
        </w:rPr>
        <w:t>janë</w:t>
      </w:r>
      <w:proofErr w:type="spellEnd"/>
      <w:r>
        <w:rPr>
          <w:rFonts w:ascii="Times New Roman" w:hAnsi="Times New Roman"/>
          <w:b/>
          <w:sz w:val="24"/>
          <w:szCs w:val="24"/>
        </w:rPr>
        <w:t xml:space="preserve">: </w:t>
      </w:r>
    </w:p>
    <w:p w:rsidR="007C2206" w:rsidRDefault="007C2206" w:rsidP="00FE0884">
      <w:pPr>
        <w:pStyle w:val="ListParagraph"/>
        <w:numPr>
          <w:ilvl w:val="0"/>
          <w:numId w:val="6"/>
        </w:numPr>
        <w:jc w:val="both"/>
        <w:rPr>
          <w:rFonts w:ascii="Times New Roman" w:hAnsi="Times New Roman"/>
          <w:sz w:val="24"/>
          <w:szCs w:val="24"/>
        </w:rPr>
      </w:pP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jetë</w:t>
      </w:r>
      <w:proofErr w:type="spellEnd"/>
      <w:r>
        <w:rPr>
          <w:rFonts w:ascii="Times New Roman" w:hAnsi="Times New Roman"/>
          <w:sz w:val="24"/>
          <w:szCs w:val="24"/>
        </w:rPr>
        <w:t xml:space="preserve"> </w:t>
      </w:r>
      <w:proofErr w:type="spellStart"/>
      <w:r>
        <w:rPr>
          <w:rFonts w:ascii="Times New Roman" w:hAnsi="Times New Roman"/>
          <w:sz w:val="24"/>
          <w:szCs w:val="24"/>
        </w:rPr>
        <w:t>nëpunës</w:t>
      </w:r>
      <w:proofErr w:type="spellEnd"/>
      <w:r>
        <w:rPr>
          <w:rFonts w:ascii="Times New Roman" w:hAnsi="Times New Roman"/>
          <w:sz w:val="24"/>
          <w:szCs w:val="24"/>
        </w:rPr>
        <w:t xml:space="preserve"> civil i </w:t>
      </w:r>
      <w:proofErr w:type="spellStart"/>
      <w:r>
        <w:rPr>
          <w:rFonts w:ascii="Times New Roman" w:hAnsi="Times New Roman"/>
          <w:sz w:val="24"/>
          <w:szCs w:val="24"/>
        </w:rPr>
        <w:t>konfirmuar</w:t>
      </w:r>
      <w:proofErr w:type="spellEnd"/>
      <w:r>
        <w:rPr>
          <w:rFonts w:ascii="Times New Roman" w:hAnsi="Times New Roman"/>
          <w:sz w:val="24"/>
          <w:szCs w:val="24"/>
        </w:rPr>
        <w:t>;</w:t>
      </w:r>
    </w:p>
    <w:p w:rsidR="007C2206" w:rsidRDefault="007C2206" w:rsidP="00FE0884">
      <w:pPr>
        <w:pStyle w:val="ListParagraph"/>
        <w:numPr>
          <w:ilvl w:val="0"/>
          <w:numId w:val="6"/>
        </w:numPr>
        <w:jc w:val="both"/>
        <w:rPr>
          <w:rFonts w:ascii="Times New Roman" w:hAnsi="Times New Roman"/>
          <w:sz w:val="24"/>
          <w:szCs w:val="24"/>
        </w:rPr>
      </w:pP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mos</w:t>
      </w:r>
      <w:proofErr w:type="spellEnd"/>
      <w:r>
        <w:rPr>
          <w:rFonts w:ascii="Times New Roman" w:hAnsi="Times New Roman"/>
          <w:sz w:val="24"/>
          <w:szCs w:val="24"/>
        </w:rPr>
        <w:t xml:space="preserve"> </w:t>
      </w:r>
      <w:proofErr w:type="spellStart"/>
      <w:r>
        <w:rPr>
          <w:rFonts w:ascii="Times New Roman" w:hAnsi="Times New Roman"/>
          <w:sz w:val="24"/>
          <w:szCs w:val="24"/>
        </w:rPr>
        <w:t>ketë</w:t>
      </w:r>
      <w:proofErr w:type="spellEnd"/>
      <w:r>
        <w:rPr>
          <w:rFonts w:ascii="Times New Roman" w:hAnsi="Times New Roman"/>
          <w:sz w:val="24"/>
          <w:szCs w:val="24"/>
        </w:rPr>
        <w:t xml:space="preserve"> </w:t>
      </w:r>
      <w:proofErr w:type="spellStart"/>
      <w:r>
        <w:rPr>
          <w:rFonts w:ascii="Times New Roman" w:hAnsi="Times New Roman"/>
          <w:sz w:val="24"/>
          <w:szCs w:val="24"/>
        </w:rPr>
        <w:t>masë</w:t>
      </w:r>
      <w:proofErr w:type="spellEnd"/>
      <w:r>
        <w:rPr>
          <w:rFonts w:ascii="Times New Roman" w:hAnsi="Times New Roman"/>
          <w:sz w:val="24"/>
          <w:szCs w:val="24"/>
        </w:rPr>
        <w:t xml:space="preserve"> </w:t>
      </w:r>
      <w:proofErr w:type="spellStart"/>
      <w:r>
        <w:rPr>
          <w:rFonts w:ascii="Times New Roman" w:hAnsi="Times New Roman"/>
          <w:sz w:val="24"/>
          <w:szCs w:val="24"/>
        </w:rPr>
        <w:t>disiplinore</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fuqi</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vërtetuar</w:t>
      </w:r>
      <w:proofErr w:type="spellEnd"/>
      <w:r>
        <w:rPr>
          <w:rFonts w:ascii="Times New Roman" w:hAnsi="Times New Roman"/>
          <w:sz w:val="24"/>
          <w:szCs w:val="24"/>
        </w:rPr>
        <w:t xml:space="preserve"> me </w:t>
      </w:r>
      <w:proofErr w:type="spellStart"/>
      <w:r>
        <w:rPr>
          <w:rFonts w:ascii="Times New Roman" w:hAnsi="Times New Roman"/>
          <w:sz w:val="24"/>
          <w:szCs w:val="24"/>
        </w:rPr>
        <w:t>një</w:t>
      </w:r>
      <w:proofErr w:type="spellEnd"/>
      <w:r>
        <w:rPr>
          <w:rFonts w:ascii="Times New Roman" w:hAnsi="Times New Roman"/>
          <w:sz w:val="24"/>
          <w:szCs w:val="24"/>
        </w:rPr>
        <w:t xml:space="preserve"> </w:t>
      </w:r>
      <w:proofErr w:type="spellStart"/>
      <w:r>
        <w:rPr>
          <w:rFonts w:ascii="Times New Roman" w:hAnsi="Times New Roman"/>
          <w:sz w:val="24"/>
          <w:szCs w:val="24"/>
        </w:rPr>
        <w:t>dokument</w:t>
      </w:r>
      <w:proofErr w:type="spellEnd"/>
      <w:r>
        <w:rPr>
          <w:rFonts w:ascii="Times New Roman" w:hAnsi="Times New Roman"/>
          <w:sz w:val="24"/>
          <w:szCs w:val="24"/>
        </w:rPr>
        <w:t xml:space="preserve"> </w:t>
      </w:r>
      <w:proofErr w:type="spellStart"/>
      <w:r>
        <w:rPr>
          <w:rFonts w:ascii="Times New Roman" w:hAnsi="Times New Roman"/>
          <w:sz w:val="24"/>
          <w:szCs w:val="24"/>
        </w:rPr>
        <w:t>nga</w:t>
      </w:r>
      <w:proofErr w:type="spellEnd"/>
      <w:r>
        <w:rPr>
          <w:rFonts w:ascii="Times New Roman" w:hAnsi="Times New Roman"/>
          <w:sz w:val="24"/>
          <w:szCs w:val="24"/>
        </w:rPr>
        <w:t xml:space="preserve"> </w:t>
      </w:r>
      <w:proofErr w:type="spellStart"/>
      <w:r>
        <w:rPr>
          <w:rFonts w:ascii="Times New Roman" w:hAnsi="Times New Roman"/>
          <w:sz w:val="24"/>
          <w:szCs w:val="24"/>
        </w:rPr>
        <w:t>institucioni</w:t>
      </w:r>
      <w:proofErr w:type="spellEnd"/>
      <w:r>
        <w:rPr>
          <w:rFonts w:ascii="Times New Roman" w:hAnsi="Times New Roman"/>
          <w:sz w:val="24"/>
          <w:szCs w:val="24"/>
        </w:rPr>
        <w:t>);</w:t>
      </w:r>
    </w:p>
    <w:p w:rsidR="007C2206" w:rsidRDefault="007C2206" w:rsidP="00FE0884">
      <w:pPr>
        <w:pStyle w:val="ListParagraph"/>
        <w:numPr>
          <w:ilvl w:val="0"/>
          <w:numId w:val="6"/>
        </w:numPr>
        <w:jc w:val="both"/>
        <w:rPr>
          <w:rFonts w:ascii="Times New Roman" w:hAnsi="Times New Roman"/>
          <w:sz w:val="24"/>
          <w:szCs w:val="24"/>
        </w:rPr>
      </w:pP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ketë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paktën</w:t>
      </w:r>
      <w:proofErr w:type="spellEnd"/>
      <w:r>
        <w:rPr>
          <w:rFonts w:ascii="Times New Roman" w:hAnsi="Times New Roman"/>
          <w:sz w:val="24"/>
          <w:szCs w:val="24"/>
        </w:rPr>
        <w:t xml:space="preserve"> </w:t>
      </w:r>
      <w:proofErr w:type="spellStart"/>
      <w:r>
        <w:rPr>
          <w:rFonts w:ascii="Times New Roman" w:hAnsi="Times New Roman"/>
          <w:sz w:val="24"/>
          <w:szCs w:val="24"/>
        </w:rPr>
        <w:t>vlerësimin</w:t>
      </w:r>
      <w:proofErr w:type="spellEnd"/>
      <w:r>
        <w:rPr>
          <w:rFonts w:ascii="Times New Roman" w:hAnsi="Times New Roman"/>
          <w:sz w:val="24"/>
          <w:szCs w:val="24"/>
        </w:rPr>
        <w:t xml:space="preserve"> e </w:t>
      </w:r>
      <w:proofErr w:type="spellStart"/>
      <w:r>
        <w:rPr>
          <w:rFonts w:ascii="Times New Roman" w:hAnsi="Times New Roman"/>
          <w:sz w:val="24"/>
          <w:szCs w:val="24"/>
        </w:rPr>
        <w:t>fundit</w:t>
      </w:r>
      <w:proofErr w:type="spellEnd"/>
      <w:r>
        <w:rPr>
          <w:rFonts w:ascii="Times New Roman" w:hAnsi="Times New Roman"/>
          <w:sz w:val="24"/>
          <w:szCs w:val="24"/>
        </w:rPr>
        <w:t xml:space="preserve"> “</w:t>
      </w:r>
      <w:proofErr w:type="spellStart"/>
      <w:r>
        <w:rPr>
          <w:rFonts w:ascii="Times New Roman" w:hAnsi="Times New Roman"/>
          <w:sz w:val="24"/>
          <w:szCs w:val="24"/>
        </w:rPr>
        <w:t>Mirë</w:t>
      </w:r>
      <w:proofErr w:type="spellEnd"/>
      <w:r>
        <w:rPr>
          <w:rFonts w:ascii="Times New Roman" w:hAnsi="Times New Roman"/>
          <w:sz w:val="24"/>
          <w:szCs w:val="24"/>
        </w:rPr>
        <w:t xml:space="preserve">” </w:t>
      </w:r>
      <w:proofErr w:type="spellStart"/>
      <w:r>
        <w:rPr>
          <w:rFonts w:ascii="Times New Roman" w:hAnsi="Times New Roman"/>
          <w:sz w:val="24"/>
          <w:szCs w:val="24"/>
        </w:rPr>
        <w:t>ose</w:t>
      </w:r>
      <w:proofErr w:type="spellEnd"/>
      <w:r>
        <w:rPr>
          <w:rFonts w:ascii="Times New Roman" w:hAnsi="Times New Roman"/>
          <w:sz w:val="24"/>
          <w:szCs w:val="24"/>
        </w:rPr>
        <w:t xml:space="preserve"> “</w:t>
      </w:r>
      <w:proofErr w:type="spellStart"/>
      <w:r>
        <w:rPr>
          <w:rFonts w:ascii="Times New Roman" w:hAnsi="Times New Roman"/>
          <w:sz w:val="24"/>
          <w:szCs w:val="24"/>
        </w:rPr>
        <w:t>Shumë</w:t>
      </w:r>
      <w:proofErr w:type="spellEnd"/>
      <w:r>
        <w:rPr>
          <w:rFonts w:ascii="Times New Roman" w:hAnsi="Times New Roman"/>
          <w:sz w:val="24"/>
          <w:szCs w:val="24"/>
        </w:rPr>
        <w:t xml:space="preserve"> </w:t>
      </w:r>
      <w:proofErr w:type="spellStart"/>
      <w:r>
        <w:rPr>
          <w:rFonts w:ascii="Times New Roman" w:hAnsi="Times New Roman"/>
          <w:sz w:val="24"/>
          <w:szCs w:val="24"/>
        </w:rPr>
        <w:t>mirë</w:t>
      </w:r>
      <w:proofErr w:type="spellEnd"/>
      <w:r>
        <w:rPr>
          <w:rFonts w:ascii="Times New Roman" w:hAnsi="Times New Roman"/>
          <w:sz w:val="24"/>
          <w:szCs w:val="24"/>
        </w:rPr>
        <w:t>”;</w:t>
      </w:r>
    </w:p>
    <w:p w:rsidR="007C2206" w:rsidRDefault="007C2206" w:rsidP="00FE0884">
      <w:pPr>
        <w:pStyle w:val="ListParagraph"/>
        <w:numPr>
          <w:ilvl w:val="0"/>
          <w:numId w:val="6"/>
        </w:numPr>
        <w:jc w:val="both"/>
        <w:rPr>
          <w:rFonts w:ascii="Times New Roman" w:hAnsi="Times New Roman"/>
          <w:sz w:val="24"/>
          <w:szCs w:val="24"/>
        </w:rPr>
      </w:pPr>
      <w:proofErr w:type="spellStart"/>
      <w:r>
        <w:rPr>
          <w:rFonts w:ascii="Times New Roman" w:hAnsi="Times New Roman"/>
          <w:sz w:val="24"/>
          <w:szCs w:val="24"/>
        </w:rPr>
        <w:t>Niveli</w:t>
      </w:r>
      <w:proofErr w:type="spellEnd"/>
      <w:r>
        <w:rPr>
          <w:rFonts w:ascii="Times New Roman" w:hAnsi="Times New Roman"/>
          <w:sz w:val="24"/>
          <w:szCs w:val="24"/>
        </w:rPr>
        <w:t xml:space="preserve"> i </w:t>
      </w:r>
      <w:proofErr w:type="spellStart"/>
      <w:r>
        <w:rPr>
          <w:rFonts w:ascii="Times New Roman" w:hAnsi="Times New Roman"/>
          <w:sz w:val="24"/>
          <w:szCs w:val="24"/>
        </w:rPr>
        <w:t>diplomës</w:t>
      </w:r>
      <w:proofErr w:type="spellEnd"/>
      <w:r>
        <w:rPr>
          <w:rFonts w:ascii="Times New Roman" w:hAnsi="Times New Roman"/>
          <w:sz w:val="24"/>
          <w:szCs w:val="24"/>
        </w:rPr>
        <w:t xml:space="preserve"> </w:t>
      </w:r>
      <w:proofErr w:type="spellStart"/>
      <w:r>
        <w:rPr>
          <w:rFonts w:ascii="Times New Roman" w:hAnsi="Times New Roman"/>
          <w:sz w:val="24"/>
          <w:szCs w:val="24"/>
        </w:rPr>
        <w:t>duhet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jetë</w:t>
      </w:r>
      <w:proofErr w:type="spellEnd"/>
      <w:r>
        <w:rPr>
          <w:rFonts w:ascii="Times New Roman" w:hAnsi="Times New Roman"/>
          <w:sz w:val="24"/>
          <w:szCs w:val="24"/>
        </w:rPr>
        <w:t xml:space="preserve"> “Master </w:t>
      </w:r>
      <w:proofErr w:type="spellStart"/>
      <w:r>
        <w:rPr>
          <w:rFonts w:ascii="Times New Roman" w:hAnsi="Times New Roman"/>
          <w:sz w:val="24"/>
          <w:szCs w:val="24"/>
        </w:rPr>
        <w:t>Shkencor</w:t>
      </w:r>
      <w:proofErr w:type="spellEnd"/>
      <w:r>
        <w:rPr>
          <w:rFonts w:ascii="Times New Roman" w:hAnsi="Times New Roman"/>
          <w:sz w:val="24"/>
          <w:szCs w:val="24"/>
        </w:rPr>
        <w:t>”. (</w:t>
      </w:r>
      <w:r>
        <w:rPr>
          <w:rFonts w:ascii="Times New Roman" w:hAnsi="Times New Roman"/>
          <w:i/>
          <w:sz w:val="24"/>
          <w:szCs w:val="24"/>
        </w:rPr>
        <w:t xml:space="preserve">Diplomat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cilat</w:t>
      </w:r>
      <w:proofErr w:type="spellEnd"/>
      <w:r>
        <w:rPr>
          <w:rFonts w:ascii="Times New Roman" w:hAnsi="Times New Roman"/>
          <w:i/>
          <w:sz w:val="24"/>
          <w:szCs w:val="24"/>
        </w:rPr>
        <w:t xml:space="preserve"> </w:t>
      </w:r>
      <w:proofErr w:type="spellStart"/>
      <w:r>
        <w:rPr>
          <w:rFonts w:ascii="Times New Roman" w:hAnsi="Times New Roman"/>
          <w:i/>
          <w:sz w:val="24"/>
          <w:szCs w:val="24"/>
        </w:rPr>
        <w:t>janë</w:t>
      </w:r>
      <w:proofErr w:type="spellEnd"/>
      <w:r>
        <w:rPr>
          <w:rFonts w:ascii="Times New Roman" w:hAnsi="Times New Roman"/>
          <w:i/>
          <w:sz w:val="24"/>
          <w:szCs w:val="24"/>
        </w:rPr>
        <w:t xml:space="preserve"> </w:t>
      </w:r>
      <w:proofErr w:type="spellStart"/>
      <w:r>
        <w:rPr>
          <w:rFonts w:ascii="Times New Roman" w:hAnsi="Times New Roman"/>
          <w:i/>
          <w:sz w:val="24"/>
          <w:szCs w:val="24"/>
        </w:rPr>
        <w:t>marrë</w:t>
      </w:r>
      <w:proofErr w:type="spellEnd"/>
      <w:r>
        <w:rPr>
          <w:rFonts w:ascii="Times New Roman" w:hAnsi="Times New Roman"/>
          <w:i/>
          <w:sz w:val="24"/>
          <w:szCs w:val="24"/>
        </w:rPr>
        <w:t xml:space="preserve"> </w:t>
      </w:r>
      <w:proofErr w:type="spellStart"/>
      <w:r>
        <w:rPr>
          <w:rFonts w:ascii="Times New Roman" w:hAnsi="Times New Roman"/>
          <w:i/>
          <w:sz w:val="24"/>
          <w:szCs w:val="24"/>
        </w:rPr>
        <w:t>jashtë</w:t>
      </w:r>
      <w:proofErr w:type="spellEnd"/>
      <w:r>
        <w:rPr>
          <w:rFonts w:ascii="Times New Roman" w:hAnsi="Times New Roman"/>
          <w:i/>
          <w:sz w:val="24"/>
          <w:szCs w:val="24"/>
        </w:rPr>
        <w:t xml:space="preserve"> </w:t>
      </w:r>
      <w:proofErr w:type="spellStart"/>
      <w:r>
        <w:rPr>
          <w:rFonts w:ascii="Times New Roman" w:hAnsi="Times New Roman"/>
          <w:i/>
          <w:sz w:val="24"/>
          <w:szCs w:val="24"/>
        </w:rPr>
        <w:t>vendit</w:t>
      </w:r>
      <w:proofErr w:type="spellEnd"/>
      <w:r>
        <w:rPr>
          <w:rFonts w:ascii="Times New Roman" w:hAnsi="Times New Roman"/>
          <w:i/>
          <w:sz w:val="24"/>
          <w:szCs w:val="24"/>
        </w:rPr>
        <w:t xml:space="preserve">, </w:t>
      </w:r>
      <w:proofErr w:type="spellStart"/>
      <w:r>
        <w:rPr>
          <w:rFonts w:ascii="Times New Roman" w:hAnsi="Times New Roman"/>
          <w:i/>
          <w:sz w:val="24"/>
          <w:szCs w:val="24"/>
        </w:rPr>
        <w:t>duhet</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jenë</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njohura</w:t>
      </w:r>
      <w:proofErr w:type="spellEnd"/>
      <w:r>
        <w:rPr>
          <w:rFonts w:ascii="Times New Roman" w:hAnsi="Times New Roman"/>
          <w:i/>
          <w:sz w:val="24"/>
          <w:szCs w:val="24"/>
        </w:rPr>
        <w:t xml:space="preserve"> </w:t>
      </w:r>
      <w:proofErr w:type="spellStart"/>
      <w:r>
        <w:rPr>
          <w:rFonts w:ascii="Times New Roman" w:hAnsi="Times New Roman"/>
          <w:i/>
          <w:sz w:val="24"/>
          <w:szCs w:val="24"/>
        </w:rPr>
        <w:t>paraprakisht</w:t>
      </w:r>
      <w:proofErr w:type="spellEnd"/>
      <w:r>
        <w:rPr>
          <w:rFonts w:ascii="Times New Roman" w:hAnsi="Times New Roman"/>
          <w:i/>
          <w:sz w:val="24"/>
          <w:szCs w:val="24"/>
        </w:rPr>
        <w:t xml:space="preserve"> </w:t>
      </w:r>
      <w:proofErr w:type="spellStart"/>
      <w:r>
        <w:rPr>
          <w:rFonts w:ascii="Times New Roman" w:hAnsi="Times New Roman"/>
          <w:i/>
          <w:sz w:val="24"/>
          <w:szCs w:val="24"/>
        </w:rPr>
        <w:t>pranë</w:t>
      </w:r>
      <w:proofErr w:type="spellEnd"/>
      <w:r>
        <w:rPr>
          <w:rFonts w:ascii="Times New Roman" w:hAnsi="Times New Roman"/>
          <w:i/>
          <w:sz w:val="24"/>
          <w:szCs w:val="24"/>
        </w:rPr>
        <w:t xml:space="preserve"> </w:t>
      </w:r>
      <w:proofErr w:type="spellStart"/>
      <w:r>
        <w:rPr>
          <w:rFonts w:ascii="Times New Roman" w:hAnsi="Times New Roman"/>
          <w:i/>
          <w:sz w:val="24"/>
          <w:szCs w:val="24"/>
        </w:rPr>
        <w:t>institucionit</w:t>
      </w:r>
      <w:proofErr w:type="spellEnd"/>
      <w:r>
        <w:rPr>
          <w:rFonts w:ascii="Times New Roman" w:hAnsi="Times New Roman"/>
          <w:i/>
          <w:sz w:val="24"/>
          <w:szCs w:val="24"/>
        </w:rPr>
        <w:t xml:space="preserve"> </w:t>
      </w:r>
      <w:proofErr w:type="spellStart"/>
      <w:r>
        <w:rPr>
          <w:rFonts w:ascii="Times New Roman" w:hAnsi="Times New Roman"/>
          <w:i/>
          <w:sz w:val="24"/>
          <w:szCs w:val="24"/>
        </w:rPr>
        <w:t>përgjegjës</w:t>
      </w:r>
      <w:proofErr w:type="spellEnd"/>
      <w:r>
        <w:rPr>
          <w:rFonts w:ascii="Times New Roman" w:hAnsi="Times New Roman"/>
          <w:i/>
          <w:sz w:val="24"/>
          <w:szCs w:val="24"/>
        </w:rPr>
        <w:t xml:space="preserve"> </w:t>
      </w:r>
      <w:proofErr w:type="spellStart"/>
      <w:r>
        <w:rPr>
          <w:rFonts w:ascii="Times New Roman" w:hAnsi="Times New Roman"/>
          <w:i/>
          <w:sz w:val="24"/>
          <w:szCs w:val="24"/>
        </w:rPr>
        <w:t>për</w:t>
      </w:r>
      <w:proofErr w:type="spellEnd"/>
      <w:r>
        <w:rPr>
          <w:rFonts w:ascii="Times New Roman" w:hAnsi="Times New Roman"/>
          <w:i/>
          <w:sz w:val="24"/>
          <w:szCs w:val="24"/>
        </w:rPr>
        <w:t xml:space="preserve"> </w:t>
      </w:r>
      <w:proofErr w:type="spellStart"/>
      <w:r>
        <w:rPr>
          <w:rFonts w:ascii="Times New Roman" w:hAnsi="Times New Roman"/>
          <w:i/>
          <w:sz w:val="24"/>
          <w:szCs w:val="24"/>
        </w:rPr>
        <w:t>njehsimin</w:t>
      </w:r>
      <w:proofErr w:type="spellEnd"/>
      <w:r>
        <w:rPr>
          <w:rFonts w:ascii="Times New Roman" w:hAnsi="Times New Roman"/>
          <w:i/>
          <w:sz w:val="24"/>
          <w:szCs w:val="24"/>
        </w:rPr>
        <w:t xml:space="preserve"> e </w:t>
      </w:r>
      <w:proofErr w:type="spellStart"/>
      <w:r>
        <w:rPr>
          <w:rFonts w:ascii="Times New Roman" w:hAnsi="Times New Roman"/>
          <w:i/>
          <w:sz w:val="24"/>
          <w:szCs w:val="24"/>
        </w:rPr>
        <w:t>diplomave</w:t>
      </w:r>
      <w:proofErr w:type="spellEnd"/>
      <w:r>
        <w:rPr>
          <w:rFonts w:ascii="Times New Roman" w:hAnsi="Times New Roman"/>
          <w:i/>
          <w:sz w:val="24"/>
          <w:szCs w:val="24"/>
        </w:rPr>
        <w:t xml:space="preserve"> </w:t>
      </w:r>
      <w:proofErr w:type="spellStart"/>
      <w:r>
        <w:rPr>
          <w:rFonts w:ascii="Times New Roman" w:hAnsi="Times New Roman"/>
          <w:i/>
          <w:sz w:val="24"/>
          <w:szCs w:val="24"/>
        </w:rPr>
        <w:t>sipas</w:t>
      </w:r>
      <w:proofErr w:type="spellEnd"/>
      <w:r>
        <w:rPr>
          <w:rFonts w:ascii="Times New Roman" w:hAnsi="Times New Roman"/>
          <w:i/>
          <w:sz w:val="24"/>
          <w:szCs w:val="24"/>
        </w:rPr>
        <w:t xml:space="preserve"> </w:t>
      </w:r>
      <w:proofErr w:type="spellStart"/>
      <w:r>
        <w:rPr>
          <w:rFonts w:ascii="Times New Roman" w:hAnsi="Times New Roman"/>
          <w:i/>
          <w:sz w:val="24"/>
          <w:szCs w:val="24"/>
        </w:rPr>
        <w:t>legjislacionit</w:t>
      </w:r>
      <w:proofErr w:type="spellEnd"/>
      <w:r>
        <w:rPr>
          <w:rFonts w:ascii="Times New Roman" w:hAnsi="Times New Roman"/>
          <w:i/>
          <w:sz w:val="24"/>
          <w:szCs w:val="24"/>
        </w:rPr>
        <w:t xml:space="preserve">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fuqi</w:t>
      </w:r>
      <w:proofErr w:type="spellEnd"/>
      <w:r>
        <w:rPr>
          <w:rFonts w:ascii="Times New Roman" w:hAnsi="Times New Roman"/>
          <w:i/>
          <w:sz w:val="24"/>
          <w:szCs w:val="24"/>
        </w:rPr>
        <w:t>).</w:t>
      </w:r>
    </w:p>
    <w:p w:rsidR="007C2206" w:rsidRDefault="007C2206" w:rsidP="007C2206">
      <w:pPr>
        <w:pStyle w:val="ListParagraph"/>
        <w:ind w:left="360"/>
        <w:jc w:val="both"/>
        <w:rPr>
          <w:rFonts w:ascii="Times New Roman" w:hAnsi="Times New Roman"/>
          <w:sz w:val="24"/>
          <w:szCs w:val="24"/>
        </w:rPr>
      </w:pPr>
    </w:p>
    <w:p w:rsidR="007C2206" w:rsidRPr="00784283" w:rsidRDefault="007C2206" w:rsidP="007C2206">
      <w:pPr>
        <w:jc w:val="both"/>
        <w:rPr>
          <w:rFonts w:ascii="Times New Roman" w:hAnsi="Times New Roman"/>
          <w:b/>
          <w:sz w:val="24"/>
          <w:szCs w:val="24"/>
        </w:rPr>
      </w:pPr>
      <w:proofErr w:type="spellStart"/>
      <w:r w:rsidRPr="00784283">
        <w:rPr>
          <w:rFonts w:ascii="Times New Roman" w:hAnsi="Times New Roman"/>
          <w:b/>
          <w:sz w:val="24"/>
          <w:szCs w:val="24"/>
        </w:rPr>
        <w:t>Kandidatët</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duhet</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të</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plotësojnë</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kriteret</w:t>
      </w:r>
      <w:proofErr w:type="spellEnd"/>
      <w:r w:rsidRPr="00784283">
        <w:rPr>
          <w:rFonts w:ascii="Times New Roman" w:hAnsi="Times New Roman"/>
          <w:b/>
          <w:sz w:val="24"/>
          <w:szCs w:val="24"/>
        </w:rPr>
        <w:t xml:space="preserve"> e </w:t>
      </w:r>
      <w:proofErr w:type="spellStart"/>
      <w:r w:rsidRPr="00784283">
        <w:rPr>
          <w:rFonts w:ascii="Times New Roman" w:hAnsi="Times New Roman"/>
          <w:b/>
          <w:sz w:val="24"/>
          <w:szCs w:val="24"/>
        </w:rPr>
        <w:t>veçanta</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si</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vijon</w:t>
      </w:r>
      <w:proofErr w:type="spellEnd"/>
      <w:r w:rsidRPr="00784283">
        <w:rPr>
          <w:rFonts w:ascii="Times New Roman" w:hAnsi="Times New Roman"/>
          <w:b/>
          <w:sz w:val="24"/>
          <w:szCs w:val="24"/>
        </w:rPr>
        <w:t xml:space="preserve">: </w:t>
      </w:r>
    </w:p>
    <w:p w:rsidR="007C2206" w:rsidRDefault="00B80A2C" w:rsidP="00FE0884">
      <w:pPr>
        <w:pStyle w:val="ListParagraph"/>
        <w:numPr>
          <w:ilvl w:val="0"/>
          <w:numId w:val="7"/>
        </w:numPr>
        <w:jc w:val="both"/>
        <w:rPr>
          <w:rFonts w:ascii="Times New Roman" w:hAnsi="Times New Roman"/>
          <w:color w:val="000000"/>
          <w:sz w:val="24"/>
          <w:szCs w:val="24"/>
        </w:rPr>
      </w:pPr>
      <w:proofErr w:type="spellStart"/>
      <w:r w:rsidRPr="00B80A2C">
        <w:rPr>
          <w:rFonts w:ascii="Times New Roman" w:hAnsi="Times New Roman" w:cs="Times New Roman"/>
          <w:sz w:val="24"/>
          <w:szCs w:val="24"/>
        </w:rPr>
        <w:lastRenderedPageBreak/>
        <w:t>Të</w:t>
      </w:r>
      <w:proofErr w:type="spellEnd"/>
      <w:r w:rsidRPr="00B80A2C">
        <w:rPr>
          <w:rFonts w:ascii="Times New Roman" w:hAnsi="Times New Roman" w:cs="Times New Roman"/>
          <w:sz w:val="24"/>
          <w:szCs w:val="24"/>
        </w:rPr>
        <w:t xml:space="preserve"> </w:t>
      </w:r>
      <w:proofErr w:type="spellStart"/>
      <w:r w:rsidRPr="00B80A2C">
        <w:rPr>
          <w:rFonts w:ascii="Times New Roman" w:hAnsi="Times New Roman" w:cs="Times New Roman"/>
          <w:sz w:val="24"/>
          <w:szCs w:val="24"/>
        </w:rPr>
        <w:t>zotërojnë</w:t>
      </w:r>
      <w:proofErr w:type="spellEnd"/>
      <w:r w:rsidRPr="00B80A2C">
        <w:rPr>
          <w:rFonts w:ascii="Times New Roman" w:hAnsi="Times New Roman" w:cs="Times New Roman"/>
          <w:sz w:val="24"/>
          <w:szCs w:val="24"/>
        </w:rPr>
        <w:t xml:space="preserve"> </w:t>
      </w:r>
      <w:proofErr w:type="spellStart"/>
      <w:r w:rsidRPr="00B80A2C">
        <w:rPr>
          <w:rFonts w:ascii="Times New Roman" w:hAnsi="Times New Roman" w:cs="Times New Roman"/>
          <w:sz w:val="24"/>
          <w:szCs w:val="24"/>
        </w:rPr>
        <w:t>një</w:t>
      </w:r>
      <w:proofErr w:type="spellEnd"/>
      <w:r w:rsidRPr="00B80A2C">
        <w:rPr>
          <w:rFonts w:ascii="Times New Roman" w:hAnsi="Times New Roman" w:cs="Times New Roman"/>
          <w:sz w:val="24"/>
          <w:szCs w:val="24"/>
        </w:rPr>
        <w:t xml:space="preserve"> </w:t>
      </w:r>
      <w:proofErr w:type="spellStart"/>
      <w:r w:rsidRPr="00B80A2C">
        <w:rPr>
          <w:rFonts w:ascii="Times New Roman" w:hAnsi="Times New Roman" w:cs="Times New Roman"/>
          <w:sz w:val="24"/>
          <w:szCs w:val="24"/>
        </w:rPr>
        <w:t>diplomë</w:t>
      </w:r>
      <w:proofErr w:type="spellEnd"/>
      <w:r w:rsidRPr="00B80A2C">
        <w:rPr>
          <w:rFonts w:ascii="Times New Roman" w:hAnsi="Times New Roman" w:cs="Times New Roman"/>
          <w:sz w:val="24"/>
          <w:szCs w:val="24"/>
        </w:rPr>
        <w:t xml:space="preserve"> </w:t>
      </w:r>
      <w:proofErr w:type="spellStart"/>
      <w:r w:rsidRPr="00B80A2C">
        <w:rPr>
          <w:rFonts w:ascii="Times New Roman" w:hAnsi="Times New Roman" w:cs="Times New Roman"/>
          <w:sz w:val="24"/>
          <w:szCs w:val="24"/>
        </w:rPr>
        <w:t>sistem</w:t>
      </w:r>
      <w:proofErr w:type="spellEnd"/>
      <w:r w:rsidRPr="00B80A2C">
        <w:rPr>
          <w:rFonts w:ascii="Times New Roman" w:hAnsi="Times New Roman" w:cs="Times New Roman"/>
          <w:sz w:val="24"/>
          <w:szCs w:val="24"/>
        </w:rPr>
        <w:t xml:space="preserve"> 4 – </w:t>
      </w:r>
      <w:proofErr w:type="spellStart"/>
      <w:r w:rsidRPr="00B80A2C">
        <w:rPr>
          <w:rFonts w:ascii="Times New Roman" w:hAnsi="Times New Roman" w:cs="Times New Roman"/>
          <w:sz w:val="24"/>
          <w:szCs w:val="24"/>
        </w:rPr>
        <w:t>vjeçar</w:t>
      </w:r>
      <w:proofErr w:type="spellEnd"/>
      <w:r w:rsidRPr="00B80A2C">
        <w:rPr>
          <w:rFonts w:ascii="Times New Roman" w:hAnsi="Times New Roman" w:cs="Times New Roman"/>
          <w:sz w:val="24"/>
          <w:szCs w:val="24"/>
        </w:rPr>
        <w:t xml:space="preserve"> </w:t>
      </w:r>
      <w:proofErr w:type="spellStart"/>
      <w:r w:rsidRPr="00B80A2C">
        <w:rPr>
          <w:rFonts w:ascii="Times New Roman" w:hAnsi="Times New Roman" w:cs="Times New Roman"/>
          <w:sz w:val="24"/>
          <w:szCs w:val="24"/>
        </w:rPr>
        <w:t>apo</w:t>
      </w:r>
      <w:proofErr w:type="spellEnd"/>
      <w:r w:rsidRPr="00B80A2C">
        <w:rPr>
          <w:rFonts w:ascii="Times New Roman" w:hAnsi="Times New Roman" w:cs="Times New Roman"/>
          <w:sz w:val="24"/>
          <w:szCs w:val="24"/>
        </w:rPr>
        <w:t xml:space="preserve"> </w:t>
      </w:r>
      <w:proofErr w:type="spellStart"/>
      <w:r w:rsidRPr="00B80A2C">
        <w:rPr>
          <w:rFonts w:ascii="Times New Roman" w:hAnsi="Times New Roman" w:cs="Times New Roman"/>
          <w:sz w:val="24"/>
          <w:szCs w:val="24"/>
        </w:rPr>
        <w:t>Diplomë</w:t>
      </w:r>
      <w:proofErr w:type="spellEnd"/>
      <w:r w:rsidRPr="00B80A2C">
        <w:rPr>
          <w:rFonts w:ascii="Times New Roman" w:hAnsi="Times New Roman" w:cs="Times New Roman"/>
          <w:sz w:val="24"/>
          <w:szCs w:val="24"/>
        </w:rPr>
        <w:t xml:space="preserve"> Master </w:t>
      </w:r>
      <w:proofErr w:type="spellStart"/>
      <w:r w:rsidRPr="00B80A2C">
        <w:rPr>
          <w:rFonts w:ascii="Times New Roman" w:hAnsi="Times New Roman" w:cs="Times New Roman"/>
          <w:sz w:val="24"/>
          <w:szCs w:val="24"/>
        </w:rPr>
        <w:t>Shkencor</w:t>
      </w:r>
      <w:proofErr w:type="spellEnd"/>
      <w:r w:rsidRPr="00B80A2C">
        <w:rPr>
          <w:rFonts w:ascii="Times New Roman" w:hAnsi="Times New Roman" w:cs="Times New Roman"/>
          <w:sz w:val="24"/>
          <w:szCs w:val="24"/>
        </w:rPr>
        <w:t xml:space="preserve"> </w:t>
      </w:r>
      <w:proofErr w:type="spellStart"/>
      <w:r w:rsidRPr="00B80A2C">
        <w:rPr>
          <w:rFonts w:ascii="Times New Roman" w:hAnsi="Times New Roman" w:cs="Times New Roman"/>
          <w:sz w:val="24"/>
          <w:szCs w:val="24"/>
        </w:rPr>
        <w:t>në</w:t>
      </w:r>
      <w:proofErr w:type="spellEnd"/>
      <w:r w:rsidRPr="00B80A2C">
        <w:rPr>
          <w:rFonts w:ascii="Times New Roman" w:hAnsi="Times New Roman" w:cs="Times New Roman"/>
          <w:sz w:val="24"/>
          <w:szCs w:val="24"/>
        </w:rPr>
        <w:t xml:space="preserve"> </w:t>
      </w:r>
      <w:proofErr w:type="spellStart"/>
      <w:r w:rsidRPr="00B80A2C">
        <w:rPr>
          <w:rFonts w:ascii="Times New Roman" w:hAnsi="Times New Roman" w:cs="Times New Roman"/>
          <w:sz w:val="24"/>
          <w:szCs w:val="24"/>
        </w:rPr>
        <w:t>fushën</w:t>
      </w:r>
      <w:proofErr w:type="spellEnd"/>
      <w:r w:rsidRPr="00B80A2C">
        <w:rPr>
          <w:rFonts w:ascii="Times New Roman" w:hAnsi="Times New Roman" w:cs="Times New Roman"/>
          <w:sz w:val="24"/>
          <w:szCs w:val="24"/>
        </w:rPr>
        <w:t xml:space="preserve"> e </w:t>
      </w:r>
      <w:proofErr w:type="spellStart"/>
      <w:r w:rsidRPr="00B80A2C">
        <w:rPr>
          <w:rFonts w:ascii="Times New Roman" w:hAnsi="Times New Roman" w:cs="Times New Roman"/>
          <w:sz w:val="24"/>
          <w:szCs w:val="24"/>
        </w:rPr>
        <w:t>Arsimit</w:t>
      </w:r>
      <w:proofErr w:type="spellEnd"/>
      <w:r w:rsidRPr="00B80A2C">
        <w:rPr>
          <w:rFonts w:ascii="Times New Roman" w:hAnsi="Times New Roman" w:cs="Times New Roman"/>
          <w:sz w:val="24"/>
          <w:szCs w:val="24"/>
        </w:rPr>
        <w:t xml:space="preserve">, </w:t>
      </w:r>
      <w:proofErr w:type="spellStart"/>
      <w:r w:rsidRPr="00B80A2C">
        <w:rPr>
          <w:rFonts w:ascii="Times New Roman" w:hAnsi="Times New Roman" w:cs="Times New Roman"/>
          <w:sz w:val="24"/>
          <w:szCs w:val="24"/>
        </w:rPr>
        <w:t>Sportit</w:t>
      </w:r>
      <w:proofErr w:type="spellEnd"/>
      <w:r w:rsidRPr="00B80A2C">
        <w:rPr>
          <w:rFonts w:ascii="Times New Roman" w:hAnsi="Times New Roman" w:cs="Times New Roman"/>
          <w:sz w:val="24"/>
          <w:szCs w:val="24"/>
        </w:rPr>
        <w:t xml:space="preserve"> </w:t>
      </w:r>
      <w:proofErr w:type="spellStart"/>
      <w:r w:rsidRPr="00B80A2C">
        <w:rPr>
          <w:rFonts w:ascii="Times New Roman" w:hAnsi="Times New Roman" w:cs="Times New Roman"/>
          <w:sz w:val="24"/>
          <w:szCs w:val="24"/>
        </w:rPr>
        <w:t>dhe</w:t>
      </w:r>
      <w:proofErr w:type="spellEnd"/>
      <w:r w:rsidRPr="00B80A2C">
        <w:rPr>
          <w:rFonts w:ascii="Times New Roman" w:hAnsi="Times New Roman" w:cs="Times New Roman"/>
          <w:sz w:val="24"/>
          <w:szCs w:val="24"/>
        </w:rPr>
        <w:t xml:space="preserve"> </w:t>
      </w:r>
      <w:proofErr w:type="spellStart"/>
      <w:r w:rsidRPr="00B80A2C">
        <w:rPr>
          <w:rFonts w:ascii="Times New Roman" w:hAnsi="Times New Roman" w:cs="Times New Roman"/>
          <w:sz w:val="24"/>
          <w:szCs w:val="24"/>
        </w:rPr>
        <w:t>Shkencat</w:t>
      </w:r>
      <w:proofErr w:type="spellEnd"/>
      <w:r w:rsidRPr="00B80A2C">
        <w:rPr>
          <w:rFonts w:ascii="Times New Roman" w:hAnsi="Times New Roman" w:cs="Times New Roman"/>
          <w:sz w:val="24"/>
          <w:szCs w:val="24"/>
        </w:rPr>
        <w:t xml:space="preserve"> </w:t>
      </w:r>
      <w:proofErr w:type="spellStart"/>
      <w:r w:rsidRPr="00B80A2C">
        <w:rPr>
          <w:rFonts w:ascii="Times New Roman" w:hAnsi="Times New Roman" w:cs="Times New Roman"/>
          <w:sz w:val="24"/>
          <w:szCs w:val="24"/>
        </w:rPr>
        <w:t>Sociale</w:t>
      </w:r>
      <w:proofErr w:type="spellEnd"/>
      <w:r>
        <w:rPr>
          <w:rFonts w:ascii="Times New Roman" w:hAnsi="Times New Roman"/>
          <w:color w:val="000000"/>
          <w:sz w:val="24"/>
          <w:szCs w:val="24"/>
        </w:rPr>
        <w:t xml:space="preserve"> </w:t>
      </w:r>
      <w:r w:rsidR="007C2206">
        <w:rPr>
          <w:rFonts w:ascii="Times New Roman" w:hAnsi="Times New Roman"/>
          <w:color w:val="000000"/>
          <w:sz w:val="24"/>
          <w:szCs w:val="24"/>
        </w:rPr>
        <w:t xml:space="preserve"> </w:t>
      </w:r>
      <w:proofErr w:type="spellStart"/>
      <w:r w:rsidR="007C2206">
        <w:rPr>
          <w:rFonts w:ascii="Times New Roman" w:hAnsi="Times New Roman"/>
          <w:color w:val="000000"/>
          <w:sz w:val="24"/>
          <w:szCs w:val="24"/>
        </w:rPr>
        <w:t>edhe</w:t>
      </w:r>
      <w:proofErr w:type="spellEnd"/>
      <w:r w:rsidR="007C2206">
        <w:rPr>
          <w:rFonts w:ascii="Times New Roman" w:hAnsi="Times New Roman"/>
          <w:color w:val="000000"/>
          <w:sz w:val="24"/>
          <w:szCs w:val="24"/>
        </w:rPr>
        <w:t xml:space="preserve"> diploma e </w:t>
      </w:r>
      <w:proofErr w:type="spellStart"/>
      <w:r w:rsidR="007C2206">
        <w:rPr>
          <w:rFonts w:ascii="Times New Roman" w:hAnsi="Times New Roman"/>
          <w:color w:val="000000"/>
          <w:sz w:val="24"/>
          <w:szCs w:val="24"/>
        </w:rPr>
        <w:t>nivelit</w:t>
      </w:r>
      <w:proofErr w:type="spellEnd"/>
      <w:r w:rsidR="007C2206">
        <w:rPr>
          <w:rFonts w:ascii="Times New Roman" w:hAnsi="Times New Roman"/>
          <w:color w:val="000000"/>
          <w:sz w:val="24"/>
          <w:szCs w:val="24"/>
        </w:rPr>
        <w:t xml:space="preserve"> “Bachelor” </w:t>
      </w:r>
      <w:proofErr w:type="spellStart"/>
      <w:r w:rsidR="007C2206">
        <w:rPr>
          <w:rFonts w:ascii="Times New Roman" w:hAnsi="Times New Roman"/>
          <w:color w:val="000000"/>
          <w:sz w:val="24"/>
          <w:szCs w:val="24"/>
        </w:rPr>
        <w:t>duhet</w:t>
      </w:r>
      <w:proofErr w:type="spellEnd"/>
      <w:r w:rsidR="007C2206">
        <w:rPr>
          <w:rFonts w:ascii="Times New Roman" w:hAnsi="Times New Roman"/>
          <w:color w:val="000000"/>
          <w:sz w:val="24"/>
          <w:szCs w:val="24"/>
        </w:rPr>
        <w:t xml:space="preserve"> </w:t>
      </w:r>
      <w:proofErr w:type="spellStart"/>
      <w:r w:rsidR="007C2206">
        <w:rPr>
          <w:rFonts w:ascii="Times New Roman" w:hAnsi="Times New Roman"/>
          <w:color w:val="000000"/>
          <w:sz w:val="24"/>
          <w:szCs w:val="24"/>
        </w:rPr>
        <w:t>të</w:t>
      </w:r>
      <w:proofErr w:type="spellEnd"/>
      <w:r w:rsidR="007C2206">
        <w:rPr>
          <w:rFonts w:ascii="Times New Roman" w:hAnsi="Times New Roman"/>
          <w:color w:val="000000"/>
          <w:sz w:val="24"/>
          <w:szCs w:val="24"/>
        </w:rPr>
        <w:t xml:space="preserve"> </w:t>
      </w:r>
      <w:proofErr w:type="spellStart"/>
      <w:r w:rsidR="007C2206">
        <w:rPr>
          <w:rFonts w:ascii="Times New Roman" w:hAnsi="Times New Roman"/>
          <w:color w:val="000000"/>
          <w:sz w:val="24"/>
          <w:szCs w:val="24"/>
        </w:rPr>
        <w:t>jetë</w:t>
      </w:r>
      <w:proofErr w:type="spellEnd"/>
      <w:r w:rsidR="007C2206">
        <w:rPr>
          <w:rFonts w:ascii="Times New Roman" w:hAnsi="Times New Roman"/>
          <w:color w:val="000000"/>
          <w:sz w:val="24"/>
          <w:szCs w:val="24"/>
        </w:rPr>
        <w:t xml:space="preserve"> </w:t>
      </w:r>
      <w:proofErr w:type="spellStart"/>
      <w:r w:rsidR="007C2206">
        <w:rPr>
          <w:rFonts w:ascii="Times New Roman" w:hAnsi="Times New Roman"/>
          <w:color w:val="000000"/>
          <w:sz w:val="24"/>
          <w:szCs w:val="24"/>
        </w:rPr>
        <w:t>në</w:t>
      </w:r>
      <w:proofErr w:type="spellEnd"/>
      <w:r w:rsidR="007C2206">
        <w:rPr>
          <w:rFonts w:ascii="Times New Roman" w:hAnsi="Times New Roman"/>
          <w:color w:val="000000"/>
          <w:sz w:val="24"/>
          <w:szCs w:val="24"/>
        </w:rPr>
        <w:t xml:space="preserve"> </w:t>
      </w:r>
      <w:proofErr w:type="spellStart"/>
      <w:r w:rsidR="007C2206">
        <w:rPr>
          <w:rFonts w:ascii="Times New Roman" w:hAnsi="Times New Roman"/>
          <w:color w:val="000000"/>
          <w:sz w:val="24"/>
          <w:szCs w:val="24"/>
        </w:rPr>
        <w:t>të</w:t>
      </w:r>
      <w:proofErr w:type="spellEnd"/>
      <w:r w:rsidR="007C2206">
        <w:rPr>
          <w:rFonts w:ascii="Times New Roman" w:hAnsi="Times New Roman"/>
          <w:color w:val="000000"/>
          <w:sz w:val="24"/>
          <w:szCs w:val="24"/>
        </w:rPr>
        <w:t xml:space="preserve"> </w:t>
      </w:r>
      <w:proofErr w:type="spellStart"/>
      <w:r w:rsidR="007C2206">
        <w:rPr>
          <w:rFonts w:ascii="Times New Roman" w:hAnsi="Times New Roman"/>
          <w:color w:val="000000"/>
          <w:sz w:val="24"/>
          <w:szCs w:val="24"/>
        </w:rPr>
        <w:t>njëjtën</w:t>
      </w:r>
      <w:proofErr w:type="spellEnd"/>
      <w:r w:rsidR="007C2206">
        <w:rPr>
          <w:rFonts w:ascii="Times New Roman" w:hAnsi="Times New Roman"/>
          <w:color w:val="000000"/>
          <w:sz w:val="24"/>
          <w:szCs w:val="24"/>
        </w:rPr>
        <w:t xml:space="preserve"> </w:t>
      </w:r>
      <w:proofErr w:type="spellStart"/>
      <w:r w:rsidR="007C2206">
        <w:rPr>
          <w:rFonts w:ascii="Times New Roman" w:hAnsi="Times New Roman"/>
          <w:color w:val="000000"/>
          <w:sz w:val="24"/>
          <w:szCs w:val="24"/>
        </w:rPr>
        <w:t>fushë</w:t>
      </w:r>
      <w:proofErr w:type="spellEnd"/>
      <w:r w:rsidR="007C2206">
        <w:rPr>
          <w:rFonts w:ascii="Times New Roman" w:hAnsi="Times New Roman"/>
          <w:color w:val="000000"/>
          <w:sz w:val="24"/>
          <w:szCs w:val="24"/>
        </w:rPr>
        <w:t>.</w:t>
      </w:r>
      <w:r w:rsidR="007C2206">
        <w:rPr>
          <w:rFonts w:ascii="Times New Roman" w:hAnsi="Times New Roman"/>
          <w:sz w:val="24"/>
          <w:szCs w:val="24"/>
        </w:rPr>
        <w:t>(</w:t>
      </w:r>
      <w:r w:rsidR="007C2206">
        <w:rPr>
          <w:rFonts w:ascii="Times New Roman" w:hAnsi="Times New Roman"/>
          <w:i/>
          <w:sz w:val="24"/>
          <w:szCs w:val="24"/>
        </w:rPr>
        <w:t xml:space="preserve">Diplomat </w:t>
      </w:r>
      <w:proofErr w:type="spellStart"/>
      <w:r w:rsidR="007C2206">
        <w:rPr>
          <w:rFonts w:ascii="Times New Roman" w:hAnsi="Times New Roman"/>
          <w:i/>
          <w:sz w:val="24"/>
          <w:szCs w:val="24"/>
        </w:rPr>
        <w:t>të</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cilat</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janë</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marrë</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jashtë</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vendit</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duhet</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të</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jenë</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të</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njohura</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paraprakisht</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pranë</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institucionit</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përgjegjës</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për</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njehsimin</w:t>
      </w:r>
      <w:proofErr w:type="spellEnd"/>
      <w:r w:rsidR="007C2206">
        <w:rPr>
          <w:rFonts w:ascii="Times New Roman" w:hAnsi="Times New Roman"/>
          <w:i/>
          <w:sz w:val="24"/>
          <w:szCs w:val="24"/>
        </w:rPr>
        <w:t xml:space="preserve"> e </w:t>
      </w:r>
      <w:proofErr w:type="spellStart"/>
      <w:r w:rsidR="007C2206">
        <w:rPr>
          <w:rFonts w:ascii="Times New Roman" w:hAnsi="Times New Roman"/>
          <w:i/>
          <w:sz w:val="24"/>
          <w:szCs w:val="24"/>
        </w:rPr>
        <w:t>diplomave</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sipas</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legjislacionit</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në</w:t>
      </w:r>
      <w:proofErr w:type="spellEnd"/>
      <w:r w:rsidR="007C2206">
        <w:rPr>
          <w:rFonts w:ascii="Times New Roman" w:hAnsi="Times New Roman"/>
          <w:i/>
          <w:sz w:val="24"/>
          <w:szCs w:val="24"/>
        </w:rPr>
        <w:t xml:space="preserve"> </w:t>
      </w:r>
      <w:proofErr w:type="spellStart"/>
      <w:r w:rsidR="007C2206">
        <w:rPr>
          <w:rFonts w:ascii="Times New Roman" w:hAnsi="Times New Roman"/>
          <w:i/>
          <w:sz w:val="24"/>
          <w:szCs w:val="24"/>
        </w:rPr>
        <w:t>fuqi</w:t>
      </w:r>
      <w:proofErr w:type="spellEnd"/>
      <w:r w:rsidR="007C2206">
        <w:rPr>
          <w:rFonts w:ascii="Times New Roman" w:hAnsi="Times New Roman"/>
          <w:i/>
          <w:sz w:val="24"/>
          <w:szCs w:val="24"/>
        </w:rPr>
        <w:t>).</w:t>
      </w:r>
    </w:p>
    <w:p w:rsidR="007C2206" w:rsidRPr="00687FC8" w:rsidRDefault="007C2206" w:rsidP="00FE0884">
      <w:pPr>
        <w:pStyle w:val="ListParagraph"/>
        <w:numPr>
          <w:ilvl w:val="0"/>
          <w:numId w:val="7"/>
        </w:numPr>
        <w:jc w:val="both"/>
        <w:rPr>
          <w:rFonts w:ascii="Times New Roman" w:hAnsi="Times New Roman"/>
          <w:color w:val="000000" w:themeColor="text1"/>
          <w:sz w:val="24"/>
          <w:szCs w:val="24"/>
        </w:rPr>
      </w:pP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kenë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eksperiencë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pune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jo</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më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pak</w:t>
      </w:r>
      <w:proofErr w:type="spellEnd"/>
      <w:r w:rsidRPr="00687FC8">
        <w:rPr>
          <w:rFonts w:ascii="Times New Roman" w:hAnsi="Times New Roman"/>
          <w:color w:val="000000" w:themeColor="text1"/>
          <w:sz w:val="24"/>
          <w:szCs w:val="24"/>
        </w:rPr>
        <w:t xml:space="preserve"> se </w:t>
      </w:r>
      <w:r w:rsidR="00DB6118">
        <w:rPr>
          <w:rFonts w:ascii="Times New Roman" w:hAnsi="Times New Roman"/>
          <w:sz w:val="24"/>
          <w:szCs w:val="24"/>
        </w:rPr>
        <w:t>4</w:t>
      </w:r>
      <w:r w:rsidR="00862AB9" w:rsidRPr="00862AB9">
        <w:rPr>
          <w:rFonts w:ascii="Times New Roman" w:hAnsi="Times New Roman"/>
          <w:sz w:val="24"/>
          <w:szCs w:val="24"/>
        </w:rPr>
        <w:t xml:space="preserve"> </w:t>
      </w:r>
      <w:proofErr w:type="spellStart"/>
      <w:r w:rsidR="00862AB9" w:rsidRPr="00862AB9">
        <w:rPr>
          <w:rFonts w:ascii="Times New Roman" w:hAnsi="Times New Roman"/>
          <w:sz w:val="24"/>
          <w:szCs w:val="24"/>
        </w:rPr>
        <w:t>vite</w:t>
      </w:r>
      <w:r w:rsidRPr="00687FC8">
        <w:rPr>
          <w:rFonts w:ascii="Times New Roman" w:hAnsi="Times New Roman"/>
          <w:color w:val="000000" w:themeColor="text1"/>
          <w:sz w:val="24"/>
          <w:szCs w:val="24"/>
        </w:rPr>
        <w:t>,në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administratën</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shtetërore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dhe</w:t>
      </w:r>
      <w:proofErr w:type="spellEnd"/>
      <w:r w:rsidRPr="00687FC8">
        <w:rPr>
          <w:rFonts w:ascii="Times New Roman" w:hAnsi="Times New Roman"/>
          <w:color w:val="000000" w:themeColor="text1"/>
          <w:sz w:val="24"/>
          <w:szCs w:val="24"/>
        </w:rPr>
        <w:t>/</w:t>
      </w:r>
      <w:proofErr w:type="spellStart"/>
      <w:r w:rsidRPr="00687FC8">
        <w:rPr>
          <w:rFonts w:ascii="Times New Roman" w:hAnsi="Times New Roman"/>
          <w:color w:val="000000" w:themeColor="text1"/>
          <w:sz w:val="24"/>
          <w:szCs w:val="24"/>
        </w:rPr>
        <w:t>ose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nëinstitucione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pavarura</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dhe</w:t>
      </w:r>
      <w:proofErr w:type="spellEnd"/>
      <w:r w:rsidRPr="00687FC8">
        <w:rPr>
          <w:rFonts w:ascii="Times New Roman" w:hAnsi="Times New Roman"/>
          <w:color w:val="000000" w:themeColor="text1"/>
          <w:sz w:val="24"/>
          <w:szCs w:val="24"/>
        </w:rPr>
        <w:t>/</w:t>
      </w:r>
      <w:proofErr w:type="spellStart"/>
      <w:r w:rsidRPr="00687FC8">
        <w:rPr>
          <w:rFonts w:ascii="Times New Roman" w:hAnsi="Times New Roman"/>
          <w:color w:val="000000" w:themeColor="text1"/>
          <w:sz w:val="24"/>
          <w:szCs w:val="24"/>
        </w:rPr>
        <w:t>ose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institucionet</w:t>
      </w:r>
      <w:proofErr w:type="spellEnd"/>
      <w:r w:rsidRPr="00687FC8">
        <w:rPr>
          <w:rFonts w:ascii="Times New Roman" w:hAnsi="Times New Roman"/>
          <w:color w:val="000000" w:themeColor="text1"/>
          <w:sz w:val="24"/>
          <w:szCs w:val="24"/>
        </w:rPr>
        <w:t xml:space="preserve"> e </w:t>
      </w:r>
      <w:proofErr w:type="spellStart"/>
      <w:r>
        <w:rPr>
          <w:rFonts w:ascii="Times New Roman" w:hAnsi="Times New Roman"/>
          <w:color w:val="000000" w:themeColor="text1"/>
          <w:sz w:val="24"/>
          <w:szCs w:val="24"/>
        </w:rPr>
        <w:t>vetëqeverisjes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vendore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etj</w:t>
      </w:r>
      <w:proofErr w:type="spellEnd"/>
      <w:r w:rsidRPr="00687FC8">
        <w:rPr>
          <w:rFonts w:ascii="Times New Roman" w:hAnsi="Times New Roman"/>
          <w:color w:val="000000" w:themeColor="text1"/>
          <w:sz w:val="24"/>
          <w:szCs w:val="24"/>
        </w:rPr>
        <w:t>.</w:t>
      </w:r>
    </w:p>
    <w:p w:rsidR="007C2206" w:rsidRPr="00687FC8" w:rsidRDefault="007C2206" w:rsidP="00FE0884">
      <w:pPr>
        <w:pStyle w:val="ListParagraph"/>
        <w:numPr>
          <w:ilvl w:val="0"/>
          <w:numId w:val="7"/>
        </w:numPr>
        <w:jc w:val="both"/>
        <w:rPr>
          <w:rFonts w:ascii="Times New Roman" w:hAnsi="Times New Roman"/>
          <w:color w:val="000000" w:themeColor="text1"/>
          <w:sz w:val="24"/>
          <w:szCs w:val="24"/>
        </w:rPr>
      </w:pP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kenë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aftësi</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mira</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komunikuese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dhe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punës</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grup</w:t>
      </w:r>
      <w:proofErr w:type="spellEnd"/>
      <w:r w:rsidRPr="00687FC8">
        <w:rPr>
          <w:rFonts w:ascii="Times New Roman" w:hAnsi="Times New Roman"/>
          <w:color w:val="000000" w:themeColor="text1"/>
          <w:sz w:val="24"/>
          <w:szCs w:val="24"/>
        </w:rPr>
        <w:t>.</w:t>
      </w:r>
    </w:p>
    <w:p w:rsidR="007C2206" w:rsidRPr="00687FC8" w:rsidRDefault="007C2206" w:rsidP="00FE0884">
      <w:pPr>
        <w:pStyle w:val="ListParagraph"/>
        <w:numPr>
          <w:ilvl w:val="0"/>
          <w:numId w:val="7"/>
        </w:numPr>
        <w:jc w:val="both"/>
        <w:rPr>
          <w:rFonts w:ascii="Times New Roman" w:hAnsi="Times New Roman"/>
          <w:color w:val="000000" w:themeColor="text1"/>
          <w:sz w:val="24"/>
          <w:szCs w:val="24"/>
        </w:rPr>
      </w:pP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zotërojnë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gjuhën</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angleze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Përparësi</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ka</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një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gjuhë</w:t>
      </w:r>
      <w:proofErr w:type="spellEnd"/>
      <w:r w:rsidRPr="00687FC8">
        <w:rPr>
          <w:rFonts w:ascii="Times New Roman" w:hAnsi="Times New Roman"/>
          <w:color w:val="000000" w:themeColor="text1"/>
          <w:sz w:val="24"/>
          <w:szCs w:val="24"/>
        </w:rPr>
        <w:t xml:space="preserve"> e </w:t>
      </w:r>
      <w:proofErr w:type="spellStart"/>
      <w:r w:rsidRPr="00687FC8">
        <w:rPr>
          <w:rFonts w:ascii="Times New Roman" w:hAnsi="Times New Roman"/>
          <w:color w:val="000000" w:themeColor="text1"/>
          <w:sz w:val="24"/>
          <w:szCs w:val="24"/>
        </w:rPr>
        <w:t>dytë</w:t>
      </w:r>
      <w:proofErr w:type="spellEnd"/>
      <w:r w:rsidRPr="00687FC8">
        <w:rPr>
          <w:rFonts w:ascii="Times New Roman" w:hAnsi="Times New Roman"/>
          <w:color w:val="000000" w:themeColor="text1"/>
          <w:sz w:val="24"/>
          <w:szCs w:val="24"/>
        </w:rPr>
        <w:t xml:space="preserve"> e BE-</w:t>
      </w:r>
      <w:proofErr w:type="spellStart"/>
      <w:r w:rsidRPr="00687FC8">
        <w:rPr>
          <w:rFonts w:ascii="Times New Roman" w:hAnsi="Times New Roman"/>
          <w:color w:val="000000" w:themeColor="text1"/>
          <w:sz w:val="24"/>
          <w:szCs w:val="24"/>
        </w:rPr>
        <w:t>së</w:t>
      </w:r>
      <w:proofErr w:type="spellEnd"/>
      <w:r w:rsidRPr="00687FC8">
        <w:rPr>
          <w:rFonts w:ascii="Times New Roman" w:hAnsi="Times New Roman"/>
          <w:color w:val="000000" w:themeColor="text1"/>
          <w:sz w:val="24"/>
          <w:szCs w:val="24"/>
        </w:rPr>
        <w:t>.</w:t>
      </w:r>
    </w:p>
    <w:p w:rsidR="007C2206" w:rsidRDefault="007C2206" w:rsidP="007C2206">
      <w:pPr>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1"/>
        <w:gridCol w:w="8729"/>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DOKUMENTECIONI, MËNYRA DHE AFATI I DORËZIMIT</w:t>
            </w:r>
          </w:p>
        </w:tc>
      </w:tr>
    </w:tbl>
    <w:p w:rsidR="007C2206" w:rsidRDefault="007C2206" w:rsidP="007C2206">
      <w:pPr>
        <w:jc w:val="both"/>
        <w:rPr>
          <w:rFonts w:ascii="Times New Roman" w:hAnsi="Times New Roman"/>
          <w:b/>
          <w:sz w:val="24"/>
          <w:szCs w:val="24"/>
        </w:rPr>
      </w:pPr>
    </w:p>
    <w:p w:rsidR="007C2206" w:rsidRDefault="007C2206" w:rsidP="007C2206">
      <w:pPr>
        <w:jc w:val="both"/>
        <w:rPr>
          <w:rFonts w:ascii="Times New Roman" w:hAnsi="Times New Roman"/>
          <w:sz w:val="24"/>
          <w:szCs w:val="24"/>
        </w:rPr>
      </w:pPr>
      <w:proofErr w:type="spellStart"/>
      <w:r>
        <w:rPr>
          <w:rFonts w:ascii="Times New Roman" w:hAnsi="Times New Roman"/>
          <w:sz w:val="24"/>
          <w:szCs w:val="24"/>
        </w:rPr>
        <w:t>Kandidatët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aplikojnë</w:t>
      </w:r>
      <w:proofErr w:type="spellEnd"/>
      <w:r>
        <w:rPr>
          <w:rFonts w:ascii="Times New Roman" w:hAnsi="Times New Roman"/>
          <w:sz w:val="24"/>
          <w:szCs w:val="24"/>
        </w:rPr>
        <w:t xml:space="preserve"> </w:t>
      </w:r>
      <w:proofErr w:type="spellStart"/>
      <w:r>
        <w:rPr>
          <w:rFonts w:ascii="Times New Roman" w:hAnsi="Times New Roman"/>
          <w:sz w:val="24"/>
          <w:szCs w:val="24"/>
        </w:rPr>
        <w:t>duhet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dorëzojnë</w:t>
      </w:r>
      <w:proofErr w:type="spellEnd"/>
      <w:r>
        <w:rPr>
          <w:rFonts w:ascii="Times New Roman" w:hAnsi="Times New Roman"/>
          <w:sz w:val="24"/>
          <w:szCs w:val="24"/>
        </w:rPr>
        <w:t xml:space="preserve"> </w:t>
      </w:r>
      <w:proofErr w:type="spellStart"/>
      <w:r>
        <w:rPr>
          <w:rFonts w:ascii="Times New Roman" w:hAnsi="Times New Roman"/>
          <w:sz w:val="24"/>
          <w:szCs w:val="24"/>
        </w:rPr>
        <w:t>Dokumentet</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më</w:t>
      </w:r>
      <w:proofErr w:type="spellEnd"/>
      <w:r>
        <w:rPr>
          <w:rFonts w:ascii="Times New Roman" w:hAnsi="Times New Roman"/>
          <w:sz w:val="24"/>
          <w:szCs w:val="24"/>
        </w:rPr>
        <w:t xml:space="preserve"> </w:t>
      </w:r>
      <w:proofErr w:type="spellStart"/>
      <w:r>
        <w:rPr>
          <w:rFonts w:ascii="Times New Roman" w:hAnsi="Times New Roman"/>
          <w:sz w:val="24"/>
          <w:szCs w:val="24"/>
        </w:rPr>
        <w:t>poshtë</w:t>
      </w:r>
      <w:proofErr w:type="spellEnd"/>
      <w:r>
        <w:rPr>
          <w:rFonts w:ascii="Times New Roman" w:hAnsi="Times New Roman"/>
          <w:sz w:val="24"/>
          <w:szCs w:val="24"/>
        </w:rPr>
        <w:t xml:space="preserve">: </w:t>
      </w:r>
    </w:p>
    <w:p w:rsidR="007C2206" w:rsidRDefault="007C2206" w:rsidP="00FE0884">
      <w:pPr>
        <w:pStyle w:val="ListParagraph"/>
        <w:numPr>
          <w:ilvl w:val="0"/>
          <w:numId w:val="8"/>
        </w:numPr>
        <w:rPr>
          <w:rFonts w:ascii="Times New Roman" w:hAnsi="Times New Roman"/>
          <w:sz w:val="24"/>
          <w:szCs w:val="24"/>
        </w:rPr>
      </w:pPr>
      <w:proofErr w:type="spellStart"/>
      <w:r>
        <w:rPr>
          <w:rFonts w:ascii="Times New Roman" w:hAnsi="Times New Roman"/>
          <w:sz w:val="24"/>
          <w:szCs w:val="24"/>
        </w:rPr>
        <w:t>Jetëshkrim</w:t>
      </w:r>
      <w:proofErr w:type="spellEnd"/>
      <w:r>
        <w:rPr>
          <w:rFonts w:ascii="Times New Roman" w:hAnsi="Times New Roman"/>
          <w:sz w:val="24"/>
          <w:szCs w:val="24"/>
        </w:rPr>
        <w:t xml:space="preserve"> i </w:t>
      </w:r>
      <w:proofErr w:type="spellStart"/>
      <w:r>
        <w:rPr>
          <w:rFonts w:ascii="Times New Roman" w:hAnsi="Times New Roman"/>
          <w:sz w:val="24"/>
          <w:szCs w:val="24"/>
        </w:rPr>
        <w:t>plotësuar</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përputhje</w:t>
      </w:r>
      <w:proofErr w:type="spellEnd"/>
      <w:r>
        <w:rPr>
          <w:rFonts w:ascii="Times New Roman" w:hAnsi="Times New Roman"/>
          <w:sz w:val="24"/>
          <w:szCs w:val="24"/>
        </w:rPr>
        <w:t xml:space="preserve"> me </w:t>
      </w:r>
      <w:proofErr w:type="spellStart"/>
      <w:r>
        <w:rPr>
          <w:rFonts w:ascii="Times New Roman" w:hAnsi="Times New Roman"/>
          <w:sz w:val="24"/>
          <w:szCs w:val="24"/>
        </w:rPr>
        <w:t>dokumentin</w:t>
      </w:r>
      <w:proofErr w:type="spellEnd"/>
      <w:r>
        <w:rPr>
          <w:rFonts w:ascii="Times New Roman" w:hAnsi="Times New Roman"/>
          <w:sz w:val="24"/>
          <w:szCs w:val="24"/>
        </w:rPr>
        <w:t xml:space="preserve"> tip </w:t>
      </w:r>
      <w:proofErr w:type="spellStart"/>
      <w:r>
        <w:rPr>
          <w:rFonts w:ascii="Times New Roman" w:hAnsi="Times New Roman"/>
          <w:sz w:val="24"/>
          <w:szCs w:val="24"/>
        </w:rPr>
        <w:t>që</w:t>
      </w:r>
      <w:proofErr w:type="spellEnd"/>
      <w:r>
        <w:rPr>
          <w:rFonts w:ascii="Times New Roman" w:hAnsi="Times New Roman"/>
          <w:sz w:val="24"/>
          <w:szCs w:val="24"/>
        </w:rPr>
        <w:t xml:space="preserve"> e </w:t>
      </w:r>
      <w:proofErr w:type="spellStart"/>
      <w:r>
        <w:rPr>
          <w:rFonts w:ascii="Times New Roman" w:hAnsi="Times New Roman"/>
          <w:sz w:val="24"/>
          <w:szCs w:val="24"/>
        </w:rPr>
        <w:t>gjeni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linkun</w:t>
      </w:r>
      <w:proofErr w:type="spellEnd"/>
      <w:r>
        <w:rPr>
          <w:rFonts w:ascii="Times New Roman" w:hAnsi="Times New Roman"/>
          <w:sz w:val="24"/>
          <w:szCs w:val="24"/>
        </w:rPr>
        <w:t>:</w:t>
      </w:r>
    </w:p>
    <w:p w:rsidR="007C2206" w:rsidRDefault="00E40B77" w:rsidP="007C2206">
      <w:pPr>
        <w:pStyle w:val="ListParagraph"/>
        <w:ind w:left="360"/>
        <w:rPr>
          <w:rFonts w:ascii="Times New Roman" w:hAnsi="Times New Roman"/>
          <w:color w:val="0000FF"/>
          <w:sz w:val="24"/>
          <w:szCs w:val="24"/>
          <w:u w:val="single"/>
        </w:rPr>
      </w:pPr>
      <w:hyperlink r:id="rId11" w:history="1">
        <w:r w:rsidR="007C2206">
          <w:rPr>
            <w:rStyle w:val="Hyperlink"/>
            <w:sz w:val="24"/>
            <w:szCs w:val="24"/>
          </w:rPr>
          <w:t>http://dap.gov.al/vende-vakante/udhezime-Dokumente/219-udhezime-Dokumente</w:t>
        </w:r>
      </w:hyperlink>
    </w:p>
    <w:p w:rsidR="007C2206" w:rsidRDefault="007C2206" w:rsidP="00FE0884">
      <w:pPr>
        <w:pStyle w:val="ListParagraph"/>
        <w:numPr>
          <w:ilvl w:val="0"/>
          <w:numId w:val="8"/>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diplomës</w:t>
      </w:r>
      <w:proofErr w:type="spellEnd"/>
      <w:r>
        <w:rPr>
          <w:rFonts w:ascii="Times New Roman" w:hAnsi="Times New Roman"/>
          <w:sz w:val="24"/>
          <w:szCs w:val="24"/>
        </w:rPr>
        <w:t xml:space="preserve"> (</w:t>
      </w:r>
      <w:proofErr w:type="spellStart"/>
      <w:r>
        <w:rPr>
          <w:rFonts w:ascii="Times New Roman" w:hAnsi="Times New Roman"/>
          <w:sz w:val="24"/>
          <w:szCs w:val="24"/>
        </w:rPr>
        <w:t>përfshirë</w:t>
      </w:r>
      <w:proofErr w:type="spellEnd"/>
      <w:r>
        <w:rPr>
          <w:rFonts w:ascii="Times New Roman" w:hAnsi="Times New Roman"/>
          <w:sz w:val="24"/>
          <w:szCs w:val="24"/>
        </w:rPr>
        <w:t xml:space="preserve"> </w:t>
      </w:r>
      <w:proofErr w:type="spellStart"/>
      <w:r>
        <w:rPr>
          <w:rFonts w:ascii="Times New Roman" w:hAnsi="Times New Roman"/>
          <w:sz w:val="24"/>
          <w:szCs w:val="24"/>
        </w:rPr>
        <w:t>edhe</w:t>
      </w:r>
      <w:proofErr w:type="spellEnd"/>
      <w:r>
        <w:rPr>
          <w:rFonts w:ascii="Times New Roman" w:hAnsi="Times New Roman"/>
          <w:sz w:val="24"/>
          <w:szCs w:val="24"/>
        </w:rPr>
        <w:t xml:space="preserve"> </w:t>
      </w:r>
      <w:proofErr w:type="spellStart"/>
      <w:r>
        <w:rPr>
          <w:rFonts w:ascii="Times New Roman" w:hAnsi="Times New Roman"/>
          <w:sz w:val="24"/>
          <w:szCs w:val="24"/>
        </w:rPr>
        <w:t>diplomën</w:t>
      </w:r>
      <w:proofErr w:type="spellEnd"/>
      <w:r>
        <w:rPr>
          <w:rFonts w:ascii="Times New Roman" w:hAnsi="Times New Roman"/>
          <w:sz w:val="24"/>
          <w:szCs w:val="24"/>
        </w:rPr>
        <w:t xml:space="preserve"> bachelor);</w:t>
      </w:r>
    </w:p>
    <w:p w:rsidR="007C2206" w:rsidRDefault="007C2206" w:rsidP="00FE0884">
      <w:pPr>
        <w:pStyle w:val="ListParagraph"/>
        <w:numPr>
          <w:ilvl w:val="0"/>
          <w:numId w:val="8"/>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librezës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punës</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gjitha</w:t>
      </w:r>
      <w:proofErr w:type="spellEnd"/>
      <w:r>
        <w:rPr>
          <w:rFonts w:ascii="Times New Roman" w:hAnsi="Times New Roman"/>
          <w:sz w:val="24"/>
          <w:szCs w:val="24"/>
        </w:rPr>
        <w:t xml:space="preserve"> </w:t>
      </w:r>
      <w:proofErr w:type="spellStart"/>
      <w:r>
        <w:rPr>
          <w:rFonts w:ascii="Times New Roman" w:hAnsi="Times New Roman"/>
          <w:sz w:val="24"/>
          <w:szCs w:val="24"/>
        </w:rPr>
        <w:t>faqet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vërtetojnë</w:t>
      </w:r>
      <w:proofErr w:type="spellEnd"/>
      <w:r>
        <w:rPr>
          <w:rFonts w:ascii="Times New Roman" w:hAnsi="Times New Roman"/>
          <w:sz w:val="24"/>
          <w:szCs w:val="24"/>
        </w:rPr>
        <w:t xml:space="preserve"> </w:t>
      </w:r>
      <w:proofErr w:type="spellStart"/>
      <w:r>
        <w:rPr>
          <w:rFonts w:ascii="Times New Roman" w:hAnsi="Times New Roman"/>
          <w:sz w:val="24"/>
          <w:szCs w:val="24"/>
        </w:rPr>
        <w:t>eksperiencën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punë</w:t>
      </w:r>
      <w:proofErr w:type="spellEnd"/>
      <w:r>
        <w:rPr>
          <w:rFonts w:ascii="Times New Roman" w:hAnsi="Times New Roman"/>
          <w:sz w:val="24"/>
          <w:szCs w:val="24"/>
        </w:rPr>
        <w:t>);</w:t>
      </w:r>
    </w:p>
    <w:p w:rsidR="007C2206" w:rsidRDefault="007C2206" w:rsidP="00FE0884">
      <w:pPr>
        <w:pStyle w:val="ListParagraph"/>
        <w:numPr>
          <w:ilvl w:val="0"/>
          <w:numId w:val="8"/>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letërnjoftimit</w:t>
      </w:r>
      <w:proofErr w:type="spellEnd"/>
      <w:r>
        <w:rPr>
          <w:rFonts w:ascii="Times New Roman" w:hAnsi="Times New Roman"/>
          <w:sz w:val="24"/>
          <w:szCs w:val="24"/>
        </w:rPr>
        <w:t xml:space="preserve"> (ID);</w:t>
      </w:r>
    </w:p>
    <w:p w:rsidR="007C2206" w:rsidRDefault="007C2206" w:rsidP="00FE0884">
      <w:pPr>
        <w:pStyle w:val="ListParagraph"/>
        <w:numPr>
          <w:ilvl w:val="0"/>
          <w:numId w:val="8"/>
        </w:numPr>
        <w:rPr>
          <w:rFonts w:ascii="Times New Roman" w:hAnsi="Times New Roman"/>
          <w:sz w:val="24"/>
          <w:szCs w:val="24"/>
        </w:rPr>
      </w:pPr>
      <w:proofErr w:type="spellStart"/>
      <w:r>
        <w:rPr>
          <w:rFonts w:ascii="Times New Roman" w:hAnsi="Times New Roman"/>
          <w:sz w:val="24"/>
          <w:szCs w:val="24"/>
        </w:rPr>
        <w:t>Vërtetim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gjëndjes</w:t>
      </w:r>
      <w:proofErr w:type="spellEnd"/>
      <w:r>
        <w:rPr>
          <w:rFonts w:ascii="Times New Roman" w:hAnsi="Times New Roman"/>
          <w:sz w:val="24"/>
          <w:szCs w:val="24"/>
        </w:rPr>
        <w:t xml:space="preserve"> </w:t>
      </w:r>
      <w:proofErr w:type="spellStart"/>
      <w:r>
        <w:rPr>
          <w:rFonts w:ascii="Times New Roman" w:hAnsi="Times New Roman"/>
          <w:sz w:val="24"/>
          <w:szCs w:val="24"/>
        </w:rPr>
        <w:t>shëndetësore</w:t>
      </w:r>
      <w:proofErr w:type="spellEnd"/>
      <w:r>
        <w:rPr>
          <w:rFonts w:ascii="Times New Roman" w:hAnsi="Times New Roman"/>
          <w:sz w:val="24"/>
          <w:szCs w:val="24"/>
        </w:rPr>
        <w:t>;</w:t>
      </w:r>
    </w:p>
    <w:p w:rsidR="007C2206" w:rsidRDefault="007C2206" w:rsidP="00FE0884">
      <w:pPr>
        <w:pStyle w:val="ListParagraph"/>
        <w:numPr>
          <w:ilvl w:val="0"/>
          <w:numId w:val="8"/>
        </w:numPr>
        <w:rPr>
          <w:rFonts w:ascii="Times New Roman" w:hAnsi="Times New Roman"/>
          <w:sz w:val="24"/>
          <w:szCs w:val="24"/>
        </w:rPr>
      </w:pPr>
      <w:proofErr w:type="spellStart"/>
      <w:r>
        <w:rPr>
          <w:rFonts w:ascii="Times New Roman" w:hAnsi="Times New Roman"/>
          <w:sz w:val="24"/>
          <w:szCs w:val="24"/>
        </w:rPr>
        <w:t>Vetëdeklarim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gjëndjes</w:t>
      </w:r>
      <w:proofErr w:type="spellEnd"/>
      <w:r>
        <w:rPr>
          <w:rFonts w:ascii="Times New Roman" w:hAnsi="Times New Roman"/>
          <w:sz w:val="24"/>
          <w:szCs w:val="24"/>
        </w:rPr>
        <w:t xml:space="preserve"> </w:t>
      </w:r>
      <w:proofErr w:type="spellStart"/>
      <w:r>
        <w:rPr>
          <w:rFonts w:ascii="Times New Roman" w:hAnsi="Times New Roman"/>
          <w:sz w:val="24"/>
          <w:szCs w:val="24"/>
        </w:rPr>
        <w:t>gjyqësore</w:t>
      </w:r>
      <w:proofErr w:type="spellEnd"/>
      <w:r>
        <w:rPr>
          <w:rFonts w:ascii="Times New Roman" w:hAnsi="Times New Roman"/>
          <w:sz w:val="24"/>
          <w:szCs w:val="24"/>
        </w:rPr>
        <w:t>;</w:t>
      </w:r>
    </w:p>
    <w:p w:rsidR="007C2206" w:rsidRDefault="007C2206" w:rsidP="00FE0884">
      <w:pPr>
        <w:pStyle w:val="ListParagraph"/>
        <w:numPr>
          <w:ilvl w:val="0"/>
          <w:numId w:val="8"/>
        </w:numPr>
        <w:rPr>
          <w:rFonts w:ascii="Times New Roman" w:hAnsi="Times New Roman"/>
          <w:sz w:val="24"/>
          <w:szCs w:val="24"/>
          <w:lang w:val="de-DE"/>
        </w:rPr>
      </w:pPr>
      <w:r>
        <w:rPr>
          <w:rFonts w:ascii="Times New Roman" w:hAnsi="Times New Roman"/>
          <w:sz w:val="24"/>
          <w:szCs w:val="24"/>
          <w:lang w:val="de-DE"/>
        </w:rPr>
        <w:t>Vlerësimin e fundit nga eprori direkt;</w:t>
      </w:r>
    </w:p>
    <w:p w:rsidR="007C2206" w:rsidRDefault="007C2206" w:rsidP="00FE0884">
      <w:pPr>
        <w:pStyle w:val="ListParagraph"/>
        <w:numPr>
          <w:ilvl w:val="0"/>
          <w:numId w:val="8"/>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C2206" w:rsidRDefault="007C2206" w:rsidP="00FE0884">
      <w:pPr>
        <w:pStyle w:val="ListParagraph"/>
        <w:numPr>
          <w:ilvl w:val="0"/>
          <w:numId w:val="8"/>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7C2206" w:rsidRDefault="007C2206" w:rsidP="007C2206">
      <w:pPr>
        <w:pStyle w:val="ListParagraph"/>
        <w:ind w:left="360"/>
        <w:rPr>
          <w:rFonts w:ascii="Times New Roman" w:hAnsi="Times New Roman"/>
          <w:sz w:val="24"/>
          <w:szCs w:val="24"/>
          <w:lang w:val="de-DE"/>
        </w:rPr>
      </w:pPr>
    </w:p>
    <w:p w:rsidR="00DB6118" w:rsidRDefault="007C2206" w:rsidP="007C2206">
      <w:pPr>
        <w:jc w:val="both"/>
        <w:rPr>
          <w:rFonts w:ascii="Times New Roman" w:hAnsi="Times New Roman"/>
          <w:b/>
          <w:i/>
          <w:sz w:val="24"/>
          <w:szCs w:val="24"/>
          <w:lang w:val="de-DE"/>
        </w:rPr>
      </w:pPr>
      <w:r>
        <w:rPr>
          <w:rFonts w:ascii="Times New Roman" w:hAnsi="Times New Roman"/>
          <w:b/>
          <w:i/>
          <w:sz w:val="24"/>
          <w:szCs w:val="24"/>
          <w:lang w:val="de-DE"/>
        </w:rPr>
        <w:t xml:space="preserve">Dokumentet duhet të dorëzohen me postë apo drejtpërsëdrejti në institucion, brenda datës </w:t>
      </w:r>
      <w:r w:rsidR="00535EAE">
        <w:rPr>
          <w:rFonts w:ascii="Times New Roman" w:hAnsi="Times New Roman"/>
          <w:b/>
          <w:i/>
          <w:sz w:val="24"/>
          <w:szCs w:val="24"/>
          <w:lang w:val="de-DE"/>
        </w:rPr>
        <w:t xml:space="preserve"> 28/10/2021</w:t>
      </w:r>
      <w:r>
        <w:rPr>
          <w:rFonts w:ascii="Times New Roman" w:hAnsi="Times New Roman"/>
          <w:b/>
          <w:i/>
          <w:sz w:val="24"/>
          <w:szCs w:val="24"/>
          <w:lang w:val="de-DE"/>
        </w:rPr>
        <w:t>, në Institucionin Bashkia Rrogozhinë.</w:t>
      </w:r>
    </w:p>
    <w:p w:rsidR="007C2206" w:rsidRDefault="007C2206" w:rsidP="007C2206">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C2206" w:rsidRDefault="007C2206" w:rsidP="007C2206">
      <w:pPr>
        <w:jc w:val="both"/>
        <w:rPr>
          <w:rFonts w:ascii="Times New Roman" w:hAnsi="Times New Roman"/>
          <w:b/>
          <w:i/>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datën </w:t>
      </w:r>
      <w:r w:rsidR="00535EAE">
        <w:rPr>
          <w:rFonts w:ascii="Times New Roman" w:hAnsi="Times New Roman"/>
          <w:color w:val="FF0000"/>
          <w:sz w:val="24"/>
          <w:szCs w:val="24"/>
          <w:lang w:val="de-DE"/>
        </w:rPr>
        <w:t>05/11/2021</w:t>
      </w:r>
      <w:r>
        <w:rPr>
          <w:rFonts w:ascii="Times New Roman" w:hAnsi="Times New Roman"/>
          <w:i/>
          <w:sz w:val="24"/>
          <w:szCs w:val="24"/>
          <w:lang w:val="de-DE"/>
        </w:rPr>
        <w:t>,</w:t>
      </w:r>
      <w:r>
        <w:rPr>
          <w:rFonts w:ascii="Times New Roman" w:hAnsi="Times New Roman"/>
          <w:sz w:val="24"/>
          <w:szCs w:val="24"/>
          <w:lang w:val="de-DE"/>
        </w:rPr>
        <w:t xml:space="preserve">njësia e menaxhimit të burimeve njerëzore të </w:t>
      </w:r>
      <w:r>
        <w:rPr>
          <w:rFonts w:ascii="Times New Roman" w:hAnsi="Times New Roman"/>
          <w:color w:val="FF0000"/>
          <w:sz w:val="24"/>
          <w:szCs w:val="24"/>
          <w:lang w:val="de-DE"/>
        </w:rPr>
        <w:t xml:space="preserve">Institucionit Bashkia Rrogozhinë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lastRenderedPageBreak/>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7C2206" w:rsidRDefault="007C2206" w:rsidP="007C2206">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2.4</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7C2206" w:rsidRDefault="007C2206" w:rsidP="007C2206">
      <w:pPr>
        <w:jc w:val="both"/>
        <w:rPr>
          <w:rFonts w:ascii="Times New Roman" w:hAnsi="Times New Roman"/>
          <w:sz w:val="24"/>
          <w:szCs w:val="24"/>
        </w:rPr>
      </w:pPr>
    </w:p>
    <w:p w:rsidR="007C2206" w:rsidRDefault="007C2206" w:rsidP="007C2206">
      <w:pPr>
        <w:ind w:right="-81"/>
        <w:jc w:val="both"/>
        <w:rPr>
          <w:rFonts w:ascii="Times New Roman" w:hAnsi="Times New Roman"/>
          <w:sz w:val="24"/>
          <w:szCs w:val="24"/>
        </w:rPr>
      </w:pPr>
      <w:proofErr w:type="spellStart"/>
      <w:r>
        <w:rPr>
          <w:rFonts w:ascii="Times New Roman" w:hAnsi="Times New Roman"/>
          <w:sz w:val="24"/>
          <w:szCs w:val="24"/>
        </w:rPr>
        <w:t>Kandidatët</w:t>
      </w:r>
      <w:proofErr w:type="spellEnd"/>
      <w:r>
        <w:rPr>
          <w:rFonts w:ascii="Times New Roman" w:hAnsi="Times New Roman"/>
          <w:sz w:val="24"/>
          <w:szCs w:val="24"/>
        </w:rPr>
        <w:t xml:space="preserve"> do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vlerësohen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lidhje</w:t>
      </w:r>
      <w:proofErr w:type="spellEnd"/>
      <w:r>
        <w:rPr>
          <w:rFonts w:ascii="Times New Roman" w:hAnsi="Times New Roman"/>
          <w:sz w:val="24"/>
          <w:szCs w:val="24"/>
        </w:rPr>
        <w:t xml:space="preserve"> me:</w:t>
      </w:r>
    </w:p>
    <w:p w:rsidR="00B80A2C" w:rsidRPr="006744AB" w:rsidRDefault="00B80A2C" w:rsidP="00FE0884">
      <w:pPr>
        <w:pStyle w:val="NormalWeb"/>
        <w:numPr>
          <w:ilvl w:val="0"/>
          <w:numId w:val="13"/>
        </w:numPr>
        <w:shd w:val="clear" w:color="auto" w:fill="FFFFFF"/>
        <w:spacing w:before="0" w:beforeAutospacing="0" w:after="0" w:afterAutospacing="0"/>
        <w:textAlignment w:val="baseline"/>
        <w:rPr>
          <w:color w:val="666666"/>
        </w:rPr>
      </w:pPr>
      <w:r>
        <w:t>Njohuritë mbi legjislacionin për organizimin dhe funksionimin e qeverisjes vendore, Ligji 139/2015;</w:t>
      </w:r>
    </w:p>
    <w:p w:rsidR="00B80A2C" w:rsidRPr="006744AB" w:rsidRDefault="00B80A2C" w:rsidP="00FE0884">
      <w:pPr>
        <w:pStyle w:val="NormalWeb"/>
        <w:numPr>
          <w:ilvl w:val="0"/>
          <w:numId w:val="13"/>
        </w:numPr>
        <w:shd w:val="clear" w:color="auto" w:fill="FFFFFF"/>
        <w:spacing w:before="0" w:beforeAutospacing="0" w:after="0" w:afterAutospacing="0"/>
        <w:textAlignment w:val="baseline"/>
        <w:rPr>
          <w:color w:val="666666"/>
        </w:rPr>
      </w:pPr>
      <w:r>
        <w:t xml:space="preserve"> Njohuritë mbi ligjin nr.152/2013 “Për nëpunësin civil” i ndryshuar dhe aktet nënligjore në zbatim të tij; </w:t>
      </w:r>
    </w:p>
    <w:p w:rsidR="00B80A2C" w:rsidRPr="006744AB" w:rsidRDefault="00B80A2C" w:rsidP="00FE0884">
      <w:pPr>
        <w:pStyle w:val="NormalWeb"/>
        <w:numPr>
          <w:ilvl w:val="0"/>
          <w:numId w:val="13"/>
        </w:numPr>
        <w:shd w:val="clear" w:color="auto" w:fill="FFFFFF"/>
        <w:spacing w:before="0" w:beforeAutospacing="0" w:after="0" w:afterAutospacing="0"/>
        <w:textAlignment w:val="baseline"/>
        <w:rPr>
          <w:color w:val="666666"/>
        </w:rPr>
      </w:pPr>
      <w:r>
        <w:t>Njohuritë mbi ligjin nr. 9131, datë 08.09.2003 “Për rregullat e etikës në administratën publike”;</w:t>
      </w:r>
    </w:p>
    <w:p w:rsidR="00B80A2C" w:rsidRPr="006744AB" w:rsidRDefault="00B80A2C" w:rsidP="00FE0884">
      <w:pPr>
        <w:pStyle w:val="NormalWeb"/>
        <w:numPr>
          <w:ilvl w:val="0"/>
          <w:numId w:val="13"/>
        </w:numPr>
        <w:shd w:val="clear" w:color="auto" w:fill="FFFFFF"/>
        <w:spacing w:before="0" w:beforeAutospacing="0" w:after="0" w:afterAutospacing="0"/>
        <w:textAlignment w:val="baseline"/>
        <w:rPr>
          <w:color w:val="666666"/>
        </w:rPr>
      </w:pPr>
      <w:r>
        <w:t xml:space="preserve"> Njohuritë mbi ligjin nr.7961, datë 12.7.1995 “Kodi i Punës i Republikës të Shqipërisë”;</w:t>
      </w:r>
    </w:p>
    <w:p w:rsidR="00B80A2C" w:rsidRPr="006744AB" w:rsidRDefault="00B80A2C" w:rsidP="00FE0884">
      <w:pPr>
        <w:pStyle w:val="NormalWeb"/>
        <w:numPr>
          <w:ilvl w:val="0"/>
          <w:numId w:val="13"/>
        </w:numPr>
        <w:shd w:val="clear" w:color="auto" w:fill="FFFFFF"/>
        <w:spacing w:before="0" w:beforeAutospacing="0" w:after="0" w:afterAutospacing="0"/>
        <w:textAlignment w:val="baseline"/>
        <w:rPr>
          <w:color w:val="666666"/>
        </w:rPr>
      </w:pPr>
      <w:r>
        <w:t xml:space="preserve"> Ligjin Nr. 69/2012 “Për Sistemin Arsimor Parauniversitar në Republikën e Shqipërisë” i ndryshuar</w:t>
      </w:r>
    </w:p>
    <w:p w:rsidR="00B80A2C" w:rsidRPr="00B80A2C" w:rsidRDefault="00B80A2C" w:rsidP="00FE0884">
      <w:pPr>
        <w:pStyle w:val="NormalWeb"/>
        <w:numPr>
          <w:ilvl w:val="0"/>
          <w:numId w:val="13"/>
        </w:numPr>
        <w:shd w:val="clear" w:color="auto" w:fill="FFFFFF"/>
        <w:spacing w:before="0" w:beforeAutospacing="0" w:after="0" w:afterAutospacing="0"/>
        <w:textAlignment w:val="baseline"/>
        <w:rPr>
          <w:color w:val="666666"/>
        </w:rPr>
      </w:pPr>
      <w:r>
        <w:t xml:space="preserve"> Ligjin Nr.10 352, datë 18.11.2010 “Për artin dhe kulturën” </w:t>
      </w:r>
    </w:p>
    <w:p w:rsidR="00B80A2C" w:rsidRPr="006744AB" w:rsidRDefault="00B80A2C" w:rsidP="00FE0884">
      <w:pPr>
        <w:pStyle w:val="NormalWeb"/>
        <w:numPr>
          <w:ilvl w:val="0"/>
          <w:numId w:val="13"/>
        </w:numPr>
        <w:shd w:val="clear" w:color="auto" w:fill="FFFFFF"/>
        <w:spacing w:before="0" w:beforeAutospacing="0" w:after="0" w:afterAutospacing="0"/>
        <w:textAlignment w:val="baseline"/>
        <w:rPr>
          <w:color w:val="666666"/>
        </w:rPr>
      </w:pPr>
      <w:bookmarkStart w:id="0" w:name="_GoBack"/>
      <w:r>
        <w:t xml:space="preserve"> Ligji Nr. 9376, datë 21.4.2005 “Për Sportin” </w:t>
      </w:r>
    </w:p>
    <w:bookmarkEnd w:id="0"/>
    <w:p w:rsidR="007C2206" w:rsidRPr="00784283" w:rsidRDefault="007C2206" w:rsidP="00422F10">
      <w:pPr>
        <w:ind w:right="-81"/>
        <w:jc w:val="both"/>
        <w:rPr>
          <w:rFonts w:ascii="Times New Roman" w:hAnsi="Times New Roman"/>
          <w:i/>
          <w:sz w:val="24"/>
          <w:szCs w:val="24"/>
        </w:rPr>
      </w:pPr>
    </w:p>
    <w:p w:rsidR="007C2206" w:rsidRDefault="007C2206" w:rsidP="007C2206">
      <w:pPr>
        <w:jc w:val="both"/>
        <w:rPr>
          <w:rFonts w:ascii="Times New Roman" w:hAnsi="Times New Roman"/>
          <w:b/>
          <w:sz w:val="24"/>
          <w:szCs w:val="24"/>
        </w:rPr>
      </w:pPr>
      <w:proofErr w:type="spellStart"/>
      <w:r>
        <w:rPr>
          <w:rFonts w:ascii="Times New Roman" w:hAnsi="Times New Roman"/>
          <w:b/>
          <w:sz w:val="24"/>
          <w:szCs w:val="24"/>
        </w:rPr>
        <w:t>Kandidatët</w:t>
      </w:r>
      <w:proofErr w:type="spellEnd"/>
      <w:r>
        <w:rPr>
          <w:rFonts w:ascii="Times New Roman" w:hAnsi="Times New Roman"/>
          <w:b/>
          <w:sz w:val="24"/>
          <w:szCs w:val="24"/>
        </w:rPr>
        <w:t xml:space="preserve"> </w:t>
      </w:r>
      <w:proofErr w:type="spellStart"/>
      <w:r>
        <w:rPr>
          <w:rFonts w:ascii="Times New Roman" w:hAnsi="Times New Roman"/>
          <w:b/>
          <w:sz w:val="24"/>
          <w:szCs w:val="24"/>
        </w:rPr>
        <w:t>gjatë</w:t>
      </w:r>
      <w:proofErr w:type="spellEnd"/>
      <w:r>
        <w:rPr>
          <w:rFonts w:ascii="Times New Roman" w:hAnsi="Times New Roman"/>
          <w:b/>
          <w:sz w:val="24"/>
          <w:szCs w:val="24"/>
        </w:rPr>
        <w:t xml:space="preserve"> </w:t>
      </w:r>
      <w:proofErr w:type="spellStart"/>
      <w:r>
        <w:rPr>
          <w:rFonts w:ascii="Times New Roman" w:hAnsi="Times New Roman"/>
          <w:b/>
          <w:sz w:val="24"/>
          <w:szCs w:val="24"/>
        </w:rPr>
        <w:t>intervistës</w:t>
      </w:r>
      <w:proofErr w:type="spellEnd"/>
      <w:r>
        <w:rPr>
          <w:rFonts w:ascii="Times New Roman" w:hAnsi="Times New Roman"/>
          <w:b/>
          <w:sz w:val="24"/>
          <w:szCs w:val="24"/>
        </w:rPr>
        <w:t xml:space="preserve"> </w:t>
      </w:r>
      <w:proofErr w:type="spellStart"/>
      <w:r>
        <w:rPr>
          <w:rFonts w:ascii="Times New Roman" w:hAnsi="Times New Roman"/>
          <w:b/>
          <w:sz w:val="24"/>
          <w:szCs w:val="24"/>
        </w:rPr>
        <w:t>së</w:t>
      </w:r>
      <w:proofErr w:type="spellEnd"/>
      <w:r>
        <w:rPr>
          <w:rFonts w:ascii="Times New Roman" w:hAnsi="Times New Roman"/>
          <w:b/>
          <w:sz w:val="24"/>
          <w:szCs w:val="24"/>
        </w:rPr>
        <w:t xml:space="preserve"> </w:t>
      </w:r>
      <w:proofErr w:type="spellStart"/>
      <w:r>
        <w:rPr>
          <w:rFonts w:ascii="Times New Roman" w:hAnsi="Times New Roman"/>
          <w:b/>
          <w:sz w:val="24"/>
          <w:szCs w:val="24"/>
        </w:rPr>
        <w:t>strukturuar</w:t>
      </w:r>
      <w:proofErr w:type="spellEnd"/>
      <w:r>
        <w:rPr>
          <w:rFonts w:ascii="Times New Roman" w:hAnsi="Times New Roman"/>
          <w:b/>
          <w:sz w:val="24"/>
          <w:szCs w:val="24"/>
        </w:rPr>
        <w:t xml:space="preserve"> me </w:t>
      </w:r>
      <w:proofErr w:type="spellStart"/>
      <w:r>
        <w:rPr>
          <w:rFonts w:ascii="Times New Roman" w:hAnsi="Times New Roman"/>
          <w:b/>
          <w:sz w:val="24"/>
          <w:szCs w:val="24"/>
        </w:rPr>
        <w:t>gojë</w:t>
      </w:r>
      <w:proofErr w:type="spellEnd"/>
      <w:r>
        <w:rPr>
          <w:rFonts w:ascii="Times New Roman" w:hAnsi="Times New Roman"/>
          <w:b/>
          <w:sz w:val="24"/>
          <w:szCs w:val="24"/>
        </w:rPr>
        <w:t xml:space="preserve"> do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r>
        <w:rPr>
          <w:rFonts w:ascii="Times New Roman" w:hAnsi="Times New Roman"/>
          <w:b/>
          <w:sz w:val="24"/>
          <w:szCs w:val="24"/>
        </w:rPr>
        <w:t>vlerësohen</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lidhje</w:t>
      </w:r>
      <w:proofErr w:type="spellEnd"/>
      <w:r>
        <w:rPr>
          <w:rFonts w:ascii="Times New Roman" w:hAnsi="Times New Roman"/>
          <w:b/>
          <w:sz w:val="24"/>
          <w:szCs w:val="24"/>
        </w:rPr>
        <w:t xml:space="preserve"> me:</w:t>
      </w:r>
    </w:p>
    <w:p w:rsidR="007C2206" w:rsidRDefault="007C2206" w:rsidP="00FE0884">
      <w:pPr>
        <w:pStyle w:val="ListParagraph"/>
        <w:numPr>
          <w:ilvl w:val="0"/>
          <w:numId w:val="9"/>
        </w:numPr>
        <w:jc w:val="both"/>
        <w:rPr>
          <w:rFonts w:ascii="Times New Roman" w:hAnsi="Times New Roman"/>
          <w:sz w:val="24"/>
          <w:szCs w:val="24"/>
        </w:rPr>
      </w:pPr>
      <w:proofErr w:type="spellStart"/>
      <w:r>
        <w:rPr>
          <w:rFonts w:ascii="Times New Roman" w:hAnsi="Times New Roman"/>
          <w:sz w:val="24"/>
          <w:szCs w:val="24"/>
        </w:rPr>
        <w:t>Njohuritë</w:t>
      </w:r>
      <w:proofErr w:type="spellEnd"/>
      <w:r>
        <w:rPr>
          <w:rFonts w:ascii="Times New Roman" w:hAnsi="Times New Roman"/>
          <w:sz w:val="24"/>
          <w:szCs w:val="24"/>
        </w:rPr>
        <w:t xml:space="preserve">, </w:t>
      </w:r>
      <w:proofErr w:type="spellStart"/>
      <w:r>
        <w:rPr>
          <w:rFonts w:ascii="Times New Roman" w:hAnsi="Times New Roman"/>
          <w:sz w:val="24"/>
          <w:szCs w:val="24"/>
        </w:rPr>
        <w:t>aftësitë</w:t>
      </w:r>
      <w:proofErr w:type="spellEnd"/>
      <w:r>
        <w:rPr>
          <w:rFonts w:ascii="Times New Roman" w:hAnsi="Times New Roman"/>
          <w:sz w:val="24"/>
          <w:szCs w:val="24"/>
        </w:rPr>
        <w:t xml:space="preserve">, </w:t>
      </w:r>
      <w:proofErr w:type="spellStart"/>
      <w:r>
        <w:rPr>
          <w:rFonts w:ascii="Times New Roman" w:hAnsi="Times New Roman"/>
          <w:sz w:val="24"/>
          <w:szCs w:val="24"/>
        </w:rPr>
        <w:t>kompetencën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lidhje</w:t>
      </w:r>
      <w:proofErr w:type="spellEnd"/>
      <w:r>
        <w:rPr>
          <w:rFonts w:ascii="Times New Roman" w:hAnsi="Times New Roman"/>
          <w:sz w:val="24"/>
          <w:szCs w:val="24"/>
        </w:rPr>
        <w:t xml:space="preserve"> me </w:t>
      </w:r>
      <w:proofErr w:type="spellStart"/>
      <w:r>
        <w:rPr>
          <w:rFonts w:ascii="Times New Roman" w:hAnsi="Times New Roman"/>
          <w:sz w:val="24"/>
          <w:szCs w:val="24"/>
        </w:rPr>
        <w:t>përshkrimin</w:t>
      </w:r>
      <w:proofErr w:type="spellEnd"/>
      <w:r>
        <w:rPr>
          <w:rFonts w:ascii="Times New Roman" w:hAnsi="Times New Roman"/>
          <w:sz w:val="24"/>
          <w:szCs w:val="24"/>
        </w:rPr>
        <w:t xml:space="preserve"> e </w:t>
      </w:r>
      <w:proofErr w:type="spellStart"/>
      <w:r>
        <w:rPr>
          <w:rFonts w:ascii="Times New Roman" w:hAnsi="Times New Roman"/>
          <w:sz w:val="24"/>
          <w:szCs w:val="24"/>
        </w:rPr>
        <w:t>pozicionit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punës</w:t>
      </w:r>
      <w:proofErr w:type="spellEnd"/>
      <w:r>
        <w:rPr>
          <w:rFonts w:ascii="Times New Roman" w:hAnsi="Times New Roman"/>
          <w:sz w:val="24"/>
          <w:szCs w:val="24"/>
        </w:rPr>
        <w:t>;</w:t>
      </w:r>
    </w:p>
    <w:p w:rsidR="007C2206" w:rsidRDefault="007C2206" w:rsidP="00FE0884">
      <w:pPr>
        <w:pStyle w:val="ListParagraph"/>
        <w:numPr>
          <w:ilvl w:val="0"/>
          <w:numId w:val="9"/>
        </w:numPr>
        <w:jc w:val="both"/>
        <w:rPr>
          <w:rFonts w:ascii="Times New Roman" w:hAnsi="Times New Roman"/>
          <w:sz w:val="24"/>
          <w:szCs w:val="24"/>
        </w:rPr>
      </w:pPr>
      <w:proofErr w:type="spellStart"/>
      <w:r>
        <w:rPr>
          <w:rFonts w:ascii="Times New Roman" w:hAnsi="Times New Roman"/>
          <w:sz w:val="24"/>
          <w:szCs w:val="24"/>
        </w:rPr>
        <w:t>Eksperiencën</w:t>
      </w:r>
      <w:proofErr w:type="spellEnd"/>
      <w:r>
        <w:rPr>
          <w:rFonts w:ascii="Times New Roman" w:hAnsi="Times New Roman"/>
          <w:sz w:val="24"/>
          <w:szCs w:val="24"/>
        </w:rPr>
        <w:t xml:space="preserve"> e </w:t>
      </w:r>
      <w:proofErr w:type="spellStart"/>
      <w:r>
        <w:rPr>
          <w:rFonts w:ascii="Times New Roman" w:hAnsi="Times New Roman"/>
          <w:sz w:val="24"/>
          <w:szCs w:val="24"/>
        </w:rPr>
        <w:t>tyre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mëparshme</w:t>
      </w:r>
      <w:proofErr w:type="spellEnd"/>
      <w:r>
        <w:rPr>
          <w:rFonts w:ascii="Times New Roman" w:hAnsi="Times New Roman"/>
          <w:sz w:val="24"/>
          <w:szCs w:val="24"/>
        </w:rPr>
        <w:t>;</w:t>
      </w:r>
    </w:p>
    <w:p w:rsidR="00DB6118" w:rsidRPr="00CB2BCE" w:rsidRDefault="007C2206" w:rsidP="00FE0884">
      <w:pPr>
        <w:pStyle w:val="ListParagraph"/>
        <w:numPr>
          <w:ilvl w:val="0"/>
          <w:numId w:val="9"/>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DB6118" w:rsidRDefault="00DB6118" w:rsidP="007C2206">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C2206" w:rsidRDefault="007C2206" w:rsidP="007C2206">
      <w:pPr>
        <w:jc w:val="both"/>
        <w:rPr>
          <w:rFonts w:ascii="Times New Roman" w:hAnsi="Times New Roman"/>
          <w:b/>
          <w:sz w:val="24"/>
          <w:szCs w:val="24"/>
          <w:lang w:val="de-DE"/>
        </w:rPr>
      </w:pPr>
    </w:p>
    <w:p w:rsidR="007C2206" w:rsidRDefault="007C2206" w:rsidP="007C2206">
      <w:pPr>
        <w:jc w:val="both"/>
        <w:rPr>
          <w:rFonts w:ascii="Times New Roman" w:hAnsi="Times New Roman"/>
          <w:b/>
          <w:sz w:val="24"/>
          <w:szCs w:val="24"/>
        </w:rPr>
      </w:pPr>
      <w:proofErr w:type="spellStart"/>
      <w:r>
        <w:rPr>
          <w:rFonts w:ascii="Times New Roman" w:hAnsi="Times New Roman"/>
          <w:b/>
          <w:sz w:val="24"/>
          <w:szCs w:val="24"/>
        </w:rPr>
        <w:t>Kandidatët</w:t>
      </w:r>
      <w:proofErr w:type="spellEnd"/>
      <w:r>
        <w:rPr>
          <w:rFonts w:ascii="Times New Roman" w:hAnsi="Times New Roman"/>
          <w:b/>
          <w:sz w:val="24"/>
          <w:szCs w:val="24"/>
        </w:rPr>
        <w:t xml:space="preserve"> do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r>
        <w:rPr>
          <w:rFonts w:ascii="Times New Roman" w:hAnsi="Times New Roman"/>
          <w:b/>
          <w:sz w:val="24"/>
          <w:szCs w:val="24"/>
        </w:rPr>
        <w:t>vlerësohen</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lidhje</w:t>
      </w:r>
      <w:proofErr w:type="spellEnd"/>
      <w:r>
        <w:rPr>
          <w:rFonts w:ascii="Times New Roman" w:hAnsi="Times New Roman"/>
          <w:b/>
          <w:sz w:val="24"/>
          <w:szCs w:val="24"/>
        </w:rPr>
        <w:t xml:space="preserve"> me:</w:t>
      </w:r>
    </w:p>
    <w:p w:rsidR="007C2206" w:rsidRDefault="007C2206" w:rsidP="00FE0884">
      <w:pPr>
        <w:pStyle w:val="ListParagraph"/>
        <w:numPr>
          <w:ilvl w:val="0"/>
          <w:numId w:val="10"/>
        </w:numPr>
        <w:jc w:val="both"/>
        <w:rPr>
          <w:rFonts w:ascii="Times New Roman" w:hAnsi="Times New Roman"/>
          <w:sz w:val="24"/>
          <w:szCs w:val="24"/>
        </w:rPr>
      </w:pPr>
      <w:proofErr w:type="spellStart"/>
      <w:r>
        <w:rPr>
          <w:rFonts w:ascii="Times New Roman" w:hAnsi="Times New Roman"/>
          <w:sz w:val="24"/>
          <w:szCs w:val="24"/>
        </w:rPr>
        <w:t>Vlerësimin</w:t>
      </w:r>
      <w:proofErr w:type="spellEnd"/>
      <w:r>
        <w:rPr>
          <w:rFonts w:ascii="Times New Roman" w:hAnsi="Times New Roman"/>
          <w:sz w:val="24"/>
          <w:szCs w:val="24"/>
        </w:rPr>
        <w:t xml:space="preserve"> me </w:t>
      </w:r>
      <w:proofErr w:type="spellStart"/>
      <w:r>
        <w:rPr>
          <w:rFonts w:ascii="Times New Roman" w:hAnsi="Times New Roman"/>
          <w:sz w:val="24"/>
          <w:szCs w:val="24"/>
        </w:rPr>
        <w:t>shkrim</w:t>
      </w:r>
      <w:proofErr w:type="spellEnd"/>
      <w:r>
        <w:rPr>
          <w:rFonts w:ascii="Times New Roman" w:hAnsi="Times New Roman"/>
          <w:sz w:val="24"/>
          <w:szCs w:val="24"/>
        </w:rPr>
        <w:t xml:space="preserve">, </w:t>
      </w:r>
      <w:proofErr w:type="spellStart"/>
      <w:r>
        <w:rPr>
          <w:rFonts w:ascii="Times New Roman" w:hAnsi="Times New Roman"/>
          <w:sz w:val="24"/>
          <w:szCs w:val="24"/>
        </w:rPr>
        <w:t>deri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40 </w:t>
      </w:r>
      <w:proofErr w:type="spellStart"/>
      <w:r>
        <w:rPr>
          <w:rFonts w:ascii="Times New Roman" w:hAnsi="Times New Roman"/>
          <w:sz w:val="24"/>
          <w:szCs w:val="24"/>
        </w:rPr>
        <w:t>pikë</w:t>
      </w:r>
      <w:proofErr w:type="spellEnd"/>
      <w:r>
        <w:rPr>
          <w:rFonts w:ascii="Times New Roman" w:hAnsi="Times New Roman"/>
          <w:sz w:val="24"/>
          <w:szCs w:val="24"/>
        </w:rPr>
        <w:t>;</w:t>
      </w:r>
    </w:p>
    <w:p w:rsidR="007C2206" w:rsidRDefault="007C2206" w:rsidP="00FE0884">
      <w:pPr>
        <w:pStyle w:val="ListParagraph"/>
        <w:numPr>
          <w:ilvl w:val="0"/>
          <w:numId w:val="10"/>
        </w:numPr>
        <w:jc w:val="both"/>
        <w:rPr>
          <w:rFonts w:ascii="Times New Roman" w:hAnsi="Times New Roman"/>
          <w:sz w:val="24"/>
          <w:szCs w:val="24"/>
        </w:rPr>
      </w:pPr>
      <w:proofErr w:type="spellStart"/>
      <w:r>
        <w:rPr>
          <w:rFonts w:ascii="Times New Roman" w:hAnsi="Times New Roman"/>
          <w:sz w:val="24"/>
          <w:szCs w:val="24"/>
        </w:rPr>
        <w:t>Intervistën</w:t>
      </w:r>
      <w:proofErr w:type="spellEnd"/>
      <w:r>
        <w:rPr>
          <w:rFonts w:ascii="Times New Roman" w:hAnsi="Times New Roman"/>
          <w:sz w:val="24"/>
          <w:szCs w:val="24"/>
        </w:rPr>
        <w:t xml:space="preserve"> e </w:t>
      </w:r>
      <w:proofErr w:type="spellStart"/>
      <w:r>
        <w:rPr>
          <w:rFonts w:ascii="Times New Roman" w:hAnsi="Times New Roman"/>
          <w:sz w:val="24"/>
          <w:szCs w:val="24"/>
        </w:rPr>
        <w:t>strukturuar</w:t>
      </w:r>
      <w:proofErr w:type="spellEnd"/>
      <w:r>
        <w:rPr>
          <w:rFonts w:ascii="Times New Roman" w:hAnsi="Times New Roman"/>
          <w:sz w:val="24"/>
          <w:szCs w:val="24"/>
        </w:rPr>
        <w:t xml:space="preserve"> me </w:t>
      </w:r>
      <w:proofErr w:type="spellStart"/>
      <w:r>
        <w:rPr>
          <w:rFonts w:ascii="Times New Roman" w:hAnsi="Times New Roman"/>
          <w:sz w:val="24"/>
          <w:szCs w:val="24"/>
        </w:rPr>
        <w:t>gojë</w:t>
      </w:r>
      <w:proofErr w:type="spellEnd"/>
      <w:r>
        <w:rPr>
          <w:rFonts w:ascii="Times New Roman" w:hAnsi="Times New Roman"/>
          <w:sz w:val="24"/>
          <w:szCs w:val="24"/>
        </w:rPr>
        <w:t xml:space="preserve"> </w:t>
      </w:r>
      <w:proofErr w:type="spellStart"/>
      <w:r>
        <w:rPr>
          <w:rFonts w:ascii="Times New Roman" w:hAnsi="Times New Roman"/>
          <w:sz w:val="24"/>
          <w:szCs w:val="24"/>
        </w:rPr>
        <w:t>qe</w:t>
      </w:r>
      <w:proofErr w:type="spellEnd"/>
      <w:r>
        <w:rPr>
          <w:rFonts w:ascii="Times New Roman" w:hAnsi="Times New Roman"/>
          <w:sz w:val="24"/>
          <w:szCs w:val="24"/>
        </w:rPr>
        <w:t xml:space="preserve"> </w:t>
      </w:r>
      <w:proofErr w:type="spellStart"/>
      <w:r>
        <w:rPr>
          <w:rFonts w:ascii="Times New Roman" w:hAnsi="Times New Roman"/>
          <w:sz w:val="24"/>
          <w:szCs w:val="24"/>
        </w:rPr>
        <w:t>konsiston</w:t>
      </w:r>
      <w:proofErr w:type="spellEnd"/>
      <w:r>
        <w:rPr>
          <w:rFonts w:ascii="Times New Roman" w:hAnsi="Times New Roman"/>
          <w:sz w:val="24"/>
          <w:szCs w:val="24"/>
        </w:rPr>
        <w:t xml:space="preserve"> ne </w:t>
      </w:r>
      <w:proofErr w:type="spellStart"/>
      <w:r>
        <w:rPr>
          <w:rFonts w:ascii="Times New Roman" w:hAnsi="Times New Roman"/>
          <w:sz w:val="24"/>
          <w:szCs w:val="24"/>
        </w:rPr>
        <w:t>motivimin</w:t>
      </w:r>
      <w:proofErr w:type="spellEnd"/>
      <w:r>
        <w:rPr>
          <w:rFonts w:ascii="Times New Roman" w:hAnsi="Times New Roman"/>
          <w:sz w:val="24"/>
          <w:szCs w:val="24"/>
        </w:rPr>
        <w:t xml:space="preserve">, </w:t>
      </w:r>
      <w:proofErr w:type="spellStart"/>
      <w:r>
        <w:rPr>
          <w:rFonts w:ascii="Times New Roman" w:hAnsi="Times New Roman"/>
          <w:sz w:val="24"/>
          <w:szCs w:val="24"/>
        </w:rPr>
        <w:t>aspiratat</w:t>
      </w:r>
      <w:proofErr w:type="spellEnd"/>
      <w:r>
        <w:rPr>
          <w:rFonts w:ascii="Times New Roman" w:hAnsi="Times New Roman"/>
          <w:sz w:val="24"/>
          <w:szCs w:val="24"/>
        </w:rPr>
        <w:t xml:space="preserve"> </w:t>
      </w:r>
      <w:proofErr w:type="spellStart"/>
      <w:r>
        <w:rPr>
          <w:rFonts w:ascii="Times New Roman" w:hAnsi="Times New Roman"/>
          <w:sz w:val="24"/>
          <w:szCs w:val="24"/>
        </w:rPr>
        <w:t>dhe</w:t>
      </w:r>
      <w:proofErr w:type="spellEnd"/>
      <w:r>
        <w:rPr>
          <w:rFonts w:ascii="Times New Roman" w:hAnsi="Times New Roman"/>
          <w:sz w:val="24"/>
          <w:szCs w:val="24"/>
        </w:rPr>
        <w:t xml:space="preserve"> </w:t>
      </w:r>
      <w:proofErr w:type="spellStart"/>
      <w:r>
        <w:rPr>
          <w:rFonts w:ascii="Times New Roman" w:hAnsi="Times New Roman"/>
          <w:sz w:val="24"/>
          <w:szCs w:val="24"/>
        </w:rPr>
        <w:t>pritshmëritë</w:t>
      </w:r>
      <w:proofErr w:type="spellEnd"/>
      <w:r>
        <w:rPr>
          <w:rFonts w:ascii="Times New Roman" w:hAnsi="Times New Roman"/>
          <w:sz w:val="24"/>
          <w:szCs w:val="24"/>
        </w:rPr>
        <w:t xml:space="preserve"> e </w:t>
      </w:r>
      <w:proofErr w:type="spellStart"/>
      <w:r>
        <w:rPr>
          <w:rFonts w:ascii="Times New Roman" w:hAnsi="Times New Roman"/>
          <w:sz w:val="24"/>
          <w:szCs w:val="24"/>
        </w:rPr>
        <w:t>tyre</w:t>
      </w:r>
      <w:proofErr w:type="spellEnd"/>
      <w:r>
        <w:rPr>
          <w:rFonts w:ascii="Times New Roman" w:hAnsi="Times New Roman"/>
          <w:sz w:val="24"/>
          <w:szCs w:val="24"/>
        </w:rPr>
        <w:t xml:space="preserve">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karrierën</w:t>
      </w:r>
      <w:proofErr w:type="spellEnd"/>
      <w:r>
        <w:rPr>
          <w:rFonts w:ascii="Times New Roman" w:hAnsi="Times New Roman"/>
          <w:sz w:val="24"/>
          <w:szCs w:val="24"/>
        </w:rPr>
        <w:t xml:space="preserve">, </w:t>
      </w:r>
      <w:proofErr w:type="spellStart"/>
      <w:r>
        <w:rPr>
          <w:rFonts w:ascii="Times New Roman" w:hAnsi="Times New Roman"/>
          <w:sz w:val="24"/>
          <w:szCs w:val="24"/>
        </w:rPr>
        <w:t>deri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40 </w:t>
      </w:r>
      <w:proofErr w:type="spellStart"/>
      <w:r>
        <w:rPr>
          <w:rFonts w:ascii="Times New Roman" w:hAnsi="Times New Roman"/>
          <w:sz w:val="24"/>
          <w:szCs w:val="24"/>
        </w:rPr>
        <w:t>pikë</w:t>
      </w:r>
      <w:proofErr w:type="spellEnd"/>
      <w:r>
        <w:rPr>
          <w:rFonts w:ascii="Times New Roman" w:hAnsi="Times New Roman"/>
          <w:sz w:val="24"/>
          <w:szCs w:val="24"/>
        </w:rPr>
        <w:t>;</w:t>
      </w:r>
    </w:p>
    <w:p w:rsidR="007C2206" w:rsidRDefault="007C2206" w:rsidP="00FE0884">
      <w:pPr>
        <w:pStyle w:val="ListParagraph"/>
        <w:numPr>
          <w:ilvl w:val="0"/>
          <w:numId w:val="10"/>
        </w:numPr>
        <w:jc w:val="both"/>
        <w:rPr>
          <w:rFonts w:ascii="Times New Roman" w:hAnsi="Times New Roman"/>
          <w:sz w:val="24"/>
          <w:szCs w:val="24"/>
        </w:rPr>
      </w:pPr>
      <w:proofErr w:type="spellStart"/>
      <w:r>
        <w:rPr>
          <w:rFonts w:ascii="Times New Roman" w:hAnsi="Times New Roman"/>
          <w:sz w:val="24"/>
          <w:szCs w:val="24"/>
        </w:rPr>
        <w:t>Jetëshkrimin</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konsiston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vlerësimin</w:t>
      </w:r>
      <w:proofErr w:type="spellEnd"/>
      <w:r>
        <w:rPr>
          <w:rFonts w:ascii="Times New Roman" w:hAnsi="Times New Roman"/>
          <w:sz w:val="24"/>
          <w:szCs w:val="24"/>
        </w:rPr>
        <w:t xml:space="preserve"> e </w:t>
      </w:r>
      <w:proofErr w:type="spellStart"/>
      <w:r>
        <w:rPr>
          <w:rFonts w:ascii="Times New Roman" w:hAnsi="Times New Roman"/>
          <w:sz w:val="24"/>
          <w:szCs w:val="24"/>
        </w:rPr>
        <w:t>arsimimit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përvojës</w:t>
      </w:r>
      <w:proofErr w:type="spellEnd"/>
      <w:r>
        <w:rPr>
          <w:rFonts w:ascii="Times New Roman" w:hAnsi="Times New Roman"/>
          <w:sz w:val="24"/>
          <w:szCs w:val="24"/>
        </w:rPr>
        <w:t xml:space="preserve"> 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trajnimeve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lidhura</w:t>
      </w:r>
      <w:proofErr w:type="spellEnd"/>
      <w:r>
        <w:rPr>
          <w:rFonts w:ascii="Times New Roman" w:hAnsi="Times New Roman"/>
          <w:sz w:val="24"/>
          <w:szCs w:val="24"/>
        </w:rPr>
        <w:t xml:space="preserve"> me </w:t>
      </w:r>
      <w:proofErr w:type="spellStart"/>
      <w:r>
        <w:rPr>
          <w:rFonts w:ascii="Times New Roman" w:hAnsi="Times New Roman"/>
          <w:sz w:val="24"/>
          <w:szCs w:val="24"/>
        </w:rPr>
        <w:t>fushën</w:t>
      </w:r>
      <w:proofErr w:type="spellEnd"/>
      <w:r>
        <w:rPr>
          <w:rFonts w:ascii="Times New Roman" w:hAnsi="Times New Roman"/>
          <w:sz w:val="24"/>
          <w:szCs w:val="24"/>
        </w:rPr>
        <w:t xml:space="preserve">, </w:t>
      </w:r>
      <w:proofErr w:type="spellStart"/>
      <w:r>
        <w:rPr>
          <w:rFonts w:ascii="Times New Roman" w:hAnsi="Times New Roman"/>
          <w:sz w:val="24"/>
          <w:szCs w:val="24"/>
        </w:rPr>
        <w:t>deri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20 </w:t>
      </w:r>
      <w:proofErr w:type="spellStart"/>
      <w:r>
        <w:rPr>
          <w:rFonts w:ascii="Times New Roman" w:hAnsi="Times New Roman"/>
          <w:sz w:val="24"/>
          <w:szCs w:val="24"/>
        </w:rPr>
        <w:t>pikë</w:t>
      </w:r>
      <w:proofErr w:type="spellEnd"/>
      <w:r>
        <w:rPr>
          <w:rFonts w:ascii="Times New Roman" w:hAnsi="Times New Roman"/>
          <w:sz w:val="24"/>
          <w:szCs w:val="24"/>
        </w:rPr>
        <w:t>.</w:t>
      </w:r>
    </w:p>
    <w:p w:rsidR="007C2206" w:rsidRDefault="007C2206" w:rsidP="007C2206">
      <w:pPr>
        <w:jc w:val="both"/>
        <w:rPr>
          <w:rFonts w:ascii="Times New Roman" w:hAnsi="Times New Roman"/>
          <w:sz w:val="24"/>
          <w:szCs w:val="24"/>
        </w:rPr>
      </w:pPr>
      <w:proofErr w:type="spellStart"/>
      <w:r>
        <w:rPr>
          <w:rFonts w:ascii="Times New Roman" w:hAnsi="Times New Roman"/>
          <w:sz w:val="24"/>
          <w:szCs w:val="24"/>
        </w:rPr>
        <w:lastRenderedPageBreak/>
        <w:t>Më</w:t>
      </w:r>
      <w:proofErr w:type="spellEnd"/>
      <w:r>
        <w:rPr>
          <w:rFonts w:ascii="Times New Roman" w:hAnsi="Times New Roman"/>
          <w:sz w:val="24"/>
          <w:szCs w:val="24"/>
        </w:rPr>
        <w:t xml:space="preserve"> </w:t>
      </w:r>
      <w:proofErr w:type="spellStart"/>
      <w:r>
        <w:rPr>
          <w:rFonts w:ascii="Times New Roman" w:hAnsi="Times New Roman"/>
          <w:sz w:val="24"/>
          <w:szCs w:val="24"/>
        </w:rPr>
        <w:t>shumë</w:t>
      </w:r>
      <w:proofErr w:type="spellEnd"/>
      <w:r>
        <w:rPr>
          <w:rFonts w:ascii="Times New Roman" w:hAnsi="Times New Roman"/>
          <w:sz w:val="24"/>
          <w:szCs w:val="24"/>
        </w:rPr>
        <w:t xml:space="preserve"> </w:t>
      </w:r>
      <w:proofErr w:type="spellStart"/>
      <w:r>
        <w:rPr>
          <w:rFonts w:ascii="Times New Roman" w:hAnsi="Times New Roman"/>
          <w:sz w:val="24"/>
          <w:szCs w:val="24"/>
        </w:rPr>
        <w:t>detaje</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lidhje</w:t>
      </w:r>
      <w:proofErr w:type="spellEnd"/>
      <w:r>
        <w:rPr>
          <w:rFonts w:ascii="Times New Roman" w:hAnsi="Times New Roman"/>
          <w:sz w:val="24"/>
          <w:szCs w:val="24"/>
        </w:rPr>
        <w:t xml:space="preserve"> me </w:t>
      </w:r>
      <w:proofErr w:type="spellStart"/>
      <w:r>
        <w:rPr>
          <w:rFonts w:ascii="Times New Roman" w:hAnsi="Times New Roman"/>
          <w:sz w:val="24"/>
          <w:szCs w:val="24"/>
        </w:rPr>
        <w:t>vlerësimin</w:t>
      </w:r>
      <w:proofErr w:type="spellEnd"/>
      <w:r>
        <w:rPr>
          <w:rFonts w:ascii="Times New Roman" w:hAnsi="Times New Roman"/>
          <w:sz w:val="24"/>
          <w:szCs w:val="24"/>
        </w:rPr>
        <w:t xml:space="preserve"> me </w:t>
      </w:r>
      <w:proofErr w:type="spellStart"/>
      <w:r>
        <w:rPr>
          <w:rFonts w:ascii="Times New Roman" w:hAnsi="Times New Roman"/>
          <w:sz w:val="24"/>
          <w:szCs w:val="24"/>
        </w:rPr>
        <w:t>pikë</w:t>
      </w:r>
      <w:proofErr w:type="spellEnd"/>
      <w:r>
        <w:rPr>
          <w:rFonts w:ascii="Times New Roman" w:hAnsi="Times New Roman"/>
          <w:sz w:val="24"/>
          <w:szCs w:val="24"/>
        </w:rPr>
        <w:t xml:space="preserve">, </w:t>
      </w:r>
      <w:proofErr w:type="spellStart"/>
      <w:r>
        <w:rPr>
          <w:rFonts w:ascii="Times New Roman" w:hAnsi="Times New Roman"/>
          <w:sz w:val="24"/>
          <w:szCs w:val="24"/>
        </w:rPr>
        <w:t>metodologjinë</w:t>
      </w:r>
      <w:proofErr w:type="spellEnd"/>
      <w:r>
        <w:rPr>
          <w:rFonts w:ascii="Times New Roman" w:hAnsi="Times New Roman"/>
          <w:sz w:val="24"/>
          <w:szCs w:val="24"/>
        </w:rPr>
        <w:t xml:space="preserve"> e </w:t>
      </w:r>
      <w:proofErr w:type="spellStart"/>
      <w:r>
        <w:rPr>
          <w:rFonts w:ascii="Times New Roman" w:hAnsi="Times New Roman"/>
          <w:sz w:val="24"/>
          <w:szCs w:val="24"/>
        </w:rPr>
        <w:t>shpërndarjes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pikëve</w:t>
      </w:r>
      <w:proofErr w:type="spellEnd"/>
      <w:r>
        <w:rPr>
          <w:rFonts w:ascii="Times New Roman" w:hAnsi="Times New Roman"/>
          <w:sz w:val="24"/>
          <w:szCs w:val="24"/>
        </w:rPr>
        <w:t xml:space="preserve">, </w:t>
      </w:r>
      <w:proofErr w:type="spellStart"/>
      <w:r>
        <w:rPr>
          <w:rFonts w:ascii="Times New Roman" w:hAnsi="Times New Roman"/>
          <w:sz w:val="24"/>
          <w:szCs w:val="24"/>
        </w:rPr>
        <w:t>mënyrën</w:t>
      </w:r>
      <w:proofErr w:type="spellEnd"/>
      <w:r>
        <w:rPr>
          <w:rFonts w:ascii="Times New Roman" w:hAnsi="Times New Roman"/>
          <w:sz w:val="24"/>
          <w:szCs w:val="24"/>
        </w:rPr>
        <w:t xml:space="preserve"> e </w:t>
      </w:r>
      <w:proofErr w:type="spellStart"/>
      <w:r>
        <w:rPr>
          <w:rFonts w:ascii="Times New Roman" w:hAnsi="Times New Roman"/>
          <w:sz w:val="24"/>
          <w:szCs w:val="24"/>
        </w:rPr>
        <w:t>llogaritjes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rezultatit</w:t>
      </w:r>
      <w:proofErr w:type="spellEnd"/>
      <w:r>
        <w:rPr>
          <w:rFonts w:ascii="Times New Roman" w:hAnsi="Times New Roman"/>
          <w:sz w:val="24"/>
          <w:szCs w:val="24"/>
        </w:rPr>
        <w:t xml:space="preserve"> </w:t>
      </w:r>
      <w:proofErr w:type="spellStart"/>
      <w:r>
        <w:rPr>
          <w:rFonts w:ascii="Times New Roman" w:hAnsi="Times New Roman"/>
          <w:sz w:val="24"/>
          <w:szCs w:val="24"/>
        </w:rPr>
        <w:t>përfundimtar</w:t>
      </w:r>
      <w:proofErr w:type="spellEnd"/>
      <w:r>
        <w:rPr>
          <w:rFonts w:ascii="Times New Roman" w:hAnsi="Times New Roman"/>
          <w:sz w:val="24"/>
          <w:szCs w:val="24"/>
        </w:rPr>
        <w:t xml:space="preserve"> i </w:t>
      </w:r>
      <w:proofErr w:type="spellStart"/>
      <w:r>
        <w:rPr>
          <w:rFonts w:ascii="Times New Roman" w:hAnsi="Times New Roman"/>
          <w:sz w:val="24"/>
          <w:szCs w:val="24"/>
        </w:rPr>
        <w:t>gjeni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Udhëzimin</w:t>
      </w:r>
      <w:proofErr w:type="spellEnd"/>
      <w:r>
        <w:rPr>
          <w:rFonts w:ascii="Times New Roman" w:hAnsi="Times New Roman"/>
          <w:sz w:val="24"/>
          <w:szCs w:val="24"/>
        </w:rPr>
        <w:t xml:space="preserve"> Nr. 2, </w:t>
      </w:r>
      <w:proofErr w:type="spellStart"/>
      <w:r>
        <w:rPr>
          <w:rFonts w:ascii="Times New Roman" w:hAnsi="Times New Roman"/>
          <w:sz w:val="24"/>
          <w:szCs w:val="24"/>
        </w:rPr>
        <w:t>datë</w:t>
      </w:r>
      <w:proofErr w:type="spellEnd"/>
      <w:r>
        <w:rPr>
          <w:rFonts w:ascii="Times New Roman" w:hAnsi="Times New Roman"/>
          <w:sz w:val="24"/>
          <w:szCs w:val="24"/>
        </w:rPr>
        <w:t xml:space="preserve"> 27.03.2015, “</w:t>
      </w:r>
      <w:proofErr w:type="spellStart"/>
      <w:r>
        <w:rPr>
          <w:rFonts w:ascii="Times New Roman" w:hAnsi="Times New Roman"/>
          <w:i/>
          <w:sz w:val="24"/>
          <w:szCs w:val="24"/>
        </w:rPr>
        <w:t>Për</w:t>
      </w:r>
      <w:proofErr w:type="spellEnd"/>
      <w:r>
        <w:rPr>
          <w:rFonts w:ascii="Times New Roman" w:hAnsi="Times New Roman"/>
          <w:i/>
          <w:sz w:val="24"/>
          <w:szCs w:val="24"/>
        </w:rPr>
        <w:t xml:space="preserve"> </w:t>
      </w:r>
      <w:proofErr w:type="spellStart"/>
      <w:r>
        <w:rPr>
          <w:rFonts w:ascii="Times New Roman" w:hAnsi="Times New Roman"/>
          <w:i/>
          <w:sz w:val="24"/>
          <w:szCs w:val="24"/>
        </w:rPr>
        <w:t>procesin</w:t>
      </w:r>
      <w:proofErr w:type="spellEnd"/>
      <w:r>
        <w:rPr>
          <w:rFonts w:ascii="Times New Roman" w:hAnsi="Times New Roman"/>
          <w:i/>
          <w:sz w:val="24"/>
          <w:szCs w:val="24"/>
        </w:rPr>
        <w:t xml:space="preserve"> e </w:t>
      </w:r>
      <w:proofErr w:type="spellStart"/>
      <w:r>
        <w:rPr>
          <w:rFonts w:ascii="Times New Roman" w:hAnsi="Times New Roman"/>
          <w:i/>
          <w:sz w:val="24"/>
          <w:szCs w:val="24"/>
        </w:rPr>
        <w:t>plotësimit</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vendeve</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lira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shërbimin</w:t>
      </w:r>
      <w:proofErr w:type="spellEnd"/>
      <w:r>
        <w:rPr>
          <w:rFonts w:ascii="Times New Roman" w:hAnsi="Times New Roman"/>
          <w:i/>
          <w:sz w:val="24"/>
          <w:szCs w:val="24"/>
        </w:rPr>
        <w:t xml:space="preserve"> civil </w:t>
      </w:r>
      <w:proofErr w:type="spellStart"/>
      <w:r>
        <w:rPr>
          <w:rFonts w:ascii="Times New Roman" w:hAnsi="Times New Roman"/>
          <w:i/>
          <w:sz w:val="24"/>
          <w:szCs w:val="24"/>
        </w:rPr>
        <w:t>nëpërmjet</w:t>
      </w:r>
      <w:proofErr w:type="spellEnd"/>
      <w:r>
        <w:rPr>
          <w:rFonts w:ascii="Times New Roman" w:hAnsi="Times New Roman"/>
          <w:i/>
          <w:sz w:val="24"/>
          <w:szCs w:val="24"/>
        </w:rPr>
        <w:t xml:space="preserve"> procedures </w:t>
      </w:r>
      <w:proofErr w:type="spellStart"/>
      <w:r>
        <w:rPr>
          <w:rFonts w:ascii="Times New Roman" w:hAnsi="Times New Roman"/>
          <w:i/>
          <w:sz w:val="24"/>
          <w:szCs w:val="24"/>
        </w:rPr>
        <w:t>së</w:t>
      </w:r>
      <w:proofErr w:type="spellEnd"/>
      <w:r>
        <w:rPr>
          <w:rFonts w:ascii="Times New Roman" w:hAnsi="Times New Roman"/>
          <w:i/>
          <w:sz w:val="24"/>
          <w:szCs w:val="24"/>
        </w:rPr>
        <w:t xml:space="preserve"> </w:t>
      </w:r>
      <w:proofErr w:type="spellStart"/>
      <w:r>
        <w:rPr>
          <w:rFonts w:ascii="Times New Roman" w:hAnsi="Times New Roman"/>
          <w:i/>
          <w:sz w:val="24"/>
          <w:szCs w:val="24"/>
        </w:rPr>
        <w:t>lëvizjes</w:t>
      </w:r>
      <w:proofErr w:type="spellEnd"/>
      <w:r>
        <w:rPr>
          <w:rFonts w:ascii="Times New Roman" w:hAnsi="Times New Roman"/>
          <w:i/>
          <w:sz w:val="24"/>
          <w:szCs w:val="24"/>
        </w:rPr>
        <w:t xml:space="preserve"> </w:t>
      </w:r>
      <w:proofErr w:type="spellStart"/>
      <w:r>
        <w:rPr>
          <w:rFonts w:ascii="Times New Roman" w:hAnsi="Times New Roman"/>
          <w:i/>
          <w:sz w:val="24"/>
          <w:szCs w:val="24"/>
        </w:rPr>
        <w:t>paralele</w:t>
      </w:r>
      <w:proofErr w:type="spellEnd"/>
      <w:r>
        <w:rPr>
          <w:rFonts w:ascii="Times New Roman" w:hAnsi="Times New Roman"/>
          <w:i/>
          <w:sz w:val="24"/>
          <w:szCs w:val="24"/>
        </w:rPr>
        <w:t xml:space="preserve">, </w:t>
      </w:r>
      <w:proofErr w:type="spellStart"/>
      <w:r>
        <w:rPr>
          <w:rFonts w:ascii="Times New Roman" w:hAnsi="Times New Roman"/>
          <w:i/>
          <w:sz w:val="24"/>
          <w:szCs w:val="24"/>
        </w:rPr>
        <w:t>ngritjes</w:t>
      </w:r>
      <w:proofErr w:type="spellEnd"/>
      <w:r>
        <w:rPr>
          <w:rFonts w:ascii="Times New Roman" w:hAnsi="Times New Roman"/>
          <w:i/>
          <w:sz w:val="24"/>
          <w:szCs w:val="24"/>
        </w:rPr>
        <w:t xml:space="preserve">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detyrë</w:t>
      </w:r>
      <w:proofErr w:type="spellEnd"/>
      <w:r>
        <w:rPr>
          <w:rFonts w:ascii="Times New Roman" w:hAnsi="Times New Roman"/>
          <w:i/>
          <w:sz w:val="24"/>
          <w:szCs w:val="24"/>
        </w:rPr>
        <w:t xml:space="preserve"> </w:t>
      </w:r>
      <w:proofErr w:type="spellStart"/>
      <w:r>
        <w:rPr>
          <w:rFonts w:ascii="Times New Roman" w:hAnsi="Times New Roman"/>
          <w:i/>
          <w:sz w:val="24"/>
          <w:szCs w:val="24"/>
        </w:rPr>
        <w:t>për</w:t>
      </w:r>
      <w:proofErr w:type="spellEnd"/>
      <w:r>
        <w:rPr>
          <w:rFonts w:ascii="Times New Roman" w:hAnsi="Times New Roman"/>
          <w:i/>
          <w:sz w:val="24"/>
          <w:szCs w:val="24"/>
        </w:rPr>
        <w:t xml:space="preserve"> </w:t>
      </w:r>
      <w:proofErr w:type="spellStart"/>
      <w:r>
        <w:rPr>
          <w:rFonts w:ascii="Times New Roman" w:hAnsi="Times New Roman"/>
          <w:i/>
          <w:sz w:val="24"/>
          <w:szCs w:val="24"/>
        </w:rPr>
        <w:t>kategorinë</w:t>
      </w:r>
      <w:proofErr w:type="spellEnd"/>
      <w:r>
        <w:rPr>
          <w:rFonts w:ascii="Times New Roman" w:hAnsi="Times New Roman"/>
          <w:i/>
          <w:sz w:val="24"/>
          <w:szCs w:val="24"/>
        </w:rPr>
        <w:t xml:space="preserve"> e </w:t>
      </w:r>
      <w:proofErr w:type="spellStart"/>
      <w:r>
        <w:rPr>
          <w:rFonts w:ascii="Times New Roman" w:hAnsi="Times New Roman"/>
          <w:i/>
          <w:sz w:val="24"/>
          <w:szCs w:val="24"/>
        </w:rPr>
        <w:t>mesme</w:t>
      </w:r>
      <w:proofErr w:type="spellEnd"/>
      <w:r>
        <w:rPr>
          <w:rFonts w:ascii="Times New Roman" w:hAnsi="Times New Roman"/>
          <w:i/>
          <w:sz w:val="24"/>
          <w:szCs w:val="24"/>
        </w:rPr>
        <w:t xml:space="preserve"> </w:t>
      </w:r>
      <w:proofErr w:type="spellStart"/>
      <w:r>
        <w:rPr>
          <w:rFonts w:ascii="Times New Roman" w:hAnsi="Times New Roman"/>
          <w:i/>
          <w:sz w:val="24"/>
          <w:szCs w:val="24"/>
        </w:rPr>
        <w:t>dhe</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ulët</w:t>
      </w:r>
      <w:proofErr w:type="spellEnd"/>
      <w:r>
        <w:rPr>
          <w:rFonts w:ascii="Times New Roman" w:hAnsi="Times New Roman"/>
          <w:i/>
          <w:sz w:val="24"/>
          <w:szCs w:val="24"/>
        </w:rPr>
        <w:t xml:space="preserve"> </w:t>
      </w:r>
      <w:proofErr w:type="spellStart"/>
      <w:r>
        <w:rPr>
          <w:rFonts w:ascii="Times New Roman" w:hAnsi="Times New Roman"/>
          <w:i/>
          <w:sz w:val="24"/>
          <w:szCs w:val="24"/>
        </w:rPr>
        <w:t>drejtuese</w:t>
      </w:r>
      <w:proofErr w:type="spellEnd"/>
      <w:r>
        <w:rPr>
          <w:rFonts w:ascii="Times New Roman" w:hAnsi="Times New Roman"/>
          <w:i/>
          <w:sz w:val="24"/>
          <w:szCs w:val="24"/>
        </w:rPr>
        <w:t xml:space="preserve"> </w:t>
      </w:r>
      <w:proofErr w:type="spellStart"/>
      <w:r>
        <w:rPr>
          <w:rFonts w:ascii="Times New Roman" w:hAnsi="Times New Roman"/>
          <w:i/>
          <w:sz w:val="24"/>
          <w:szCs w:val="24"/>
        </w:rPr>
        <w:t>dhe</w:t>
      </w:r>
      <w:proofErr w:type="spellEnd"/>
      <w:r>
        <w:rPr>
          <w:rFonts w:ascii="Times New Roman" w:hAnsi="Times New Roman"/>
          <w:i/>
          <w:sz w:val="24"/>
          <w:szCs w:val="24"/>
        </w:rPr>
        <w:t xml:space="preserve"> </w:t>
      </w:r>
      <w:proofErr w:type="spellStart"/>
      <w:r>
        <w:rPr>
          <w:rFonts w:ascii="Times New Roman" w:hAnsi="Times New Roman"/>
          <w:i/>
          <w:sz w:val="24"/>
          <w:szCs w:val="24"/>
        </w:rPr>
        <w:t>pranimin</w:t>
      </w:r>
      <w:proofErr w:type="spellEnd"/>
      <w:r>
        <w:rPr>
          <w:rFonts w:ascii="Times New Roman" w:hAnsi="Times New Roman"/>
          <w:i/>
          <w:sz w:val="24"/>
          <w:szCs w:val="24"/>
        </w:rPr>
        <w:t xml:space="preserve">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shërbimin</w:t>
      </w:r>
      <w:proofErr w:type="spellEnd"/>
      <w:r>
        <w:rPr>
          <w:rFonts w:ascii="Times New Roman" w:hAnsi="Times New Roman"/>
          <w:i/>
          <w:sz w:val="24"/>
          <w:szCs w:val="24"/>
        </w:rPr>
        <w:t xml:space="preserve"> civil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kategorinë</w:t>
      </w:r>
      <w:proofErr w:type="spellEnd"/>
      <w:r>
        <w:rPr>
          <w:rFonts w:ascii="Times New Roman" w:hAnsi="Times New Roman"/>
          <w:i/>
          <w:sz w:val="24"/>
          <w:szCs w:val="24"/>
        </w:rPr>
        <w:t xml:space="preserve"> </w:t>
      </w:r>
      <w:proofErr w:type="spellStart"/>
      <w:r>
        <w:rPr>
          <w:rFonts w:ascii="Times New Roman" w:hAnsi="Times New Roman"/>
          <w:i/>
          <w:sz w:val="24"/>
          <w:szCs w:val="24"/>
        </w:rPr>
        <w:t>ekzekutive</w:t>
      </w:r>
      <w:proofErr w:type="spellEnd"/>
      <w:r>
        <w:rPr>
          <w:rFonts w:ascii="Times New Roman" w:hAnsi="Times New Roman"/>
          <w:i/>
          <w:sz w:val="24"/>
          <w:szCs w:val="24"/>
        </w:rPr>
        <w:t xml:space="preserve"> </w:t>
      </w:r>
      <w:proofErr w:type="spellStart"/>
      <w:r>
        <w:rPr>
          <w:rFonts w:ascii="Times New Roman" w:hAnsi="Times New Roman"/>
          <w:i/>
          <w:sz w:val="24"/>
          <w:szCs w:val="24"/>
        </w:rPr>
        <w:t>nëpërmjet</w:t>
      </w:r>
      <w:proofErr w:type="spellEnd"/>
      <w:r>
        <w:rPr>
          <w:rFonts w:ascii="Times New Roman" w:hAnsi="Times New Roman"/>
          <w:i/>
          <w:sz w:val="24"/>
          <w:szCs w:val="24"/>
        </w:rPr>
        <w:t xml:space="preserve"> </w:t>
      </w:r>
      <w:proofErr w:type="spellStart"/>
      <w:r>
        <w:rPr>
          <w:rFonts w:ascii="Times New Roman" w:hAnsi="Times New Roman"/>
          <w:i/>
          <w:sz w:val="24"/>
          <w:szCs w:val="24"/>
        </w:rPr>
        <w:t>konkurrimit</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hapur</w:t>
      </w:r>
      <w:proofErr w:type="spellEnd"/>
      <w:r>
        <w:rPr>
          <w:rFonts w:ascii="Times New Roman" w:hAnsi="Times New Roman"/>
          <w:sz w:val="24"/>
          <w:szCs w:val="24"/>
        </w:rPr>
        <w:t>”</w:t>
      </w:r>
      <w:r>
        <w:t>,</w:t>
      </w:r>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Departamentit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Administratës</w:t>
      </w:r>
      <w:proofErr w:type="spellEnd"/>
      <w:r>
        <w:rPr>
          <w:rFonts w:ascii="Times New Roman" w:hAnsi="Times New Roman"/>
          <w:sz w:val="24"/>
          <w:szCs w:val="24"/>
        </w:rPr>
        <w:t xml:space="preserve"> </w:t>
      </w:r>
      <w:proofErr w:type="spellStart"/>
      <w:r>
        <w:rPr>
          <w:rFonts w:ascii="Times New Roman" w:hAnsi="Times New Roman"/>
          <w:sz w:val="24"/>
          <w:szCs w:val="24"/>
        </w:rPr>
        <w:t>Publike</w:t>
      </w:r>
      <w:proofErr w:type="spellEnd"/>
      <w:r>
        <w:rPr>
          <w:rFonts w:ascii="Times New Roman" w:hAnsi="Times New Roman"/>
          <w:sz w:val="24"/>
          <w:szCs w:val="24"/>
        </w:rPr>
        <w:t xml:space="preserve"> </w:t>
      </w:r>
      <w:hyperlink r:id="rId12" w:history="1">
        <w:r w:rsidR="003047C3">
          <w:rPr>
            <w:rStyle w:val="Hyperlink"/>
            <w:sz w:val="24"/>
            <w:szCs w:val="24"/>
          </w:rPr>
          <w:t>ëëë</w:t>
        </w:r>
        <w:r w:rsidR="00BF42B8" w:rsidRPr="00B47C26">
          <w:rPr>
            <w:rStyle w:val="Hyperlink"/>
            <w:sz w:val="24"/>
            <w:szCs w:val="24"/>
          </w:rPr>
          <w:t>.dap.gov.al</w:t>
        </w:r>
      </w:hyperlink>
      <w:r>
        <w:rPr>
          <w:rFonts w:ascii="Times New Roman" w:hAnsi="Times New Roman"/>
          <w:sz w:val="24"/>
          <w:szCs w:val="24"/>
        </w:rPr>
        <w:t>.</w:t>
      </w:r>
    </w:p>
    <w:p w:rsidR="007C2206" w:rsidRDefault="00E40B77" w:rsidP="007C2206">
      <w:pPr>
        <w:jc w:val="both"/>
        <w:rPr>
          <w:rFonts w:ascii="Times New Roman" w:hAnsi="Times New Roman"/>
          <w:sz w:val="24"/>
          <w:szCs w:val="24"/>
        </w:rPr>
      </w:pPr>
      <w:hyperlink r:id="rId13" w:history="1">
        <w:r w:rsidR="007C2206">
          <w:rPr>
            <w:rStyle w:val="Hyperlink"/>
            <w:sz w:val="24"/>
            <w:szCs w:val="24"/>
          </w:rPr>
          <w:t>http://dap.gov.al/2014-03-21-12-52-44/udhezime/426-udhezim-nr-2-date-27-03-2015</w:t>
        </w:r>
      </w:hyperlink>
    </w:p>
    <w:p w:rsidR="007C2206" w:rsidRDefault="007C2206" w:rsidP="007C2206">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përfundim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vlerësimit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kandidatëve</w:t>
      </w:r>
      <w:proofErr w:type="spellEnd"/>
      <w:r>
        <w:rPr>
          <w:rFonts w:ascii="Times New Roman" w:hAnsi="Times New Roman"/>
          <w:sz w:val="24"/>
          <w:szCs w:val="24"/>
        </w:rPr>
        <w:t xml:space="preserve">, </w:t>
      </w:r>
      <w:proofErr w:type="spellStart"/>
      <w:r w:rsidRPr="00242CB6">
        <w:rPr>
          <w:rFonts w:ascii="Times New Roman" w:hAnsi="Times New Roman"/>
          <w:color w:val="FF0000"/>
          <w:sz w:val="24"/>
          <w:szCs w:val="24"/>
        </w:rPr>
        <w:t>Institucioni</w:t>
      </w:r>
      <w:proofErr w:type="spellEnd"/>
      <w:r>
        <w:rPr>
          <w:rFonts w:ascii="Times New Roman" w:hAnsi="Times New Roman"/>
          <w:color w:val="FF0000"/>
          <w:sz w:val="24"/>
          <w:szCs w:val="24"/>
        </w:rPr>
        <w:t xml:space="preserve"> </w:t>
      </w:r>
      <w:proofErr w:type="spellStart"/>
      <w:r>
        <w:rPr>
          <w:rFonts w:ascii="Times New Roman" w:hAnsi="Times New Roman"/>
          <w:color w:val="FF0000"/>
          <w:sz w:val="24"/>
          <w:szCs w:val="24"/>
        </w:rPr>
        <w:t>Bashkia</w:t>
      </w:r>
      <w:proofErr w:type="spellEnd"/>
      <w:r>
        <w:rPr>
          <w:rFonts w:ascii="Times New Roman" w:hAnsi="Times New Roman"/>
          <w:color w:val="FF0000"/>
          <w:sz w:val="24"/>
          <w:szCs w:val="24"/>
        </w:rPr>
        <w:t xml:space="preserve"> </w:t>
      </w:r>
      <w:proofErr w:type="spellStart"/>
      <w:r>
        <w:rPr>
          <w:rFonts w:ascii="Times New Roman" w:hAnsi="Times New Roman"/>
          <w:color w:val="FF0000"/>
          <w:sz w:val="24"/>
          <w:szCs w:val="24"/>
        </w:rPr>
        <w:t>Rrogozhinë</w:t>
      </w:r>
      <w:proofErr w:type="spellEnd"/>
      <w:r>
        <w:rPr>
          <w:rFonts w:ascii="Times New Roman" w:hAnsi="Times New Roman"/>
          <w:sz w:val="24"/>
          <w:szCs w:val="24"/>
        </w:rPr>
        <w:t xml:space="preserve"> do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shpallë</w:t>
      </w:r>
      <w:proofErr w:type="spellEnd"/>
      <w:r>
        <w:rPr>
          <w:rFonts w:ascii="Times New Roman" w:hAnsi="Times New Roman"/>
          <w:sz w:val="24"/>
          <w:szCs w:val="24"/>
        </w:rPr>
        <w:t xml:space="preserve"> </w:t>
      </w:r>
      <w:proofErr w:type="spellStart"/>
      <w:r>
        <w:rPr>
          <w:rFonts w:ascii="Times New Roman" w:hAnsi="Times New Roman"/>
          <w:sz w:val="24"/>
          <w:szCs w:val="24"/>
        </w:rPr>
        <w:t>fituesin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portalin</w:t>
      </w:r>
      <w:proofErr w:type="spellEnd"/>
      <w:r>
        <w:rPr>
          <w:rFonts w:ascii="Times New Roman" w:hAnsi="Times New Roman"/>
          <w:sz w:val="24"/>
          <w:szCs w:val="24"/>
        </w:rPr>
        <w:t xml:space="preserve"> “</w:t>
      </w:r>
      <w:proofErr w:type="spellStart"/>
      <w:r>
        <w:rPr>
          <w:rFonts w:ascii="Times New Roman" w:hAnsi="Times New Roman"/>
          <w:sz w:val="24"/>
          <w:szCs w:val="24"/>
        </w:rPr>
        <w:t>Shërbimi</w:t>
      </w:r>
      <w:proofErr w:type="spellEnd"/>
      <w:r>
        <w:rPr>
          <w:rFonts w:ascii="Times New Roman" w:hAnsi="Times New Roman"/>
          <w:sz w:val="24"/>
          <w:szCs w:val="24"/>
        </w:rPr>
        <w:t xml:space="preserve"> </w:t>
      </w:r>
      <w:proofErr w:type="spellStart"/>
      <w:r>
        <w:rPr>
          <w:rFonts w:ascii="Times New Roman" w:hAnsi="Times New Roman"/>
          <w:sz w:val="24"/>
          <w:szCs w:val="24"/>
        </w:rPr>
        <w:t>Kombëtar</w:t>
      </w:r>
      <w:proofErr w:type="spellEnd"/>
      <w:r>
        <w:rPr>
          <w:rFonts w:ascii="Times New Roman" w:hAnsi="Times New Roman"/>
          <w:sz w:val="24"/>
          <w:szCs w:val="24"/>
        </w:rPr>
        <w:t xml:space="preserve"> i </w:t>
      </w:r>
      <w:proofErr w:type="spellStart"/>
      <w:r>
        <w:rPr>
          <w:rFonts w:ascii="Times New Roman" w:hAnsi="Times New Roman"/>
          <w:sz w:val="24"/>
          <w:szCs w:val="24"/>
        </w:rPr>
        <w:t>Punësimit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gjithë</w:t>
      </w:r>
      <w:proofErr w:type="spellEnd"/>
      <w:r>
        <w:rPr>
          <w:rFonts w:ascii="Times New Roman" w:hAnsi="Times New Roman"/>
          <w:sz w:val="24"/>
          <w:szCs w:val="24"/>
        </w:rPr>
        <w:t xml:space="preserve"> </w:t>
      </w:r>
      <w:proofErr w:type="spellStart"/>
      <w:r>
        <w:rPr>
          <w:rFonts w:ascii="Times New Roman" w:hAnsi="Times New Roman"/>
          <w:sz w:val="24"/>
          <w:szCs w:val="24"/>
        </w:rPr>
        <w:t>kandidatët</w:t>
      </w:r>
      <w:proofErr w:type="spellEnd"/>
      <w:r>
        <w:rPr>
          <w:rFonts w:ascii="Times New Roman" w:hAnsi="Times New Roman"/>
          <w:sz w:val="24"/>
          <w:szCs w:val="24"/>
        </w:rPr>
        <w:t xml:space="preserve"> </w:t>
      </w:r>
      <w:proofErr w:type="spellStart"/>
      <w:r>
        <w:rPr>
          <w:rFonts w:ascii="Times New Roman" w:hAnsi="Times New Roman"/>
          <w:sz w:val="24"/>
          <w:szCs w:val="24"/>
        </w:rPr>
        <w:t>pjesëmarrës</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këtë</w:t>
      </w:r>
      <w:proofErr w:type="spellEnd"/>
      <w:r>
        <w:rPr>
          <w:rFonts w:ascii="Times New Roman" w:hAnsi="Times New Roman"/>
          <w:sz w:val="24"/>
          <w:szCs w:val="24"/>
        </w:rPr>
        <w:t xml:space="preserve"> </w:t>
      </w:r>
      <w:proofErr w:type="spellStart"/>
      <w:r>
        <w:rPr>
          <w:rFonts w:ascii="Times New Roman" w:hAnsi="Times New Roman"/>
          <w:sz w:val="24"/>
          <w:szCs w:val="24"/>
        </w:rPr>
        <w:t>procedurë</w:t>
      </w:r>
      <w:proofErr w:type="spellEnd"/>
      <w:r>
        <w:rPr>
          <w:rFonts w:ascii="Times New Roman" w:hAnsi="Times New Roman"/>
          <w:sz w:val="24"/>
          <w:szCs w:val="24"/>
        </w:rPr>
        <w:t xml:space="preserve"> do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njoftohen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mënyrë</w:t>
      </w:r>
      <w:proofErr w:type="spellEnd"/>
      <w:r>
        <w:rPr>
          <w:rFonts w:ascii="Times New Roman" w:hAnsi="Times New Roman"/>
          <w:sz w:val="24"/>
          <w:szCs w:val="24"/>
        </w:rPr>
        <w:t xml:space="preserve"> </w:t>
      </w:r>
      <w:proofErr w:type="spellStart"/>
      <w:r>
        <w:rPr>
          <w:rFonts w:ascii="Times New Roman" w:hAnsi="Times New Roman"/>
          <w:sz w:val="24"/>
          <w:szCs w:val="24"/>
        </w:rPr>
        <w:t>elektronike</w:t>
      </w:r>
      <w:proofErr w:type="spellEnd"/>
      <w:r>
        <w:rPr>
          <w:rFonts w:ascii="Times New Roman" w:hAnsi="Times New Roman"/>
          <w:sz w:val="24"/>
          <w:szCs w:val="24"/>
        </w:rPr>
        <w:t xml:space="preserve">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datën</w:t>
      </w:r>
      <w:proofErr w:type="spellEnd"/>
      <w:r>
        <w:rPr>
          <w:rFonts w:ascii="Times New Roman" w:hAnsi="Times New Roman"/>
          <w:sz w:val="24"/>
          <w:szCs w:val="24"/>
        </w:rPr>
        <w:t xml:space="preserve"> e </w:t>
      </w:r>
      <w:proofErr w:type="spellStart"/>
      <w:r>
        <w:rPr>
          <w:rFonts w:ascii="Times New Roman" w:hAnsi="Times New Roman"/>
          <w:sz w:val="24"/>
          <w:szCs w:val="24"/>
        </w:rPr>
        <w:t>saktë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shpalljes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fituesit</w:t>
      </w:r>
      <w:proofErr w:type="spellEnd"/>
      <w:r>
        <w:rPr>
          <w:rFonts w:ascii="Times New Roman" w:hAnsi="Times New Roman"/>
          <w:sz w:val="24"/>
          <w:szCs w:val="24"/>
        </w:rPr>
        <w:t>.</w:t>
      </w:r>
    </w:p>
    <w:p w:rsidR="005243AA" w:rsidRDefault="005243AA" w:rsidP="007C2206">
      <w:pPr>
        <w:jc w:val="both"/>
        <w:rPr>
          <w:rFonts w:ascii="Times New Roman" w:hAnsi="Times New Roman"/>
          <w:b/>
          <w:sz w:val="24"/>
          <w:szCs w:val="24"/>
        </w:rPr>
      </w:pPr>
    </w:p>
    <w:p w:rsidR="007C2206" w:rsidRPr="003E188E" w:rsidRDefault="007C2206" w:rsidP="007C2206">
      <w:pPr>
        <w:jc w:val="both"/>
        <w:rPr>
          <w:rFonts w:ascii="Times New Roman" w:hAnsi="Times New Roman"/>
          <w:b/>
          <w:sz w:val="24"/>
          <w:szCs w:val="24"/>
        </w:rPr>
      </w:pPr>
      <w:proofErr w:type="gramStart"/>
      <w:r w:rsidRPr="003E188E">
        <w:rPr>
          <w:rFonts w:ascii="Times New Roman" w:hAnsi="Times New Roman"/>
          <w:b/>
          <w:sz w:val="24"/>
          <w:szCs w:val="24"/>
        </w:rPr>
        <w:t xml:space="preserve">U </w:t>
      </w:r>
      <w:proofErr w:type="spellStart"/>
      <w:r w:rsidRPr="003E188E">
        <w:rPr>
          <w:rFonts w:ascii="Times New Roman" w:hAnsi="Times New Roman"/>
          <w:b/>
          <w:sz w:val="24"/>
          <w:szCs w:val="24"/>
        </w:rPr>
        <w:t>shpall</w:t>
      </w:r>
      <w:proofErr w:type="spellEnd"/>
      <w:r w:rsidRPr="003E188E">
        <w:rPr>
          <w:rFonts w:ascii="Times New Roman" w:hAnsi="Times New Roman"/>
          <w:b/>
          <w:sz w:val="24"/>
          <w:szCs w:val="24"/>
        </w:rPr>
        <w:t xml:space="preserve"> sot </w:t>
      </w:r>
      <w:proofErr w:type="spellStart"/>
      <w:r w:rsidRPr="003E188E">
        <w:rPr>
          <w:rFonts w:ascii="Times New Roman" w:hAnsi="Times New Roman"/>
          <w:b/>
          <w:sz w:val="24"/>
          <w:szCs w:val="24"/>
        </w:rPr>
        <w:t>më</w:t>
      </w:r>
      <w:proofErr w:type="spellEnd"/>
      <w:r w:rsidRPr="003E188E">
        <w:rPr>
          <w:rFonts w:ascii="Times New Roman" w:hAnsi="Times New Roman"/>
          <w:b/>
          <w:sz w:val="24"/>
          <w:szCs w:val="24"/>
        </w:rPr>
        <w:t xml:space="preserve"> </w:t>
      </w:r>
      <w:proofErr w:type="spellStart"/>
      <w:r w:rsidRPr="003E188E">
        <w:rPr>
          <w:rFonts w:ascii="Times New Roman" w:hAnsi="Times New Roman"/>
          <w:b/>
          <w:sz w:val="24"/>
          <w:szCs w:val="24"/>
        </w:rPr>
        <w:t>datë</w:t>
      </w:r>
      <w:proofErr w:type="spellEnd"/>
      <w:r w:rsidRPr="003E188E">
        <w:rPr>
          <w:rFonts w:ascii="Times New Roman" w:hAnsi="Times New Roman"/>
          <w:b/>
          <w:sz w:val="24"/>
          <w:szCs w:val="24"/>
        </w:rPr>
        <w:t xml:space="preserve"> </w:t>
      </w:r>
      <w:r w:rsidR="00535EAE">
        <w:rPr>
          <w:rFonts w:ascii="Times New Roman" w:hAnsi="Times New Roman"/>
          <w:b/>
          <w:sz w:val="24"/>
          <w:szCs w:val="24"/>
        </w:rPr>
        <w:t>14/10/2021.</w:t>
      </w:r>
      <w:proofErr w:type="gramEnd"/>
    </w:p>
    <w:p w:rsidR="007C2206" w:rsidRPr="003E188E" w:rsidRDefault="007C2206" w:rsidP="007C2206">
      <w:pPr>
        <w:jc w:val="both"/>
        <w:rPr>
          <w:rFonts w:ascii="Times New Roman" w:hAnsi="Times New Roman"/>
          <w:b/>
          <w:sz w:val="24"/>
          <w:szCs w:val="24"/>
        </w:rPr>
      </w:pPr>
    </w:p>
    <w:p w:rsidR="007C2206" w:rsidRPr="003E188E" w:rsidRDefault="007C2206" w:rsidP="00BF42B8">
      <w:pPr>
        <w:jc w:val="both"/>
        <w:rPr>
          <w:rFonts w:ascii="Times New Roman" w:hAnsi="Times New Roman"/>
          <w:b/>
          <w:sz w:val="24"/>
          <w:szCs w:val="24"/>
        </w:rPr>
      </w:pPr>
    </w:p>
    <w:p w:rsidR="00697A7A" w:rsidRPr="003E188E" w:rsidRDefault="00697A7A" w:rsidP="00B8001D">
      <w:pPr>
        <w:spacing w:after="0"/>
        <w:rPr>
          <w:rFonts w:ascii="Times New Roman" w:hAnsi="Times New Roman" w:cs="Times New Roman"/>
          <w:b/>
          <w:sz w:val="24"/>
        </w:rPr>
      </w:pPr>
    </w:p>
    <w:p w:rsidR="003E188E" w:rsidRDefault="003E188E" w:rsidP="003E188E">
      <w:pPr>
        <w:spacing w:line="360" w:lineRule="auto"/>
        <w:rPr>
          <w:rFonts w:ascii="Times New Roman" w:hAnsi="Times New Roman" w:cs="Times New Roman"/>
          <w:b/>
          <w:sz w:val="24"/>
          <w:szCs w:val="24"/>
        </w:rPr>
      </w:pPr>
    </w:p>
    <w:p w:rsidR="003E188E" w:rsidRDefault="003E188E" w:rsidP="00B8001D">
      <w:pPr>
        <w:spacing w:line="360" w:lineRule="auto"/>
        <w:jc w:val="center"/>
        <w:rPr>
          <w:rFonts w:ascii="Times New Roman" w:hAnsi="Times New Roman" w:cs="Times New Roman"/>
          <w:b/>
          <w:sz w:val="24"/>
          <w:szCs w:val="24"/>
        </w:rPr>
      </w:pPr>
    </w:p>
    <w:p w:rsidR="003E188E" w:rsidRDefault="003E188E" w:rsidP="00B8001D">
      <w:pPr>
        <w:spacing w:line="360" w:lineRule="auto"/>
        <w:jc w:val="center"/>
        <w:rPr>
          <w:rFonts w:ascii="Times New Roman" w:hAnsi="Times New Roman" w:cs="Times New Roman"/>
          <w:b/>
          <w:sz w:val="24"/>
          <w:szCs w:val="24"/>
        </w:rPr>
      </w:pPr>
    </w:p>
    <w:sectPr w:rsidR="003E188E" w:rsidSect="009844B2">
      <w:headerReference w:type="default" r:id="rId14"/>
      <w:footerReference w:type="default" r:id="rId15"/>
      <w:pgSz w:w="12240" w:h="15840"/>
      <w:pgMar w:top="1440" w:right="1440" w:bottom="1440" w:left="1440" w:header="576"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B77" w:rsidRDefault="00E40B77" w:rsidP="002D132C">
      <w:pPr>
        <w:spacing w:after="0" w:line="240" w:lineRule="auto"/>
      </w:pPr>
      <w:r>
        <w:separator/>
      </w:r>
    </w:p>
  </w:endnote>
  <w:endnote w:type="continuationSeparator" w:id="0">
    <w:p w:rsidR="00E40B77" w:rsidRDefault="00E40B77" w:rsidP="002D1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9EB" w:rsidRDefault="007E69EB">
    <w:pPr>
      <w:pStyle w:val="Footer"/>
      <w:pBdr>
        <w:top w:val="thinThickSmallGap" w:sz="24" w:space="1" w:color="622423" w:themeColor="accent2" w:themeShade="7F"/>
      </w:pBdr>
      <w:rPr>
        <w:rFonts w:asciiTheme="majorHAnsi" w:hAnsiTheme="majorHAnsi"/>
      </w:rPr>
    </w:pPr>
  </w:p>
  <w:p w:rsidR="007E69EB" w:rsidRDefault="007E69EB" w:rsidP="007E69EB">
    <w:pPr>
      <w:pStyle w:val="Footer"/>
      <w:pBdr>
        <w:top w:val="thinThickSmallGap" w:sz="24" w:space="1" w:color="622423" w:themeColor="accent2" w:themeShade="7F"/>
      </w:pBdr>
      <w:jc w:val="center"/>
      <w:rPr>
        <w:rFonts w:asciiTheme="majorHAnsi" w:hAnsiTheme="majorHAnsi"/>
      </w:rPr>
    </w:pPr>
    <w:proofErr w:type="spellStart"/>
    <w:r w:rsidRPr="00A56A85">
      <w:rPr>
        <w:rFonts w:ascii="Times New Roman" w:hAnsi="Times New Roman" w:cs="Times New Roman"/>
        <w:b/>
        <w:sz w:val="18"/>
        <w:szCs w:val="18"/>
      </w:rPr>
      <w:t>Adresa</w:t>
    </w:r>
    <w:proofErr w:type="spellEnd"/>
    <w:r w:rsidRPr="00A56A85">
      <w:rPr>
        <w:rFonts w:ascii="Times New Roman" w:hAnsi="Times New Roman" w:cs="Times New Roman"/>
        <w:b/>
        <w:sz w:val="18"/>
        <w:szCs w:val="18"/>
      </w:rPr>
      <w:t xml:space="preserve">: </w:t>
    </w:r>
    <w:proofErr w:type="spellStart"/>
    <w:r>
      <w:rPr>
        <w:rFonts w:ascii="Times New Roman" w:hAnsi="Times New Roman" w:cs="Times New Roman"/>
        <w:sz w:val="18"/>
        <w:szCs w:val="18"/>
      </w:rPr>
      <w:t>Bashkia</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Rrogozhinë</w:t>
    </w:r>
    <w:proofErr w:type="spellEnd"/>
    <w:r w:rsidRPr="00A56A85">
      <w:rPr>
        <w:rFonts w:ascii="Times New Roman" w:hAnsi="Times New Roman" w:cs="Times New Roman"/>
        <w:sz w:val="18"/>
        <w:szCs w:val="18"/>
      </w:rPr>
      <w:t xml:space="preserve">, </w:t>
    </w:r>
    <w:proofErr w:type="spellStart"/>
    <w:r w:rsidRPr="00A56A85">
      <w:rPr>
        <w:rFonts w:ascii="Times New Roman" w:hAnsi="Times New Roman" w:cs="Times New Roman"/>
        <w:sz w:val="18"/>
        <w:szCs w:val="18"/>
      </w:rPr>
      <w:t>Lagja</w:t>
    </w:r>
    <w:proofErr w:type="spellEnd"/>
    <w:r w:rsidRPr="00A56A85">
      <w:rPr>
        <w:rFonts w:ascii="Times New Roman" w:hAnsi="Times New Roman" w:cs="Times New Roman"/>
        <w:sz w:val="18"/>
        <w:szCs w:val="18"/>
      </w:rPr>
      <w:t xml:space="preserve"> Nr. 1, </w:t>
    </w:r>
    <w:proofErr w:type="spellStart"/>
    <w:r w:rsidRPr="00A56A85">
      <w:rPr>
        <w:rFonts w:ascii="Times New Roman" w:hAnsi="Times New Roman" w:cs="Times New Roman"/>
        <w:sz w:val="18"/>
        <w:szCs w:val="18"/>
      </w:rPr>
      <w:t>Rruga</w:t>
    </w:r>
    <w:proofErr w:type="spellEnd"/>
    <w:r w:rsidRPr="00A56A85">
      <w:rPr>
        <w:rFonts w:ascii="Times New Roman" w:hAnsi="Times New Roman" w:cs="Times New Roman"/>
        <w:sz w:val="18"/>
        <w:szCs w:val="18"/>
      </w:rPr>
      <w:t xml:space="preserve"> e </w:t>
    </w:r>
    <w:proofErr w:type="spellStart"/>
    <w:r w:rsidRPr="00A56A85">
      <w:rPr>
        <w:rFonts w:ascii="Times New Roman" w:hAnsi="Times New Roman" w:cs="Times New Roman"/>
        <w:sz w:val="18"/>
        <w:szCs w:val="18"/>
      </w:rPr>
      <w:t>Kavaj</w:t>
    </w:r>
    <w:r>
      <w:rPr>
        <w:rFonts w:ascii="Times New Roman" w:hAnsi="Times New Roman" w:cs="Times New Roman"/>
        <w:sz w:val="18"/>
        <w:szCs w:val="18"/>
      </w:rPr>
      <w:t>ë</w:t>
    </w:r>
    <w:r w:rsidRPr="00A56A85">
      <w:rPr>
        <w:rFonts w:ascii="Times New Roman" w:hAnsi="Times New Roman" w:cs="Times New Roman"/>
        <w:sz w:val="18"/>
        <w:szCs w:val="18"/>
      </w:rPr>
      <w:t>s</w:t>
    </w:r>
    <w:proofErr w:type="spellEnd"/>
    <w:r w:rsidRPr="00A56A85">
      <w:rPr>
        <w:rFonts w:ascii="Times New Roman" w:hAnsi="Times New Roman" w:cs="Times New Roman"/>
        <w:sz w:val="18"/>
        <w:szCs w:val="18"/>
      </w:rPr>
      <w:t xml:space="preserve">, </w:t>
    </w:r>
    <w:proofErr w:type="spellStart"/>
    <w:r w:rsidRPr="00A56A85">
      <w:rPr>
        <w:rFonts w:ascii="Times New Roman" w:hAnsi="Times New Roman" w:cs="Times New Roman"/>
        <w:sz w:val="18"/>
        <w:szCs w:val="18"/>
      </w:rPr>
      <w:t>Blloku</w:t>
    </w:r>
    <w:proofErr w:type="spellEnd"/>
    <w:r w:rsidRPr="00A56A85">
      <w:rPr>
        <w:rFonts w:ascii="Times New Roman" w:hAnsi="Times New Roman" w:cs="Times New Roman"/>
        <w:sz w:val="18"/>
        <w:szCs w:val="18"/>
      </w:rPr>
      <w:t xml:space="preserve"> “12 </w:t>
    </w:r>
    <w:proofErr w:type="spellStart"/>
    <w:r w:rsidRPr="00A56A85">
      <w:rPr>
        <w:rFonts w:ascii="Times New Roman" w:hAnsi="Times New Roman" w:cs="Times New Roman"/>
        <w:sz w:val="18"/>
        <w:szCs w:val="18"/>
      </w:rPr>
      <w:t>Shtatori</w:t>
    </w:r>
    <w:proofErr w:type="spellEnd"/>
    <w:proofErr w:type="gramStart"/>
    <w:r w:rsidRPr="00A56A85">
      <w:rPr>
        <w:rFonts w:ascii="Times New Roman" w:hAnsi="Times New Roman" w:cs="Times New Roman"/>
        <w:sz w:val="18"/>
        <w:szCs w:val="18"/>
      </w:rPr>
      <w:t xml:space="preserve">”  </w:t>
    </w:r>
    <w:r w:rsidR="00A33EAC">
      <w:rPr>
        <w:rFonts w:ascii="Times New Roman" w:hAnsi="Times New Roman" w:cs="Times New Roman"/>
        <w:sz w:val="18"/>
        <w:szCs w:val="18"/>
      </w:rPr>
      <w:t>Email:brrogozhine@gmail.com</w:t>
    </w:r>
    <w:proofErr w:type="gramEnd"/>
  </w:p>
  <w:p w:rsidR="007E69EB" w:rsidRPr="007E69EB" w:rsidRDefault="007E69EB" w:rsidP="007E69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B77" w:rsidRDefault="00E40B77" w:rsidP="002D132C">
      <w:pPr>
        <w:spacing w:after="0" w:line="240" w:lineRule="auto"/>
      </w:pPr>
      <w:r>
        <w:separator/>
      </w:r>
    </w:p>
  </w:footnote>
  <w:footnote w:type="continuationSeparator" w:id="0">
    <w:p w:rsidR="00E40B77" w:rsidRDefault="00E40B77" w:rsidP="002D13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2C" w:rsidRPr="00A33EAC" w:rsidRDefault="00A33EAC" w:rsidP="00B10278">
    <w:pPr>
      <w:pStyle w:val="Header"/>
    </w:pPr>
    <w:r>
      <w:rPr>
        <w:rFonts w:ascii="Arial" w:eastAsiaTheme="majorEastAsia" w:hAnsi="Arial" w:cs="Arial"/>
        <w:b/>
        <w:noProof/>
        <w:sz w:val="18"/>
        <w:szCs w:val="18"/>
      </w:rPr>
      <w:drawing>
        <wp:anchor distT="0" distB="0" distL="114300" distR="114300" simplePos="0" relativeHeight="251661312" behindDoc="0" locked="0" layoutInCell="1" allowOverlap="1">
          <wp:simplePos x="0" y="0"/>
          <wp:positionH relativeFrom="column">
            <wp:posOffset>5876925</wp:posOffset>
          </wp:positionH>
          <wp:positionV relativeFrom="paragraph">
            <wp:posOffset>-156210</wp:posOffset>
          </wp:positionV>
          <wp:extent cx="590550" cy="533400"/>
          <wp:effectExtent l="0" t="0" r="0" b="0"/>
          <wp:wrapSquare wrapText="bothSides"/>
          <wp:docPr id="5" name="Picture 0" descr="Rrogozhinë.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rogozhinë.svg.png"/>
                  <pic:cNvPicPr/>
                </pic:nvPicPr>
                <pic:blipFill>
                  <a:blip r:embed="rId1"/>
                  <a:stretch>
                    <a:fillRect/>
                  </a:stretch>
                </pic:blipFill>
                <pic:spPr>
                  <a:xfrm>
                    <a:off x="0" y="0"/>
                    <a:ext cx="590550" cy="533400"/>
                  </a:xfrm>
                  <a:prstGeom prst="rect">
                    <a:avLst/>
                  </a:prstGeom>
                </pic:spPr>
              </pic:pic>
            </a:graphicData>
          </a:graphic>
        </wp:anchor>
      </w:drawing>
    </w:r>
    <w:r>
      <w:rPr>
        <w:rFonts w:ascii="Times New Roman" w:eastAsiaTheme="majorEastAsia" w:hAnsi="Times New Roman" w:cs="Times New Roman"/>
        <w:b/>
        <w:noProof/>
        <w:sz w:val="28"/>
        <w:szCs w:val="28"/>
      </w:rPr>
      <w:drawing>
        <wp:anchor distT="0" distB="0" distL="114300" distR="114300" simplePos="0" relativeHeight="251659264" behindDoc="0" locked="0" layoutInCell="1" allowOverlap="1">
          <wp:simplePos x="0" y="0"/>
          <wp:positionH relativeFrom="column">
            <wp:posOffset>2638425</wp:posOffset>
          </wp:positionH>
          <wp:positionV relativeFrom="paragraph">
            <wp:posOffset>-260985</wp:posOffset>
          </wp:positionV>
          <wp:extent cx="514350" cy="590550"/>
          <wp:effectExtent l="0" t="0" r="0" b="0"/>
          <wp:wrapSquare wrapText="bothSides"/>
          <wp:docPr id="4" name="Picture 4" descr="Coat_of_arms_of_Alban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at_of_arms_of_Albania.svg.png"/>
                  <pic:cNvPicPr/>
                </pic:nvPicPr>
                <pic:blipFill>
                  <a:blip r:embed="rId2"/>
                  <a:stretch>
                    <a:fillRect/>
                  </a:stretch>
                </pic:blipFill>
                <pic:spPr>
                  <a:xfrm>
                    <a:off x="0" y="0"/>
                    <a:ext cx="514350" cy="590550"/>
                  </a:xfrm>
                  <a:prstGeom prst="rect">
                    <a:avLst/>
                  </a:prstGeom>
                </pic:spPr>
              </pic:pic>
            </a:graphicData>
          </a:graphic>
        </wp:anchor>
      </w:drawing>
    </w:r>
    <w:r>
      <w:rPr>
        <w:u w:val="single"/>
      </w:rPr>
      <w:t xml:space="preserve">____________________________________    </w:t>
    </w:r>
    <w:r w:rsidRPr="00A33EAC">
      <w:rPr>
        <w:u w:val="single"/>
      </w:rPr>
      <w:t>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51365"/>
    <w:multiLevelType w:val="hybridMultilevel"/>
    <w:tmpl w:val="267E1CC6"/>
    <w:lvl w:ilvl="0" w:tplc="40489980">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44965F1"/>
    <w:multiLevelType w:val="hybridMultilevel"/>
    <w:tmpl w:val="31EEF2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478A44B5"/>
    <w:multiLevelType w:val="hybridMultilevel"/>
    <w:tmpl w:val="267E1CC6"/>
    <w:lvl w:ilvl="0" w:tplc="40489980">
      <w:start w:val="1"/>
      <w:numFmt w:val="lowerLetter"/>
      <w:lvlText w:val="%1)"/>
      <w:lvlJc w:val="left"/>
      <w:pPr>
        <w:ind w:left="540" w:hanging="360"/>
      </w:pPr>
      <w:rPr>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53425EFD"/>
    <w:multiLevelType w:val="hybridMultilevel"/>
    <w:tmpl w:val="007AA690"/>
    <w:lvl w:ilvl="0" w:tplc="234A0FA8">
      <w:start w:val="2"/>
      <w:numFmt w:val="bullet"/>
      <w:lvlText w:val="-"/>
      <w:lvlJc w:val="left"/>
      <w:pPr>
        <w:ind w:left="1080" w:hanging="360"/>
      </w:pPr>
      <w:rPr>
        <w:rFonts w:ascii="Times New Roman" w:eastAsia="MS Mincho"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A930206"/>
    <w:multiLevelType w:val="hybridMultilevel"/>
    <w:tmpl w:val="4A6EEAC4"/>
    <w:lvl w:ilvl="0" w:tplc="EADC7DA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nsid w:val="7483266A"/>
    <w:multiLevelType w:val="hybridMultilevel"/>
    <w:tmpl w:val="AAB46C24"/>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0"/>
  </w:num>
  <w:num w:numId="13">
    <w:abstractNumId w:val="7"/>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D132C"/>
    <w:rsid w:val="000022C3"/>
    <w:rsid w:val="00003374"/>
    <w:rsid w:val="0000517E"/>
    <w:rsid w:val="00006B08"/>
    <w:rsid w:val="0001207D"/>
    <w:rsid w:val="0001212B"/>
    <w:rsid w:val="000163E0"/>
    <w:rsid w:val="00016558"/>
    <w:rsid w:val="0001784E"/>
    <w:rsid w:val="00023631"/>
    <w:rsid w:val="00024F61"/>
    <w:rsid w:val="00026D45"/>
    <w:rsid w:val="0003187F"/>
    <w:rsid w:val="00036A0E"/>
    <w:rsid w:val="00041247"/>
    <w:rsid w:val="00042A30"/>
    <w:rsid w:val="00042FEE"/>
    <w:rsid w:val="00046042"/>
    <w:rsid w:val="0005330A"/>
    <w:rsid w:val="000565AC"/>
    <w:rsid w:val="000602BF"/>
    <w:rsid w:val="00063DC5"/>
    <w:rsid w:val="00064838"/>
    <w:rsid w:val="000661D0"/>
    <w:rsid w:val="00066B51"/>
    <w:rsid w:val="00067AFD"/>
    <w:rsid w:val="0007195F"/>
    <w:rsid w:val="00072411"/>
    <w:rsid w:val="000735AA"/>
    <w:rsid w:val="00091571"/>
    <w:rsid w:val="00092D29"/>
    <w:rsid w:val="00094E43"/>
    <w:rsid w:val="00095510"/>
    <w:rsid w:val="00097B37"/>
    <w:rsid w:val="000A3852"/>
    <w:rsid w:val="000A3966"/>
    <w:rsid w:val="000A43BC"/>
    <w:rsid w:val="000A6889"/>
    <w:rsid w:val="000B3998"/>
    <w:rsid w:val="000B7D47"/>
    <w:rsid w:val="000C3DAA"/>
    <w:rsid w:val="000C5BFA"/>
    <w:rsid w:val="000C5DCD"/>
    <w:rsid w:val="000D124C"/>
    <w:rsid w:val="000D2292"/>
    <w:rsid w:val="000D273A"/>
    <w:rsid w:val="000D4E9B"/>
    <w:rsid w:val="000E09AE"/>
    <w:rsid w:val="000E576A"/>
    <w:rsid w:val="000E5DAA"/>
    <w:rsid w:val="000E6585"/>
    <w:rsid w:val="000E742C"/>
    <w:rsid w:val="000F0830"/>
    <w:rsid w:val="000F214D"/>
    <w:rsid w:val="000F300C"/>
    <w:rsid w:val="000F42A8"/>
    <w:rsid w:val="000F51B8"/>
    <w:rsid w:val="000F5F8F"/>
    <w:rsid w:val="000F775C"/>
    <w:rsid w:val="000F7D89"/>
    <w:rsid w:val="00102E54"/>
    <w:rsid w:val="0010376C"/>
    <w:rsid w:val="0010378D"/>
    <w:rsid w:val="001043D6"/>
    <w:rsid w:val="00104B52"/>
    <w:rsid w:val="00104EAD"/>
    <w:rsid w:val="00105095"/>
    <w:rsid w:val="00105A54"/>
    <w:rsid w:val="00106C71"/>
    <w:rsid w:val="00110510"/>
    <w:rsid w:val="00110638"/>
    <w:rsid w:val="00110855"/>
    <w:rsid w:val="001121E1"/>
    <w:rsid w:val="001146A1"/>
    <w:rsid w:val="00120545"/>
    <w:rsid w:val="0012075E"/>
    <w:rsid w:val="00122F5E"/>
    <w:rsid w:val="00123C68"/>
    <w:rsid w:val="0012477F"/>
    <w:rsid w:val="00127E7B"/>
    <w:rsid w:val="001318EC"/>
    <w:rsid w:val="00131D18"/>
    <w:rsid w:val="001320AF"/>
    <w:rsid w:val="00135EAB"/>
    <w:rsid w:val="00136FFE"/>
    <w:rsid w:val="00143EC5"/>
    <w:rsid w:val="00146961"/>
    <w:rsid w:val="00153055"/>
    <w:rsid w:val="0015352E"/>
    <w:rsid w:val="00154C00"/>
    <w:rsid w:val="00160639"/>
    <w:rsid w:val="00166980"/>
    <w:rsid w:val="001747CD"/>
    <w:rsid w:val="00174C36"/>
    <w:rsid w:val="00177A12"/>
    <w:rsid w:val="00177FDD"/>
    <w:rsid w:val="00180201"/>
    <w:rsid w:val="001819A5"/>
    <w:rsid w:val="00182A34"/>
    <w:rsid w:val="00184684"/>
    <w:rsid w:val="00193380"/>
    <w:rsid w:val="001943A3"/>
    <w:rsid w:val="0019714D"/>
    <w:rsid w:val="00197790"/>
    <w:rsid w:val="001A23A2"/>
    <w:rsid w:val="001A2F92"/>
    <w:rsid w:val="001B6997"/>
    <w:rsid w:val="001C2075"/>
    <w:rsid w:val="001C20CF"/>
    <w:rsid w:val="001C4D3C"/>
    <w:rsid w:val="001C5603"/>
    <w:rsid w:val="001C6DDD"/>
    <w:rsid w:val="001D2944"/>
    <w:rsid w:val="001D4A60"/>
    <w:rsid w:val="001D4D10"/>
    <w:rsid w:val="001D50BE"/>
    <w:rsid w:val="001D586A"/>
    <w:rsid w:val="001D675F"/>
    <w:rsid w:val="001D78D0"/>
    <w:rsid w:val="001E1121"/>
    <w:rsid w:val="001E2729"/>
    <w:rsid w:val="001E3F32"/>
    <w:rsid w:val="001E4582"/>
    <w:rsid w:val="001E6697"/>
    <w:rsid w:val="001F03A5"/>
    <w:rsid w:val="001F368D"/>
    <w:rsid w:val="001F5689"/>
    <w:rsid w:val="002050C1"/>
    <w:rsid w:val="002065AB"/>
    <w:rsid w:val="0021011F"/>
    <w:rsid w:val="002111E5"/>
    <w:rsid w:val="0021281E"/>
    <w:rsid w:val="002221ED"/>
    <w:rsid w:val="00225588"/>
    <w:rsid w:val="002267DE"/>
    <w:rsid w:val="00226BEF"/>
    <w:rsid w:val="002309BB"/>
    <w:rsid w:val="002319EC"/>
    <w:rsid w:val="00232791"/>
    <w:rsid w:val="0023696B"/>
    <w:rsid w:val="00243439"/>
    <w:rsid w:val="00243463"/>
    <w:rsid w:val="00244FA9"/>
    <w:rsid w:val="002457E2"/>
    <w:rsid w:val="0025130E"/>
    <w:rsid w:val="00251C86"/>
    <w:rsid w:val="00254B11"/>
    <w:rsid w:val="00254B90"/>
    <w:rsid w:val="00255FB7"/>
    <w:rsid w:val="002630AA"/>
    <w:rsid w:val="002705D1"/>
    <w:rsid w:val="00270D70"/>
    <w:rsid w:val="0027280A"/>
    <w:rsid w:val="00275E79"/>
    <w:rsid w:val="002769F6"/>
    <w:rsid w:val="00280A66"/>
    <w:rsid w:val="00280B71"/>
    <w:rsid w:val="00287188"/>
    <w:rsid w:val="002876E9"/>
    <w:rsid w:val="00295632"/>
    <w:rsid w:val="00296627"/>
    <w:rsid w:val="002A11B3"/>
    <w:rsid w:val="002A1544"/>
    <w:rsid w:val="002A471D"/>
    <w:rsid w:val="002A4E68"/>
    <w:rsid w:val="002B159B"/>
    <w:rsid w:val="002B2135"/>
    <w:rsid w:val="002B4B83"/>
    <w:rsid w:val="002B557E"/>
    <w:rsid w:val="002C460E"/>
    <w:rsid w:val="002C4D29"/>
    <w:rsid w:val="002C6903"/>
    <w:rsid w:val="002C7D1D"/>
    <w:rsid w:val="002D132C"/>
    <w:rsid w:val="002D5008"/>
    <w:rsid w:val="002E01F3"/>
    <w:rsid w:val="002E27B6"/>
    <w:rsid w:val="002E4017"/>
    <w:rsid w:val="002E55CF"/>
    <w:rsid w:val="002E5817"/>
    <w:rsid w:val="002E7327"/>
    <w:rsid w:val="002F2F9C"/>
    <w:rsid w:val="002F5FF3"/>
    <w:rsid w:val="002F7A65"/>
    <w:rsid w:val="00300A8A"/>
    <w:rsid w:val="00301C2E"/>
    <w:rsid w:val="003047C3"/>
    <w:rsid w:val="00313717"/>
    <w:rsid w:val="00327414"/>
    <w:rsid w:val="003275FD"/>
    <w:rsid w:val="0033009E"/>
    <w:rsid w:val="003306A4"/>
    <w:rsid w:val="003313B8"/>
    <w:rsid w:val="00334204"/>
    <w:rsid w:val="00334C5F"/>
    <w:rsid w:val="003357C8"/>
    <w:rsid w:val="00340666"/>
    <w:rsid w:val="00340746"/>
    <w:rsid w:val="00340FFE"/>
    <w:rsid w:val="003439EC"/>
    <w:rsid w:val="00343CC4"/>
    <w:rsid w:val="00351ECF"/>
    <w:rsid w:val="00352D6C"/>
    <w:rsid w:val="003543DC"/>
    <w:rsid w:val="003555B9"/>
    <w:rsid w:val="003616E8"/>
    <w:rsid w:val="00362824"/>
    <w:rsid w:val="00364499"/>
    <w:rsid w:val="00364AEC"/>
    <w:rsid w:val="00366A7B"/>
    <w:rsid w:val="00366C1F"/>
    <w:rsid w:val="00380848"/>
    <w:rsid w:val="00381116"/>
    <w:rsid w:val="00381925"/>
    <w:rsid w:val="003826E9"/>
    <w:rsid w:val="00382AD4"/>
    <w:rsid w:val="00383CD9"/>
    <w:rsid w:val="00384918"/>
    <w:rsid w:val="00384D78"/>
    <w:rsid w:val="00385A08"/>
    <w:rsid w:val="0039030D"/>
    <w:rsid w:val="00395F2E"/>
    <w:rsid w:val="00395FED"/>
    <w:rsid w:val="00396DD2"/>
    <w:rsid w:val="003A0AA5"/>
    <w:rsid w:val="003A4C47"/>
    <w:rsid w:val="003A5543"/>
    <w:rsid w:val="003B073C"/>
    <w:rsid w:val="003B435C"/>
    <w:rsid w:val="003B5492"/>
    <w:rsid w:val="003B5845"/>
    <w:rsid w:val="003C13DC"/>
    <w:rsid w:val="003C1FA8"/>
    <w:rsid w:val="003C23DD"/>
    <w:rsid w:val="003C32DA"/>
    <w:rsid w:val="003D37A9"/>
    <w:rsid w:val="003D39EC"/>
    <w:rsid w:val="003D489F"/>
    <w:rsid w:val="003D5447"/>
    <w:rsid w:val="003D5A32"/>
    <w:rsid w:val="003E188E"/>
    <w:rsid w:val="003E2230"/>
    <w:rsid w:val="003E2967"/>
    <w:rsid w:val="003E2EC9"/>
    <w:rsid w:val="003E31BF"/>
    <w:rsid w:val="003E3E3D"/>
    <w:rsid w:val="003E6976"/>
    <w:rsid w:val="003F1998"/>
    <w:rsid w:val="003F1A56"/>
    <w:rsid w:val="003F2B9B"/>
    <w:rsid w:val="003F62AE"/>
    <w:rsid w:val="00400A93"/>
    <w:rsid w:val="0040268C"/>
    <w:rsid w:val="004031A1"/>
    <w:rsid w:val="00405DB3"/>
    <w:rsid w:val="00411052"/>
    <w:rsid w:val="004114DA"/>
    <w:rsid w:val="0041206F"/>
    <w:rsid w:val="00412D59"/>
    <w:rsid w:val="00413423"/>
    <w:rsid w:val="0041411D"/>
    <w:rsid w:val="00422F10"/>
    <w:rsid w:val="00424C8D"/>
    <w:rsid w:val="00427EAE"/>
    <w:rsid w:val="0043006B"/>
    <w:rsid w:val="004314FE"/>
    <w:rsid w:val="004346E4"/>
    <w:rsid w:val="00435B32"/>
    <w:rsid w:val="004372FB"/>
    <w:rsid w:val="00441526"/>
    <w:rsid w:val="004426E3"/>
    <w:rsid w:val="00447AAF"/>
    <w:rsid w:val="00454B1F"/>
    <w:rsid w:val="00455DC4"/>
    <w:rsid w:val="0046040D"/>
    <w:rsid w:val="004616CA"/>
    <w:rsid w:val="004662DB"/>
    <w:rsid w:val="00467758"/>
    <w:rsid w:val="00471DCD"/>
    <w:rsid w:val="0047280A"/>
    <w:rsid w:val="00472D28"/>
    <w:rsid w:val="004771F8"/>
    <w:rsid w:val="00480E30"/>
    <w:rsid w:val="004816A3"/>
    <w:rsid w:val="00484F12"/>
    <w:rsid w:val="004902C5"/>
    <w:rsid w:val="004906FE"/>
    <w:rsid w:val="00493970"/>
    <w:rsid w:val="00495A6A"/>
    <w:rsid w:val="0049666A"/>
    <w:rsid w:val="004A5ABF"/>
    <w:rsid w:val="004B0504"/>
    <w:rsid w:val="004B060C"/>
    <w:rsid w:val="004B2FEC"/>
    <w:rsid w:val="004B49AA"/>
    <w:rsid w:val="004B7161"/>
    <w:rsid w:val="004C0467"/>
    <w:rsid w:val="004C123D"/>
    <w:rsid w:val="004C39E1"/>
    <w:rsid w:val="004C3C1C"/>
    <w:rsid w:val="004D01E8"/>
    <w:rsid w:val="004D1396"/>
    <w:rsid w:val="004D5E1B"/>
    <w:rsid w:val="004D74F2"/>
    <w:rsid w:val="004D7619"/>
    <w:rsid w:val="004E0358"/>
    <w:rsid w:val="004E1834"/>
    <w:rsid w:val="004E6E23"/>
    <w:rsid w:val="004E75C5"/>
    <w:rsid w:val="004F0CB3"/>
    <w:rsid w:val="004F0DD0"/>
    <w:rsid w:val="004F2053"/>
    <w:rsid w:val="004F2CC6"/>
    <w:rsid w:val="004F2E8D"/>
    <w:rsid w:val="004F339A"/>
    <w:rsid w:val="004F3DF2"/>
    <w:rsid w:val="00503EB9"/>
    <w:rsid w:val="00504484"/>
    <w:rsid w:val="005069EE"/>
    <w:rsid w:val="00510677"/>
    <w:rsid w:val="005129DE"/>
    <w:rsid w:val="00512A1E"/>
    <w:rsid w:val="00514AE2"/>
    <w:rsid w:val="005161AA"/>
    <w:rsid w:val="005243AA"/>
    <w:rsid w:val="00527575"/>
    <w:rsid w:val="00527828"/>
    <w:rsid w:val="0053177F"/>
    <w:rsid w:val="00535EAE"/>
    <w:rsid w:val="0053778A"/>
    <w:rsid w:val="00537D09"/>
    <w:rsid w:val="005417B2"/>
    <w:rsid w:val="0054535E"/>
    <w:rsid w:val="00547927"/>
    <w:rsid w:val="005503E4"/>
    <w:rsid w:val="00550DB3"/>
    <w:rsid w:val="00551453"/>
    <w:rsid w:val="00553C0A"/>
    <w:rsid w:val="00575166"/>
    <w:rsid w:val="00575326"/>
    <w:rsid w:val="00575C85"/>
    <w:rsid w:val="005765B6"/>
    <w:rsid w:val="005814AC"/>
    <w:rsid w:val="00583B79"/>
    <w:rsid w:val="00592439"/>
    <w:rsid w:val="00592A3E"/>
    <w:rsid w:val="00592E3B"/>
    <w:rsid w:val="005964FA"/>
    <w:rsid w:val="005A0417"/>
    <w:rsid w:val="005A05D1"/>
    <w:rsid w:val="005A7379"/>
    <w:rsid w:val="005B5311"/>
    <w:rsid w:val="005B6DE4"/>
    <w:rsid w:val="005B73DF"/>
    <w:rsid w:val="005C0937"/>
    <w:rsid w:val="005D29CA"/>
    <w:rsid w:val="005D3426"/>
    <w:rsid w:val="005D39CF"/>
    <w:rsid w:val="005D6C7A"/>
    <w:rsid w:val="005D7204"/>
    <w:rsid w:val="005D7801"/>
    <w:rsid w:val="005E3A6D"/>
    <w:rsid w:val="005E5465"/>
    <w:rsid w:val="005E5E32"/>
    <w:rsid w:val="005F33B4"/>
    <w:rsid w:val="005F6464"/>
    <w:rsid w:val="005F6B1D"/>
    <w:rsid w:val="00602AF5"/>
    <w:rsid w:val="0061015F"/>
    <w:rsid w:val="00610A22"/>
    <w:rsid w:val="00611755"/>
    <w:rsid w:val="00611A5B"/>
    <w:rsid w:val="006141D3"/>
    <w:rsid w:val="00614DE3"/>
    <w:rsid w:val="0061518A"/>
    <w:rsid w:val="0061614C"/>
    <w:rsid w:val="00617F71"/>
    <w:rsid w:val="00620135"/>
    <w:rsid w:val="00623278"/>
    <w:rsid w:val="00624977"/>
    <w:rsid w:val="00631670"/>
    <w:rsid w:val="0063375D"/>
    <w:rsid w:val="0063452B"/>
    <w:rsid w:val="00637CCA"/>
    <w:rsid w:val="006414A9"/>
    <w:rsid w:val="0064184B"/>
    <w:rsid w:val="00642EAB"/>
    <w:rsid w:val="00643535"/>
    <w:rsid w:val="00645807"/>
    <w:rsid w:val="00647AC7"/>
    <w:rsid w:val="006503E3"/>
    <w:rsid w:val="00651336"/>
    <w:rsid w:val="00653187"/>
    <w:rsid w:val="0065327A"/>
    <w:rsid w:val="00656CE6"/>
    <w:rsid w:val="00657698"/>
    <w:rsid w:val="00660F07"/>
    <w:rsid w:val="00663C02"/>
    <w:rsid w:val="0066424C"/>
    <w:rsid w:val="00664702"/>
    <w:rsid w:val="00664EB0"/>
    <w:rsid w:val="00665158"/>
    <w:rsid w:val="00665A38"/>
    <w:rsid w:val="006662A3"/>
    <w:rsid w:val="00672368"/>
    <w:rsid w:val="006744AB"/>
    <w:rsid w:val="006749BE"/>
    <w:rsid w:val="006750E5"/>
    <w:rsid w:val="00676378"/>
    <w:rsid w:val="00677F90"/>
    <w:rsid w:val="00683ABF"/>
    <w:rsid w:val="006867E9"/>
    <w:rsid w:val="0068683A"/>
    <w:rsid w:val="00686FB0"/>
    <w:rsid w:val="00692D2D"/>
    <w:rsid w:val="006958E5"/>
    <w:rsid w:val="006963EE"/>
    <w:rsid w:val="006975A6"/>
    <w:rsid w:val="00697A7A"/>
    <w:rsid w:val="006A093E"/>
    <w:rsid w:val="006A3FF4"/>
    <w:rsid w:val="006A6702"/>
    <w:rsid w:val="006A6D88"/>
    <w:rsid w:val="006B16E4"/>
    <w:rsid w:val="006B17A6"/>
    <w:rsid w:val="006B403E"/>
    <w:rsid w:val="006C0C7E"/>
    <w:rsid w:val="006C2A00"/>
    <w:rsid w:val="006C465A"/>
    <w:rsid w:val="006D123A"/>
    <w:rsid w:val="006D24AF"/>
    <w:rsid w:val="006D2773"/>
    <w:rsid w:val="006D3B50"/>
    <w:rsid w:val="006D5CBE"/>
    <w:rsid w:val="006D66D0"/>
    <w:rsid w:val="006E1779"/>
    <w:rsid w:val="006E2280"/>
    <w:rsid w:val="006E34E9"/>
    <w:rsid w:val="006E6213"/>
    <w:rsid w:val="006F22BA"/>
    <w:rsid w:val="006F2608"/>
    <w:rsid w:val="006F4CB3"/>
    <w:rsid w:val="006F59B0"/>
    <w:rsid w:val="00701CCC"/>
    <w:rsid w:val="00703712"/>
    <w:rsid w:val="00706810"/>
    <w:rsid w:val="0070798B"/>
    <w:rsid w:val="007101AC"/>
    <w:rsid w:val="00710799"/>
    <w:rsid w:val="007132C2"/>
    <w:rsid w:val="00720DE6"/>
    <w:rsid w:val="007256FB"/>
    <w:rsid w:val="00730D05"/>
    <w:rsid w:val="007318E4"/>
    <w:rsid w:val="007375B6"/>
    <w:rsid w:val="007407EA"/>
    <w:rsid w:val="00741C72"/>
    <w:rsid w:val="00745205"/>
    <w:rsid w:val="00747062"/>
    <w:rsid w:val="00747FC2"/>
    <w:rsid w:val="00753096"/>
    <w:rsid w:val="00767FAF"/>
    <w:rsid w:val="00775C5E"/>
    <w:rsid w:val="00777086"/>
    <w:rsid w:val="00781D7A"/>
    <w:rsid w:val="00784283"/>
    <w:rsid w:val="007844E3"/>
    <w:rsid w:val="00785CFB"/>
    <w:rsid w:val="00786E65"/>
    <w:rsid w:val="00787440"/>
    <w:rsid w:val="00792031"/>
    <w:rsid w:val="0079358E"/>
    <w:rsid w:val="0079411F"/>
    <w:rsid w:val="00796B41"/>
    <w:rsid w:val="00796D0D"/>
    <w:rsid w:val="007A32C6"/>
    <w:rsid w:val="007A374E"/>
    <w:rsid w:val="007A48D5"/>
    <w:rsid w:val="007A6931"/>
    <w:rsid w:val="007B08E4"/>
    <w:rsid w:val="007B0998"/>
    <w:rsid w:val="007B16EE"/>
    <w:rsid w:val="007B2560"/>
    <w:rsid w:val="007B266C"/>
    <w:rsid w:val="007B4657"/>
    <w:rsid w:val="007C1805"/>
    <w:rsid w:val="007C2206"/>
    <w:rsid w:val="007C4548"/>
    <w:rsid w:val="007C5A0A"/>
    <w:rsid w:val="007D0F85"/>
    <w:rsid w:val="007D10DC"/>
    <w:rsid w:val="007D2F38"/>
    <w:rsid w:val="007D5695"/>
    <w:rsid w:val="007E30DB"/>
    <w:rsid w:val="007E43AA"/>
    <w:rsid w:val="007E69EB"/>
    <w:rsid w:val="007F3DD8"/>
    <w:rsid w:val="007F6622"/>
    <w:rsid w:val="007F7D76"/>
    <w:rsid w:val="008000F5"/>
    <w:rsid w:val="008036EA"/>
    <w:rsid w:val="0080736A"/>
    <w:rsid w:val="00807A95"/>
    <w:rsid w:val="0081184D"/>
    <w:rsid w:val="00813F38"/>
    <w:rsid w:val="0081536A"/>
    <w:rsid w:val="00815488"/>
    <w:rsid w:val="00817BE0"/>
    <w:rsid w:val="00821102"/>
    <w:rsid w:val="00822DF0"/>
    <w:rsid w:val="00824090"/>
    <w:rsid w:val="008247D4"/>
    <w:rsid w:val="00826A47"/>
    <w:rsid w:val="00833FEC"/>
    <w:rsid w:val="00834F27"/>
    <w:rsid w:val="0083622D"/>
    <w:rsid w:val="00837979"/>
    <w:rsid w:val="008407A6"/>
    <w:rsid w:val="008413AC"/>
    <w:rsid w:val="00842D93"/>
    <w:rsid w:val="00847592"/>
    <w:rsid w:val="00851EE0"/>
    <w:rsid w:val="0085290F"/>
    <w:rsid w:val="00853E49"/>
    <w:rsid w:val="00855FA5"/>
    <w:rsid w:val="0085737E"/>
    <w:rsid w:val="00857455"/>
    <w:rsid w:val="00857586"/>
    <w:rsid w:val="00857AE1"/>
    <w:rsid w:val="00862320"/>
    <w:rsid w:val="00862AB9"/>
    <w:rsid w:val="0086358C"/>
    <w:rsid w:val="00863E22"/>
    <w:rsid w:val="00864C40"/>
    <w:rsid w:val="00867F55"/>
    <w:rsid w:val="00872CAD"/>
    <w:rsid w:val="0087598F"/>
    <w:rsid w:val="0087643D"/>
    <w:rsid w:val="00884AEE"/>
    <w:rsid w:val="008858BE"/>
    <w:rsid w:val="00885AB3"/>
    <w:rsid w:val="0089096C"/>
    <w:rsid w:val="008911D9"/>
    <w:rsid w:val="00891D15"/>
    <w:rsid w:val="00893575"/>
    <w:rsid w:val="00897E4E"/>
    <w:rsid w:val="008A7140"/>
    <w:rsid w:val="008A766E"/>
    <w:rsid w:val="008B0933"/>
    <w:rsid w:val="008B5914"/>
    <w:rsid w:val="008B70DD"/>
    <w:rsid w:val="008C03A4"/>
    <w:rsid w:val="008C4AFC"/>
    <w:rsid w:val="008C6D37"/>
    <w:rsid w:val="008D1FDB"/>
    <w:rsid w:val="008D6D09"/>
    <w:rsid w:val="008D761C"/>
    <w:rsid w:val="008E37B5"/>
    <w:rsid w:val="008E3B7E"/>
    <w:rsid w:val="008E43BB"/>
    <w:rsid w:val="008E4A3D"/>
    <w:rsid w:val="008E54BF"/>
    <w:rsid w:val="008E6624"/>
    <w:rsid w:val="008E66DB"/>
    <w:rsid w:val="008E6E63"/>
    <w:rsid w:val="008E71B8"/>
    <w:rsid w:val="008E7D8B"/>
    <w:rsid w:val="008F1146"/>
    <w:rsid w:val="008F2858"/>
    <w:rsid w:val="008F5140"/>
    <w:rsid w:val="00900F43"/>
    <w:rsid w:val="00904BA2"/>
    <w:rsid w:val="00905EA0"/>
    <w:rsid w:val="009072EF"/>
    <w:rsid w:val="009219EF"/>
    <w:rsid w:val="0092361B"/>
    <w:rsid w:val="00934CDD"/>
    <w:rsid w:val="00937A4F"/>
    <w:rsid w:val="00940195"/>
    <w:rsid w:val="00945927"/>
    <w:rsid w:val="0094618C"/>
    <w:rsid w:val="00946274"/>
    <w:rsid w:val="00951547"/>
    <w:rsid w:val="00954D3A"/>
    <w:rsid w:val="009562B2"/>
    <w:rsid w:val="00956536"/>
    <w:rsid w:val="009623BD"/>
    <w:rsid w:val="009626C2"/>
    <w:rsid w:val="009638E6"/>
    <w:rsid w:val="00965D93"/>
    <w:rsid w:val="00971518"/>
    <w:rsid w:val="00975C44"/>
    <w:rsid w:val="009763F4"/>
    <w:rsid w:val="00977109"/>
    <w:rsid w:val="00980E9E"/>
    <w:rsid w:val="00980FCB"/>
    <w:rsid w:val="009844B2"/>
    <w:rsid w:val="009876BB"/>
    <w:rsid w:val="0099083A"/>
    <w:rsid w:val="00990DB8"/>
    <w:rsid w:val="00990F39"/>
    <w:rsid w:val="00991A0C"/>
    <w:rsid w:val="0099610A"/>
    <w:rsid w:val="009A3F18"/>
    <w:rsid w:val="009A4A41"/>
    <w:rsid w:val="009A7E8A"/>
    <w:rsid w:val="009B02F6"/>
    <w:rsid w:val="009B0328"/>
    <w:rsid w:val="009B4020"/>
    <w:rsid w:val="009B530C"/>
    <w:rsid w:val="009B6DAA"/>
    <w:rsid w:val="009C0483"/>
    <w:rsid w:val="009C4BBE"/>
    <w:rsid w:val="009C6D26"/>
    <w:rsid w:val="009D04B0"/>
    <w:rsid w:val="009D1C44"/>
    <w:rsid w:val="009D23A7"/>
    <w:rsid w:val="009D3DB7"/>
    <w:rsid w:val="009D63A5"/>
    <w:rsid w:val="009D67DA"/>
    <w:rsid w:val="009E06DE"/>
    <w:rsid w:val="009E15CE"/>
    <w:rsid w:val="009E209C"/>
    <w:rsid w:val="009E7256"/>
    <w:rsid w:val="009F01EA"/>
    <w:rsid w:val="009F05EA"/>
    <w:rsid w:val="009F156C"/>
    <w:rsid w:val="009F1E65"/>
    <w:rsid w:val="009F1E92"/>
    <w:rsid w:val="009F6404"/>
    <w:rsid w:val="009F7208"/>
    <w:rsid w:val="00A00A10"/>
    <w:rsid w:val="00A05E7D"/>
    <w:rsid w:val="00A06CBD"/>
    <w:rsid w:val="00A11048"/>
    <w:rsid w:val="00A12025"/>
    <w:rsid w:val="00A139A9"/>
    <w:rsid w:val="00A17489"/>
    <w:rsid w:val="00A20153"/>
    <w:rsid w:val="00A210A4"/>
    <w:rsid w:val="00A22DE7"/>
    <w:rsid w:val="00A23599"/>
    <w:rsid w:val="00A237D3"/>
    <w:rsid w:val="00A32E3D"/>
    <w:rsid w:val="00A32E9F"/>
    <w:rsid w:val="00A33EAC"/>
    <w:rsid w:val="00A3461A"/>
    <w:rsid w:val="00A50BB2"/>
    <w:rsid w:val="00A51A34"/>
    <w:rsid w:val="00A52D13"/>
    <w:rsid w:val="00A5665D"/>
    <w:rsid w:val="00A56A85"/>
    <w:rsid w:val="00A5768C"/>
    <w:rsid w:val="00A579E0"/>
    <w:rsid w:val="00A57BDD"/>
    <w:rsid w:val="00A60C3B"/>
    <w:rsid w:val="00A6540D"/>
    <w:rsid w:val="00A67989"/>
    <w:rsid w:val="00A704E2"/>
    <w:rsid w:val="00A71DF5"/>
    <w:rsid w:val="00A73553"/>
    <w:rsid w:val="00A73E91"/>
    <w:rsid w:val="00A74197"/>
    <w:rsid w:val="00A74F74"/>
    <w:rsid w:val="00A75F6F"/>
    <w:rsid w:val="00A8053E"/>
    <w:rsid w:val="00A82BE9"/>
    <w:rsid w:val="00A83ED3"/>
    <w:rsid w:val="00A900D5"/>
    <w:rsid w:val="00A94106"/>
    <w:rsid w:val="00A95C52"/>
    <w:rsid w:val="00AA441F"/>
    <w:rsid w:val="00AB1CC2"/>
    <w:rsid w:val="00AB3EEA"/>
    <w:rsid w:val="00AB4B1A"/>
    <w:rsid w:val="00AB4F5D"/>
    <w:rsid w:val="00AB5E12"/>
    <w:rsid w:val="00AB6AA2"/>
    <w:rsid w:val="00AB7389"/>
    <w:rsid w:val="00AB7FE4"/>
    <w:rsid w:val="00AC1531"/>
    <w:rsid w:val="00AC1C1C"/>
    <w:rsid w:val="00AC45BA"/>
    <w:rsid w:val="00AC6529"/>
    <w:rsid w:val="00AD4197"/>
    <w:rsid w:val="00AD4930"/>
    <w:rsid w:val="00AE0523"/>
    <w:rsid w:val="00AE0EB8"/>
    <w:rsid w:val="00AE1866"/>
    <w:rsid w:val="00AE34D3"/>
    <w:rsid w:val="00AE370E"/>
    <w:rsid w:val="00AF221E"/>
    <w:rsid w:val="00AF2E3E"/>
    <w:rsid w:val="00AF4D70"/>
    <w:rsid w:val="00B01B61"/>
    <w:rsid w:val="00B02068"/>
    <w:rsid w:val="00B05C2F"/>
    <w:rsid w:val="00B070E7"/>
    <w:rsid w:val="00B10278"/>
    <w:rsid w:val="00B10C1D"/>
    <w:rsid w:val="00B114E3"/>
    <w:rsid w:val="00B12805"/>
    <w:rsid w:val="00B21FB9"/>
    <w:rsid w:val="00B22F5D"/>
    <w:rsid w:val="00B23137"/>
    <w:rsid w:val="00B2397D"/>
    <w:rsid w:val="00B23CA8"/>
    <w:rsid w:val="00B24560"/>
    <w:rsid w:val="00B247A7"/>
    <w:rsid w:val="00B319EA"/>
    <w:rsid w:val="00B33AB6"/>
    <w:rsid w:val="00B34564"/>
    <w:rsid w:val="00B371E8"/>
    <w:rsid w:val="00B43943"/>
    <w:rsid w:val="00B45B99"/>
    <w:rsid w:val="00B45FA1"/>
    <w:rsid w:val="00B47305"/>
    <w:rsid w:val="00B50345"/>
    <w:rsid w:val="00B50672"/>
    <w:rsid w:val="00B53208"/>
    <w:rsid w:val="00B5361D"/>
    <w:rsid w:val="00B5477B"/>
    <w:rsid w:val="00B54A06"/>
    <w:rsid w:val="00B552FE"/>
    <w:rsid w:val="00B65FA1"/>
    <w:rsid w:val="00B6731F"/>
    <w:rsid w:val="00B70312"/>
    <w:rsid w:val="00B8001D"/>
    <w:rsid w:val="00B80A2C"/>
    <w:rsid w:val="00B837D8"/>
    <w:rsid w:val="00B8426D"/>
    <w:rsid w:val="00B869E3"/>
    <w:rsid w:val="00B875E2"/>
    <w:rsid w:val="00B935CD"/>
    <w:rsid w:val="00B94BED"/>
    <w:rsid w:val="00BA23C2"/>
    <w:rsid w:val="00BA566C"/>
    <w:rsid w:val="00BA794C"/>
    <w:rsid w:val="00BB075B"/>
    <w:rsid w:val="00BB2A8F"/>
    <w:rsid w:val="00BB2CA5"/>
    <w:rsid w:val="00BB71FF"/>
    <w:rsid w:val="00BC5208"/>
    <w:rsid w:val="00BC6E78"/>
    <w:rsid w:val="00BD1C69"/>
    <w:rsid w:val="00BD2179"/>
    <w:rsid w:val="00BD337C"/>
    <w:rsid w:val="00BD3776"/>
    <w:rsid w:val="00BD56FC"/>
    <w:rsid w:val="00BD6BA5"/>
    <w:rsid w:val="00BE0EBE"/>
    <w:rsid w:val="00BE153E"/>
    <w:rsid w:val="00BE1A59"/>
    <w:rsid w:val="00BE21FE"/>
    <w:rsid w:val="00BE27A6"/>
    <w:rsid w:val="00BF009B"/>
    <w:rsid w:val="00BF236C"/>
    <w:rsid w:val="00BF42B8"/>
    <w:rsid w:val="00BF5337"/>
    <w:rsid w:val="00BF56F5"/>
    <w:rsid w:val="00BF6F96"/>
    <w:rsid w:val="00C06BA0"/>
    <w:rsid w:val="00C078BA"/>
    <w:rsid w:val="00C1202D"/>
    <w:rsid w:val="00C13113"/>
    <w:rsid w:val="00C13729"/>
    <w:rsid w:val="00C1782A"/>
    <w:rsid w:val="00C22E73"/>
    <w:rsid w:val="00C24294"/>
    <w:rsid w:val="00C3138B"/>
    <w:rsid w:val="00C318C9"/>
    <w:rsid w:val="00C34717"/>
    <w:rsid w:val="00C34BF9"/>
    <w:rsid w:val="00C36E87"/>
    <w:rsid w:val="00C3757B"/>
    <w:rsid w:val="00C377C9"/>
    <w:rsid w:val="00C4559F"/>
    <w:rsid w:val="00C46804"/>
    <w:rsid w:val="00C47F31"/>
    <w:rsid w:val="00C52669"/>
    <w:rsid w:val="00C53F08"/>
    <w:rsid w:val="00C5403F"/>
    <w:rsid w:val="00C5783F"/>
    <w:rsid w:val="00C6153D"/>
    <w:rsid w:val="00C63D3A"/>
    <w:rsid w:val="00C67843"/>
    <w:rsid w:val="00C71F75"/>
    <w:rsid w:val="00C73EE2"/>
    <w:rsid w:val="00C74740"/>
    <w:rsid w:val="00C841EA"/>
    <w:rsid w:val="00C876A7"/>
    <w:rsid w:val="00C934F0"/>
    <w:rsid w:val="00C93F39"/>
    <w:rsid w:val="00C973A4"/>
    <w:rsid w:val="00CA0665"/>
    <w:rsid w:val="00CA3326"/>
    <w:rsid w:val="00CA6409"/>
    <w:rsid w:val="00CA722A"/>
    <w:rsid w:val="00CB2BCE"/>
    <w:rsid w:val="00CB376E"/>
    <w:rsid w:val="00CC0311"/>
    <w:rsid w:val="00CC1DCC"/>
    <w:rsid w:val="00CC3721"/>
    <w:rsid w:val="00CC7E69"/>
    <w:rsid w:val="00CD1CAA"/>
    <w:rsid w:val="00CD613D"/>
    <w:rsid w:val="00CD6BB7"/>
    <w:rsid w:val="00CE02D5"/>
    <w:rsid w:val="00CE4597"/>
    <w:rsid w:val="00CE795E"/>
    <w:rsid w:val="00CF29C7"/>
    <w:rsid w:val="00CF3070"/>
    <w:rsid w:val="00CF4DE8"/>
    <w:rsid w:val="00CF5D5C"/>
    <w:rsid w:val="00CF65FA"/>
    <w:rsid w:val="00CF7087"/>
    <w:rsid w:val="00D00D51"/>
    <w:rsid w:val="00D10352"/>
    <w:rsid w:val="00D15651"/>
    <w:rsid w:val="00D214A2"/>
    <w:rsid w:val="00D24CB5"/>
    <w:rsid w:val="00D2594A"/>
    <w:rsid w:val="00D275BB"/>
    <w:rsid w:val="00D35450"/>
    <w:rsid w:val="00D35C97"/>
    <w:rsid w:val="00D36116"/>
    <w:rsid w:val="00D37525"/>
    <w:rsid w:val="00D403CE"/>
    <w:rsid w:val="00D418B8"/>
    <w:rsid w:val="00D4242E"/>
    <w:rsid w:val="00D44288"/>
    <w:rsid w:val="00D442F7"/>
    <w:rsid w:val="00D44C96"/>
    <w:rsid w:val="00D54FA0"/>
    <w:rsid w:val="00D5543A"/>
    <w:rsid w:val="00D55C63"/>
    <w:rsid w:val="00D57CE4"/>
    <w:rsid w:val="00D60CF0"/>
    <w:rsid w:val="00D63351"/>
    <w:rsid w:val="00D67E97"/>
    <w:rsid w:val="00D70D97"/>
    <w:rsid w:val="00D7231F"/>
    <w:rsid w:val="00D7296F"/>
    <w:rsid w:val="00D73284"/>
    <w:rsid w:val="00D8062E"/>
    <w:rsid w:val="00D8150E"/>
    <w:rsid w:val="00D820E6"/>
    <w:rsid w:val="00D83A36"/>
    <w:rsid w:val="00D850C9"/>
    <w:rsid w:val="00D90EA1"/>
    <w:rsid w:val="00D944AA"/>
    <w:rsid w:val="00D944F7"/>
    <w:rsid w:val="00DA0352"/>
    <w:rsid w:val="00DA1382"/>
    <w:rsid w:val="00DA210C"/>
    <w:rsid w:val="00DA24D4"/>
    <w:rsid w:val="00DA2834"/>
    <w:rsid w:val="00DA4CC7"/>
    <w:rsid w:val="00DA7EF9"/>
    <w:rsid w:val="00DB17C2"/>
    <w:rsid w:val="00DB6118"/>
    <w:rsid w:val="00DB664F"/>
    <w:rsid w:val="00DB7D4D"/>
    <w:rsid w:val="00DC001F"/>
    <w:rsid w:val="00DC1ABB"/>
    <w:rsid w:val="00DC4421"/>
    <w:rsid w:val="00DC4600"/>
    <w:rsid w:val="00DC58E6"/>
    <w:rsid w:val="00DC7A2C"/>
    <w:rsid w:val="00DD1200"/>
    <w:rsid w:val="00DD4D34"/>
    <w:rsid w:val="00DE43F0"/>
    <w:rsid w:val="00DE74BA"/>
    <w:rsid w:val="00DF3FCD"/>
    <w:rsid w:val="00DF483A"/>
    <w:rsid w:val="00E0216D"/>
    <w:rsid w:val="00E03435"/>
    <w:rsid w:val="00E03927"/>
    <w:rsid w:val="00E03FCE"/>
    <w:rsid w:val="00E06A6B"/>
    <w:rsid w:val="00E106CF"/>
    <w:rsid w:val="00E11F83"/>
    <w:rsid w:val="00E12063"/>
    <w:rsid w:val="00E14851"/>
    <w:rsid w:val="00E16D2A"/>
    <w:rsid w:val="00E22D1B"/>
    <w:rsid w:val="00E22EB7"/>
    <w:rsid w:val="00E25C02"/>
    <w:rsid w:val="00E3003C"/>
    <w:rsid w:val="00E3186F"/>
    <w:rsid w:val="00E3460B"/>
    <w:rsid w:val="00E358B1"/>
    <w:rsid w:val="00E40B77"/>
    <w:rsid w:val="00E43BA6"/>
    <w:rsid w:val="00E4698C"/>
    <w:rsid w:val="00E50A1E"/>
    <w:rsid w:val="00E51763"/>
    <w:rsid w:val="00E52FED"/>
    <w:rsid w:val="00E5346A"/>
    <w:rsid w:val="00E5512D"/>
    <w:rsid w:val="00E56881"/>
    <w:rsid w:val="00E56E89"/>
    <w:rsid w:val="00E57B26"/>
    <w:rsid w:val="00E57C4F"/>
    <w:rsid w:val="00E76526"/>
    <w:rsid w:val="00E81724"/>
    <w:rsid w:val="00E86FD6"/>
    <w:rsid w:val="00E90CDC"/>
    <w:rsid w:val="00E9268E"/>
    <w:rsid w:val="00E946C2"/>
    <w:rsid w:val="00E94D86"/>
    <w:rsid w:val="00E9757C"/>
    <w:rsid w:val="00EA0396"/>
    <w:rsid w:val="00EA569F"/>
    <w:rsid w:val="00EA6487"/>
    <w:rsid w:val="00EB6F03"/>
    <w:rsid w:val="00EB7AFC"/>
    <w:rsid w:val="00EC6BE2"/>
    <w:rsid w:val="00EC79A7"/>
    <w:rsid w:val="00ED05A4"/>
    <w:rsid w:val="00EE04B5"/>
    <w:rsid w:val="00EE3CE7"/>
    <w:rsid w:val="00EF285D"/>
    <w:rsid w:val="00EF507F"/>
    <w:rsid w:val="00EF6CA3"/>
    <w:rsid w:val="00EF7719"/>
    <w:rsid w:val="00F00B84"/>
    <w:rsid w:val="00F03F71"/>
    <w:rsid w:val="00F06F7C"/>
    <w:rsid w:val="00F101B9"/>
    <w:rsid w:val="00F14D4D"/>
    <w:rsid w:val="00F20F77"/>
    <w:rsid w:val="00F243F4"/>
    <w:rsid w:val="00F32CA6"/>
    <w:rsid w:val="00F3762D"/>
    <w:rsid w:val="00F42472"/>
    <w:rsid w:val="00F4291B"/>
    <w:rsid w:val="00F43ACF"/>
    <w:rsid w:val="00F44BA5"/>
    <w:rsid w:val="00F44F6C"/>
    <w:rsid w:val="00F47697"/>
    <w:rsid w:val="00F5416E"/>
    <w:rsid w:val="00F61777"/>
    <w:rsid w:val="00F61B42"/>
    <w:rsid w:val="00F61C26"/>
    <w:rsid w:val="00F6307D"/>
    <w:rsid w:val="00F736BB"/>
    <w:rsid w:val="00F73C0C"/>
    <w:rsid w:val="00F73CBA"/>
    <w:rsid w:val="00F7427D"/>
    <w:rsid w:val="00F746D7"/>
    <w:rsid w:val="00F76956"/>
    <w:rsid w:val="00F77293"/>
    <w:rsid w:val="00F774FC"/>
    <w:rsid w:val="00F81591"/>
    <w:rsid w:val="00F82C2A"/>
    <w:rsid w:val="00F833B3"/>
    <w:rsid w:val="00F83B30"/>
    <w:rsid w:val="00F85F58"/>
    <w:rsid w:val="00F86E16"/>
    <w:rsid w:val="00F8727E"/>
    <w:rsid w:val="00F9009E"/>
    <w:rsid w:val="00F90C08"/>
    <w:rsid w:val="00F915B2"/>
    <w:rsid w:val="00F923D3"/>
    <w:rsid w:val="00F96340"/>
    <w:rsid w:val="00F96EFC"/>
    <w:rsid w:val="00FA0F48"/>
    <w:rsid w:val="00FA166C"/>
    <w:rsid w:val="00FA51A9"/>
    <w:rsid w:val="00FA7D4D"/>
    <w:rsid w:val="00FB4A02"/>
    <w:rsid w:val="00FB6FC8"/>
    <w:rsid w:val="00FC1643"/>
    <w:rsid w:val="00FC1789"/>
    <w:rsid w:val="00FC26F9"/>
    <w:rsid w:val="00FC453C"/>
    <w:rsid w:val="00FC4DDC"/>
    <w:rsid w:val="00FD1E90"/>
    <w:rsid w:val="00FD2E78"/>
    <w:rsid w:val="00FE0884"/>
    <w:rsid w:val="00FE1637"/>
    <w:rsid w:val="00FE66FE"/>
    <w:rsid w:val="00FF3F81"/>
    <w:rsid w:val="00FF58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121"/>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 w:type="character" w:styleId="Strong">
    <w:name w:val="Strong"/>
    <w:basedOn w:val="DefaultParagraphFont"/>
    <w:uiPriority w:val="22"/>
    <w:qFormat/>
    <w:rsid w:val="006C2A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98200">
      <w:bodyDiv w:val="1"/>
      <w:marLeft w:val="0"/>
      <w:marRight w:val="0"/>
      <w:marTop w:val="0"/>
      <w:marBottom w:val="0"/>
      <w:divBdr>
        <w:top w:val="none" w:sz="0" w:space="0" w:color="auto"/>
        <w:left w:val="none" w:sz="0" w:space="0" w:color="auto"/>
        <w:bottom w:val="none" w:sz="0" w:space="0" w:color="auto"/>
        <w:right w:val="none" w:sz="0" w:space="0" w:color="auto"/>
      </w:divBdr>
    </w:div>
    <w:div w:id="286930301">
      <w:bodyDiv w:val="1"/>
      <w:marLeft w:val="0"/>
      <w:marRight w:val="0"/>
      <w:marTop w:val="0"/>
      <w:marBottom w:val="0"/>
      <w:divBdr>
        <w:top w:val="none" w:sz="0" w:space="0" w:color="auto"/>
        <w:left w:val="none" w:sz="0" w:space="0" w:color="auto"/>
        <w:bottom w:val="none" w:sz="0" w:space="0" w:color="auto"/>
        <w:right w:val="none" w:sz="0" w:space="0" w:color="auto"/>
      </w:divBdr>
    </w:div>
    <w:div w:id="297954476">
      <w:bodyDiv w:val="1"/>
      <w:marLeft w:val="0"/>
      <w:marRight w:val="0"/>
      <w:marTop w:val="0"/>
      <w:marBottom w:val="0"/>
      <w:divBdr>
        <w:top w:val="none" w:sz="0" w:space="0" w:color="auto"/>
        <w:left w:val="none" w:sz="0" w:space="0" w:color="auto"/>
        <w:bottom w:val="none" w:sz="0" w:space="0" w:color="auto"/>
        <w:right w:val="none" w:sz="0" w:space="0" w:color="auto"/>
      </w:divBdr>
    </w:div>
    <w:div w:id="395008359">
      <w:bodyDiv w:val="1"/>
      <w:marLeft w:val="0"/>
      <w:marRight w:val="0"/>
      <w:marTop w:val="0"/>
      <w:marBottom w:val="0"/>
      <w:divBdr>
        <w:top w:val="none" w:sz="0" w:space="0" w:color="auto"/>
        <w:left w:val="none" w:sz="0" w:space="0" w:color="auto"/>
        <w:bottom w:val="none" w:sz="0" w:space="0" w:color="auto"/>
        <w:right w:val="none" w:sz="0" w:space="0" w:color="auto"/>
      </w:divBdr>
    </w:div>
    <w:div w:id="430012831">
      <w:bodyDiv w:val="1"/>
      <w:marLeft w:val="0"/>
      <w:marRight w:val="0"/>
      <w:marTop w:val="0"/>
      <w:marBottom w:val="0"/>
      <w:divBdr>
        <w:top w:val="none" w:sz="0" w:space="0" w:color="auto"/>
        <w:left w:val="none" w:sz="0" w:space="0" w:color="auto"/>
        <w:bottom w:val="none" w:sz="0" w:space="0" w:color="auto"/>
        <w:right w:val="none" w:sz="0" w:space="0" w:color="auto"/>
      </w:divBdr>
    </w:div>
    <w:div w:id="602496295">
      <w:bodyDiv w:val="1"/>
      <w:marLeft w:val="0"/>
      <w:marRight w:val="0"/>
      <w:marTop w:val="0"/>
      <w:marBottom w:val="0"/>
      <w:divBdr>
        <w:top w:val="none" w:sz="0" w:space="0" w:color="auto"/>
        <w:left w:val="none" w:sz="0" w:space="0" w:color="auto"/>
        <w:bottom w:val="none" w:sz="0" w:space="0" w:color="auto"/>
        <w:right w:val="none" w:sz="0" w:space="0" w:color="auto"/>
      </w:divBdr>
    </w:div>
    <w:div w:id="888344071">
      <w:bodyDiv w:val="1"/>
      <w:marLeft w:val="0"/>
      <w:marRight w:val="0"/>
      <w:marTop w:val="0"/>
      <w:marBottom w:val="0"/>
      <w:divBdr>
        <w:top w:val="none" w:sz="0" w:space="0" w:color="auto"/>
        <w:left w:val="none" w:sz="0" w:space="0" w:color="auto"/>
        <w:bottom w:val="none" w:sz="0" w:space="0" w:color="auto"/>
        <w:right w:val="none" w:sz="0" w:space="0" w:color="auto"/>
      </w:divBdr>
    </w:div>
    <w:div w:id="1055590490">
      <w:bodyDiv w:val="1"/>
      <w:marLeft w:val="0"/>
      <w:marRight w:val="0"/>
      <w:marTop w:val="0"/>
      <w:marBottom w:val="0"/>
      <w:divBdr>
        <w:top w:val="none" w:sz="0" w:space="0" w:color="auto"/>
        <w:left w:val="none" w:sz="0" w:space="0" w:color="auto"/>
        <w:bottom w:val="none" w:sz="0" w:space="0" w:color="auto"/>
        <w:right w:val="none" w:sz="0" w:space="0" w:color="auto"/>
      </w:divBdr>
    </w:div>
    <w:div w:id="1187984068">
      <w:bodyDiv w:val="1"/>
      <w:marLeft w:val="0"/>
      <w:marRight w:val="0"/>
      <w:marTop w:val="0"/>
      <w:marBottom w:val="0"/>
      <w:divBdr>
        <w:top w:val="none" w:sz="0" w:space="0" w:color="auto"/>
        <w:left w:val="none" w:sz="0" w:space="0" w:color="auto"/>
        <w:bottom w:val="none" w:sz="0" w:space="0" w:color="auto"/>
        <w:right w:val="none" w:sz="0" w:space="0" w:color="auto"/>
      </w:divBdr>
    </w:div>
    <w:div w:id="1246762706">
      <w:bodyDiv w:val="1"/>
      <w:marLeft w:val="0"/>
      <w:marRight w:val="0"/>
      <w:marTop w:val="0"/>
      <w:marBottom w:val="0"/>
      <w:divBdr>
        <w:top w:val="none" w:sz="0" w:space="0" w:color="auto"/>
        <w:left w:val="none" w:sz="0" w:space="0" w:color="auto"/>
        <w:bottom w:val="none" w:sz="0" w:space="0" w:color="auto"/>
        <w:right w:val="none" w:sz="0" w:space="0" w:color="auto"/>
      </w:divBdr>
    </w:div>
    <w:div w:id="1790472387">
      <w:bodyDiv w:val="1"/>
      <w:marLeft w:val="0"/>
      <w:marRight w:val="0"/>
      <w:marTop w:val="0"/>
      <w:marBottom w:val="0"/>
      <w:divBdr>
        <w:top w:val="none" w:sz="0" w:space="0" w:color="auto"/>
        <w:left w:val="none" w:sz="0" w:space="0" w:color="auto"/>
        <w:bottom w:val="none" w:sz="0" w:space="0" w:color="auto"/>
        <w:right w:val="none" w:sz="0" w:space="0" w:color="auto"/>
      </w:divBdr>
    </w:div>
    <w:div w:id="1796825583">
      <w:bodyDiv w:val="1"/>
      <w:marLeft w:val="0"/>
      <w:marRight w:val="0"/>
      <w:marTop w:val="0"/>
      <w:marBottom w:val="0"/>
      <w:divBdr>
        <w:top w:val="none" w:sz="0" w:space="0" w:color="auto"/>
        <w:left w:val="none" w:sz="0" w:space="0" w:color="auto"/>
        <w:bottom w:val="none" w:sz="0" w:space="0" w:color="auto"/>
        <w:right w:val="none" w:sz="0" w:space="0" w:color="auto"/>
      </w:divBdr>
    </w:div>
    <w:div w:id="17992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ap.gov.al/2014-03-21-12-52-44/udhezime/426-udhezim-nr-2-date-27-03-201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ap.gov.a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p.gov.al/vende-vakante/udhezime-dokumenta/219-udhezime-dokument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dap.gov.al/2014-03-21-12-52-44/udhezime/426-udhezim-nr-2-date-27-03-2015" TargetMode="External"/><Relationship Id="rId4" Type="http://schemas.microsoft.com/office/2007/relationships/stylesWithEffects" Target="stylesWithEffect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189B9-831F-497E-8E63-21E3B74FD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2047</Words>
  <Characters>11669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13689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Beni</dc:creator>
  <cp:lastModifiedBy>Elona Kacani</cp:lastModifiedBy>
  <cp:revision>9</cp:revision>
  <cp:lastPrinted>2020-07-15T10:31:00Z</cp:lastPrinted>
  <dcterms:created xsi:type="dcterms:W3CDTF">2020-12-05T18:34:00Z</dcterms:created>
  <dcterms:modified xsi:type="dcterms:W3CDTF">2021-10-14T08:27:00Z</dcterms:modified>
</cp:coreProperties>
</file>